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74FC3" w14:textId="56EA721C" w:rsidR="00683174" w:rsidRDefault="00025C9A" w:rsidP="001F6B1A">
      <w:pPr>
        <w:jc w:val="both"/>
        <w:rPr>
          <w:rFonts w:ascii="Arial" w:hAnsi="Arial" w:cs="Arial"/>
          <w:b/>
        </w:rPr>
      </w:pPr>
      <w:r w:rsidRPr="007353CE">
        <w:rPr>
          <w:rFonts w:ascii="Arial" w:hAnsi="Arial" w:cs="Arial"/>
          <w:b/>
        </w:rPr>
        <w:t xml:space="preserve">ORDEN POR LA QUE SE </w:t>
      </w:r>
      <w:r w:rsidR="00771B50" w:rsidRPr="007353CE">
        <w:rPr>
          <w:rFonts w:ascii="Arial" w:hAnsi="Arial" w:cs="Arial"/>
          <w:b/>
        </w:rPr>
        <w:t>DESARROLLAN</w:t>
      </w:r>
      <w:r w:rsidRPr="007353CE">
        <w:rPr>
          <w:rFonts w:ascii="Arial" w:hAnsi="Arial" w:cs="Arial"/>
          <w:b/>
        </w:rPr>
        <w:t xml:space="preserve"> DETERMINADOS </w:t>
      </w:r>
      <w:r w:rsidR="00EF4C07" w:rsidRPr="007353CE">
        <w:rPr>
          <w:rFonts w:ascii="Arial" w:hAnsi="Arial" w:cs="Arial"/>
          <w:b/>
        </w:rPr>
        <w:t>ASPECTOS EN EL ÁMBITO DE LAS</w:t>
      </w:r>
      <w:r w:rsidRPr="007353CE">
        <w:rPr>
          <w:rFonts w:ascii="Arial" w:hAnsi="Arial" w:cs="Arial"/>
          <w:b/>
        </w:rPr>
        <w:t xml:space="preserve"> </w:t>
      </w:r>
      <w:r w:rsidR="00EF4C07" w:rsidRPr="007353CE">
        <w:rPr>
          <w:rFonts w:ascii="Arial" w:hAnsi="Arial" w:cs="Arial"/>
          <w:b/>
        </w:rPr>
        <w:t xml:space="preserve">INSTALACIONES DE </w:t>
      </w:r>
      <w:r w:rsidRPr="007353CE">
        <w:rPr>
          <w:rFonts w:ascii="Arial" w:hAnsi="Arial" w:cs="Arial"/>
          <w:b/>
        </w:rPr>
        <w:t>PROTECCIÓN CONTRA INCENDIOS</w:t>
      </w:r>
      <w:r w:rsidR="006C6A1E" w:rsidRPr="007353CE">
        <w:rPr>
          <w:rFonts w:ascii="Arial" w:hAnsi="Arial" w:cs="Arial"/>
          <w:b/>
        </w:rPr>
        <w:t xml:space="preserve"> </w:t>
      </w:r>
      <w:r w:rsidR="00771B50" w:rsidRPr="007353CE">
        <w:rPr>
          <w:rFonts w:ascii="Arial" w:hAnsi="Arial" w:cs="Arial"/>
          <w:b/>
        </w:rPr>
        <w:t>REGULADAS POR REAL DECRETO 513/2017</w:t>
      </w:r>
    </w:p>
    <w:p w14:paraId="68ED05B1" w14:textId="77777777" w:rsidR="001F6B1A" w:rsidRPr="007353CE" w:rsidRDefault="001F6B1A" w:rsidP="001F6B1A">
      <w:pPr>
        <w:spacing w:before="120" w:after="120" w:line="276" w:lineRule="auto"/>
        <w:jc w:val="both"/>
        <w:rPr>
          <w:rFonts w:ascii="Arial" w:eastAsia="Times New Roman" w:hAnsi="Arial" w:cs="Arial"/>
          <w:szCs w:val="20"/>
          <w:lang w:eastAsia="es-ES_tradnl"/>
        </w:rPr>
      </w:pPr>
      <w:r w:rsidRPr="007353CE">
        <w:rPr>
          <w:rFonts w:ascii="Arial" w:eastAsia="Times New Roman" w:hAnsi="Arial" w:cs="Arial"/>
          <w:szCs w:val="20"/>
          <w:lang w:eastAsia="es-ES_tradnl"/>
        </w:rPr>
        <w:t>Las instalaciones de protección contra incendios constituyen uno de los muchos ámbitos sectoriales en los que se articula la ordenación jurídica de la seguridad industrial, de la que dice el artículo 7 de la Ley 8/2004, de 12 de noviembre, de Industria de la Comunidad Autónoma de Euskadi que es “el sistema de disposiciones obligatorias que tiene por objeto la prevención y limitación de riesgos, así como la protección contra accidentes capaces de producir daños a las personas, a los bienes o al medio ambiente derivados de la actividad industrial o de la utilización, funcionamiento y mantenimiento de las instalaciones o equipos y de la producción, uso o consumo, almacenamiento o desecho de los productos industriales”.</w:t>
      </w:r>
    </w:p>
    <w:p w14:paraId="521C3722" w14:textId="77777777" w:rsidR="00C85912" w:rsidRPr="007353CE" w:rsidRDefault="00C85912" w:rsidP="00C85912">
      <w:pPr>
        <w:spacing w:before="120" w:after="120" w:line="276" w:lineRule="auto"/>
        <w:jc w:val="both"/>
        <w:rPr>
          <w:rFonts w:ascii="Arial" w:eastAsia="Times New Roman" w:hAnsi="Arial" w:cs="Arial"/>
          <w:szCs w:val="20"/>
          <w:lang w:eastAsia="es-ES_tradnl"/>
        </w:rPr>
      </w:pPr>
      <w:r w:rsidRPr="007353CE">
        <w:rPr>
          <w:rFonts w:ascii="Arial" w:eastAsia="Times New Roman" w:hAnsi="Arial" w:cs="Arial"/>
          <w:szCs w:val="20"/>
          <w:lang w:eastAsia="es-ES_tradnl"/>
        </w:rPr>
        <w:t>La reglamentación en materia de instalaciones de protección contra incendios está, en la actualidad, asentada sobre el Real Decreto 513/2017, de 22 de mayo, por el que se aprueba el Reglamento de instalaciones de protección contra incendios. La entrada en vigor de esta norma estatal ha planteado diversas problemáticas a las que se pretende aportar una solución regulatoria por medio de la presente Orden.</w:t>
      </w:r>
    </w:p>
    <w:p w14:paraId="1F7BE4A7" w14:textId="2E66A1F2" w:rsidR="00C85912" w:rsidRPr="007353CE" w:rsidRDefault="00C85912" w:rsidP="00C85912">
      <w:pPr>
        <w:spacing w:before="120" w:after="120" w:line="276" w:lineRule="auto"/>
        <w:jc w:val="both"/>
        <w:rPr>
          <w:rFonts w:ascii="Arial" w:eastAsia="Times New Roman" w:hAnsi="Arial" w:cs="Arial"/>
          <w:szCs w:val="20"/>
          <w:lang w:eastAsia="es-ES_tradnl"/>
        </w:rPr>
      </w:pPr>
      <w:r w:rsidRPr="007353CE">
        <w:rPr>
          <w:rFonts w:ascii="Arial" w:eastAsia="Times New Roman" w:hAnsi="Arial" w:cs="Arial"/>
          <w:szCs w:val="20"/>
          <w:lang w:eastAsia="es-ES_tradnl"/>
        </w:rPr>
        <w:t>Las referidas problemáticas guardan relación, fundamentalmente, con el régimen de inspecciones periódicas contemplado en el Real Decreto 513/2017, que debe aplicarse respecto de aquellas instalaciones que carecen de un régimen específico de inspecciones, a saber, las instalaciones de protección activa contra incendios ubicadas en edificios de uso no industrial y las instalaciones de protección activa contra incendios emplazadas en establecimientos de uso industrial no incluidas en el ámbito del Real Decreto 2267/2004, de 3 de diciembre, por el que se aprueba el Reglamento de seguridad contra incendios en los establecimientos industriales.</w:t>
      </w:r>
    </w:p>
    <w:p w14:paraId="6EFF9137" w14:textId="03DE22ED" w:rsidR="00C85912" w:rsidRPr="007353CE" w:rsidRDefault="00C85912" w:rsidP="00C85912">
      <w:pPr>
        <w:spacing w:before="120" w:after="120" w:line="276" w:lineRule="auto"/>
        <w:jc w:val="both"/>
        <w:rPr>
          <w:rFonts w:ascii="Arial" w:eastAsia="Times New Roman" w:hAnsi="Arial" w:cs="Arial"/>
          <w:szCs w:val="20"/>
          <w:lang w:eastAsia="es-ES_tradnl"/>
        </w:rPr>
      </w:pPr>
      <w:r w:rsidRPr="007353CE">
        <w:rPr>
          <w:rFonts w:ascii="Arial" w:eastAsia="Times New Roman" w:hAnsi="Arial" w:cs="Arial"/>
          <w:szCs w:val="20"/>
          <w:lang w:eastAsia="es-ES_tradnl"/>
        </w:rPr>
        <w:t xml:space="preserve">Consecuencia de lo anterior es que dentro del ámbito de aplicación de esta Orden se incluyen las instalaciones no industriales y las instalaciones ubicadas en establecimientos de uso industrial a las que no resulte de aplicación el Real Decreto 2267/2004 por hallarse </w:t>
      </w:r>
      <w:r w:rsidR="00B03A8C" w:rsidRPr="007353CE">
        <w:rPr>
          <w:rFonts w:ascii="Arial" w:eastAsia="Times New Roman" w:hAnsi="Arial" w:cs="Arial"/>
          <w:szCs w:val="20"/>
          <w:lang w:eastAsia="es-ES_tradnl"/>
        </w:rPr>
        <w:t xml:space="preserve">estos últimos </w:t>
      </w:r>
      <w:r w:rsidRPr="007353CE">
        <w:rPr>
          <w:rFonts w:ascii="Arial" w:eastAsia="Times New Roman" w:hAnsi="Arial" w:cs="Arial"/>
          <w:szCs w:val="20"/>
          <w:lang w:eastAsia="es-ES_tradnl"/>
        </w:rPr>
        <w:t>construidos o implantados a la entrada en vigor del mismo o por no haber sufrido modificaciones, cambios o traslados que hubieran motivado o motivasen la aplicación de aquél. Tampoco se incluyen dentro del ámbito de aplicación de la Orden las instalaciones de protección contra incendios reguladas por legislación específica, como las ubicadas en túneles de carreteras del Estado.</w:t>
      </w:r>
    </w:p>
    <w:p w14:paraId="5D72CDCF" w14:textId="77777777" w:rsidR="00C85912" w:rsidRPr="007353CE" w:rsidRDefault="00C85912" w:rsidP="00C85912">
      <w:pPr>
        <w:spacing w:before="120" w:after="120" w:line="276" w:lineRule="auto"/>
        <w:jc w:val="both"/>
        <w:rPr>
          <w:rFonts w:ascii="Arial" w:eastAsia="Times New Roman" w:hAnsi="Arial" w:cs="Arial"/>
          <w:szCs w:val="20"/>
          <w:lang w:eastAsia="es-ES_tradnl"/>
        </w:rPr>
      </w:pPr>
      <w:r w:rsidRPr="007353CE">
        <w:rPr>
          <w:rFonts w:ascii="Arial" w:eastAsia="Times New Roman" w:hAnsi="Arial" w:cs="Arial"/>
          <w:szCs w:val="20"/>
          <w:lang w:eastAsia="es-ES_tradnl"/>
        </w:rPr>
        <w:t>Las mencionadas problemáticas que se han advertido tras la entrada en vigor del Real Decreto 513/2017 versan, como se ha dicho, sobre el régimen de las inspecciones periódicas que se contempla en dicho reglamento estatal, que se estima necesario desarrollar en varios aspectos. Entre estos aspectos destaca el de los defectos e incumplimientos que pueden advertirse tras el desarrollo de una inspección periódica y el de la subsanación de estos últimos. Relacionado con el régimen de inspecciones periódicas de Real Decreto 513/2017 se halla también la regulación de las instalaciones no registradas, cuya existencia ha hecho aflorar el sometimiento sobrevenido de las mismas al mencionado régimen.</w:t>
      </w:r>
    </w:p>
    <w:p w14:paraId="76A8E574" w14:textId="2C538DEC" w:rsidR="00C85912" w:rsidRPr="007353CE" w:rsidRDefault="00C85912" w:rsidP="00C85912">
      <w:pPr>
        <w:jc w:val="both"/>
        <w:rPr>
          <w:rFonts w:ascii="Arial" w:eastAsia="Times New Roman" w:hAnsi="Arial" w:cs="Arial"/>
          <w:szCs w:val="20"/>
          <w:lang w:eastAsia="es-ES_tradnl"/>
        </w:rPr>
      </w:pPr>
      <w:r w:rsidRPr="007353CE">
        <w:rPr>
          <w:rFonts w:ascii="Arial" w:eastAsia="Times New Roman" w:hAnsi="Arial" w:cs="Arial"/>
          <w:szCs w:val="20"/>
          <w:lang w:eastAsia="es-ES_tradnl"/>
        </w:rPr>
        <w:t xml:space="preserve">Al margen de los anteriores aspectos, la presente Orden establece igualmente mejoras en lo relativo a la documentación técnica de la que deben disponer las personas titulares de las instalaciones de protección contra incendios de carácter no industrial. Así, a las personas titulares de instalaciones que, resultándoles de aplicación el Real Decreto </w:t>
      </w:r>
      <w:r w:rsidRPr="007353CE">
        <w:rPr>
          <w:rFonts w:ascii="Arial" w:eastAsia="Times New Roman" w:hAnsi="Arial" w:cs="Arial"/>
          <w:szCs w:val="20"/>
          <w:lang w:eastAsia="es-ES_tradnl"/>
        </w:rPr>
        <w:lastRenderedPageBreak/>
        <w:t>513/2017, se pongan en servicio después de la entrada en vigor de aquélla, se les exigirá que dispongan de una memoria y unos planos elaborados por técnica o técnico competente. Estos documentos, a los que debe añadirse el certificado de instalación actualmente exigido por el Código Técnico de la Edificación, se estiman imprescindibles para garantizar la conformidad técnica de la instalación, resultando además su obtención poco gravosa.</w:t>
      </w:r>
    </w:p>
    <w:p w14:paraId="46A69091" w14:textId="77777777" w:rsidR="009E7DFE" w:rsidRPr="007353CE" w:rsidRDefault="009E7DFE" w:rsidP="009E7DFE">
      <w:pPr>
        <w:jc w:val="both"/>
        <w:rPr>
          <w:rFonts w:ascii="Arial" w:eastAsia="Times New Roman" w:hAnsi="Arial" w:cs="Arial"/>
          <w:szCs w:val="20"/>
          <w:lang w:eastAsia="es-ES_tradnl"/>
        </w:rPr>
      </w:pPr>
      <w:r w:rsidRPr="007353CE">
        <w:rPr>
          <w:rFonts w:ascii="Arial" w:eastAsia="Times New Roman" w:hAnsi="Arial" w:cs="Arial"/>
          <w:szCs w:val="20"/>
          <w:lang w:eastAsia="es-ES_tradnl"/>
        </w:rPr>
        <w:t>A nivel competencial, esta Orden se enmarca dentro de la materia de seguridad industrial, en la medida en que por medio de esta última se someten a regulación aspectos técnicos atinentes a esta materia, resultando de ello su encuadre en el Decreto 81/2020, de 30 de junio, de seguridad industrial.</w:t>
      </w:r>
    </w:p>
    <w:p w14:paraId="4FA8E15C" w14:textId="7F04E69C" w:rsidR="00175695" w:rsidRPr="007353CE" w:rsidRDefault="009E7DFE" w:rsidP="009E7DFE">
      <w:pPr>
        <w:jc w:val="both"/>
        <w:rPr>
          <w:rFonts w:ascii="Arial" w:hAnsi="Arial" w:cs="Arial"/>
          <w:b/>
        </w:rPr>
      </w:pPr>
      <w:r w:rsidRPr="007353CE">
        <w:rPr>
          <w:rFonts w:ascii="Arial" w:eastAsia="Times New Roman" w:hAnsi="Arial" w:cs="Arial"/>
          <w:szCs w:val="20"/>
          <w:lang w:eastAsia="es-ES_tradnl"/>
        </w:rPr>
        <w:t xml:space="preserve">En virtud de todo ello, de acuerdo con lo establecido en el artículo 61 de la 7/1981, de 30 de junio, sobre Ley de Gobierno, en la Disposición Final Segunda de la Ley 8/2004, de 12 de noviembre, y el Decreto 81/2020, de 30 de junio, de seguridad industrial,  </w:t>
      </w:r>
      <w:r w:rsidR="001F6B1A" w:rsidRPr="007353CE">
        <w:rPr>
          <w:rFonts w:ascii="Arial" w:eastAsia="Times New Roman" w:hAnsi="Arial" w:cs="Arial"/>
          <w:szCs w:val="20"/>
          <w:lang w:eastAsia="es-ES_tradnl"/>
        </w:rPr>
        <w:t xml:space="preserve">A nivel competencial, </w:t>
      </w:r>
      <w:r w:rsidR="006508FE" w:rsidRPr="007353CE">
        <w:rPr>
          <w:rFonts w:ascii="Arial" w:eastAsia="Times New Roman" w:hAnsi="Arial" w:cs="Arial"/>
          <w:szCs w:val="20"/>
          <w:lang w:eastAsia="es-ES_tradnl"/>
        </w:rPr>
        <w:t>esta</w:t>
      </w:r>
      <w:r w:rsidR="001F6B1A" w:rsidRPr="007353CE">
        <w:rPr>
          <w:rFonts w:ascii="Arial" w:eastAsia="Times New Roman" w:hAnsi="Arial" w:cs="Arial"/>
          <w:szCs w:val="20"/>
          <w:lang w:eastAsia="es-ES_tradnl"/>
        </w:rPr>
        <w:t xml:space="preserve"> Orden se enmarca dentro de la materia de seguridad industrial, en la medida en que por medio de esta última se someten a regulación aspectos técnicos atinentes a esta materia, resultando de ello su encuadre en el Decreto 81/2020, de 30 de junio, de seguridad industrial.</w:t>
      </w:r>
    </w:p>
    <w:p w14:paraId="58BAF9CA" w14:textId="3C8F5BFA" w:rsidR="00431BC4" w:rsidRPr="007353CE" w:rsidRDefault="001F6B1A" w:rsidP="001F6B1A">
      <w:pPr>
        <w:jc w:val="both"/>
        <w:rPr>
          <w:rFonts w:ascii="Arial" w:hAnsi="Arial" w:cs="Arial"/>
        </w:rPr>
      </w:pPr>
      <w:r w:rsidRPr="007353CE">
        <w:rPr>
          <w:rFonts w:ascii="Arial" w:hAnsi="Arial" w:cs="Arial"/>
        </w:rPr>
        <w:t>En virtud de todo ello, de acuerdo con lo establecido en el artículo 61 de la 7/1981, de 30 de junio, sobre Ley de Gobierno</w:t>
      </w:r>
      <w:r w:rsidR="00E44E9D" w:rsidRPr="007353CE">
        <w:rPr>
          <w:rFonts w:ascii="Arial" w:hAnsi="Arial" w:cs="Arial"/>
        </w:rPr>
        <w:t>,</w:t>
      </w:r>
      <w:r w:rsidRPr="007353CE">
        <w:rPr>
          <w:rFonts w:ascii="Arial" w:hAnsi="Arial" w:cs="Arial"/>
        </w:rPr>
        <w:t xml:space="preserve"> en la Disposición Final Segunda de la Ley 8/2004, de 12 de noviembre, </w:t>
      </w:r>
      <w:r w:rsidR="00E44E9D" w:rsidRPr="007353CE">
        <w:rPr>
          <w:rFonts w:ascii="Arial" w:hAnsi="Arial" w:cs="Arial"/>
        </w:rPr>
        <w:t>y el</w:t>
      </w:r>
      <w:r w:rsidRPr="007353CE">
        <w:rPr>
          <w:rFonts w:ascii="Arial" w:hAnsi="Arial" w:cs="Arial"/>
        </w:rPr>
        <w:t xml:space="preserve"> Decreto 81/2020, de 30 de junio, de seguridad industrial,  </w:t>
      </w:r>
    </w:p>
    <w:p w14:paraId="62C86248" w14:textId="77777777" w:rsidR="00E44E9D" w:rsidRPr="007353CE" w:rsidRDefault="00E44E9D" w:rsidP="001F6B1A">
      <w:pPr>
        <w:jc w:val="both"/>
        <w:rPr>
          <w:rFonts w:ascii="Arial" w:hAnsi="Arial" w:cs="Arial"/>
        </w:rPr>
      </w:pPr>
    </w:p>
    <w:p w14:paraId="7606A57E" w14:textId="5AEFE26C" w:rsidR="001F6B1A" w:rsidRPr="007353CE" w:rsidRDefault="001F6B1A" w:rsidP="001F6B1A">
      <w:pPr>
        <w:jc w:val="center"/>
        <w:rPr>
          <w:rFonts w:ascii="Arial" w:hAnsi="Arial" w:cs="Arial"/>
        </w:rPr>
      </w:pPr>
      <w:r w:rsidRPr="007353CE">
        <w:rPr>
          <w:rFonts w:ascii="Arial" w:hAnsi="Arial" w:cs="Arial"/>
        </w:rPr>
        <w:t>DISPONGO</w:t>
      </w:r>
    </w:p>
    <w:p w14:paraId="56952B46" w14:textId="77777777" w:rsidR="001F6B1A" w:rsidRPr="007353CE" w:rsidRDefault="001F6B1A" w:rsidP="00025C9A">
      <w:pPr>
        <w:jc w:val="center"/>
        <w:rPr>
          <w:rFonts w:ascii="Arial" w:hAnsi="Arial" w:cs="Arial"/>
        </w:rPr>
      </w:pPr>
    </w:p>
    <w:p w14:paraId="26C7B30B" w14:textId="4F040D42" w:rsidR="00BF6A6E" w:rsidRPr="007353CE" w:rsidRDefault="00BF6A6E" w:rsidP="00217099">
      <w:pPr>
        <w:jc w:val="center"/>
        <w:rPr>
          <w:rFonts w:ascii="Arial" w:hAnsi="Arial" w:cs="Arial"/>
        </w:rPr>
      </w:pPr>
      <w:r w:rsidRPr="007353CE">
        <w:rPr>
          <w:rFonts w:ascii="Arial" w:hAnsi="Arial" w:cs="Arial"/>
        </w:rPr>
        <w:t>CAPÍTULO I</w:t>
      </w:r>
    </w:p>
    <w:p w14:paraId="697D7910" w14:textId="0ABB05AF" w:rsidR="00586F41" w:rsidRPr="007353CE" w:rsidRDefault="00586F41" w:rsidP="00217099">
      <w:pPr>
        <w:jc w:val="center"/>
        <w:rPr>
          <w:rFonts w:ascii="Arial" w:hAnsi="Arial" w:cs="Arial"/>
          <w:b/>
        </w:rPr>
      </w:pPr>
      <w:r w:rsidRPr="007353CE">
        <w:rPr>
          <w:rFonts w:ascii="Arial" w:hAnsi="Arial" w:cs="Arial"/>
          <w:b/>
        </w:rPr>
        <w:t>Disposiciones generales</w:t>
      </w:r>
    </w:p>
    <w:p w14:paraId="43D5D0EF" w14:textId="2CE015EA" w:rsidR="007761B0" w:rsidRPr="007353CE" w:rsidRDefault="007761B0" w:rsidP="007761B0">
      <w:pPr>
        <w:rPr>
          <w:rFonts w:ascii="Arial" w:hAnsi="Arial" w:cs="Arial"/>
          <w:b/>
        </w:rPr>
      </w:pPr>
      <w:r w:rsidRPr="007353CE">
        <w:rPr>
          <w:rFonts w:ascii="Arial" w:hAnsi="Arial" w:cs="Arial"/>
          <w:b/>
        </w:rPr>
        <w:t>Artículo 1. Objeto</w:t>
      </w:r>
    </w:p>
    <w:p w14:paraId="5A79D820" w14:textId="430AD797" w:rsidR="00392AE5" w:rsidRPr="007353CE" w:rsidRDefault="00392AE5" w:rsidP="00392AE5">
      <w:pPr>
        <w:jc w:val="both"/>
        <w:rPr>
          <w:rFonts w:ascii="Arial" w:hAnsi="Arial" w:cs="Arial"/>
        </w:rPr>
      </w:pPr>
      <w:r w:rsidRPr="007353CE">
        <w:rPr>
          <w:rFonts w:ascii="Arial" w:hAnsi="Arial" w:cs="Arial"/>
        </w:rPr>
        <w:t>1. La presente Orden tiene por objeto establecer, en el marco de lo dispuesto por el Decreto 81/2020, de 30 de junio, de seguridad industrial, la regulación de los siguientes aspectos relacionados con las instalaciones incluidas en su ámbito de aplicación:</w:t>
      </w:r>
    </w:p>
    <w:p w14:paraId="6EB297A0" w14:textId="3B1A9D92" w:rsidR="0019060C" w:rsidRPr="007353CE" w:rsidRDefault="0019060C" w:rsidP="0019060C">
      <w:pPr>
        <w:jc w:val="both"/>
        <w:rPr>
          <w:rFonts w:ascii="Arial" w:hAnsi="Arial" w:cs="Arial"/>
        </w:rPr>
      </w:pPr>
      <w:r w:rsidRPr="004266D3">
        <w:rPr>
          <w:rFonts w:ascii="Arial" w:hAnsi="Arial" w:cs="Arial"/>
        </w:rPr>
        <w:t xml:space="preserve">a) </w:t>
      </w:r>
      <w:r w:rsidR="00992261" w:rsidRPr="004266D3">
        <w:rPr>
          <w:rFonts w:ascii="Arial" w:hAnsi="Arial" w:cs="Arial"/>
        </w:rPr>
        <w:t>D</w:t>
      </w:r>
      <w:r w:rsidRPr="004266D3">
        <w:rPr>
          <w:rFonts w:ascii="Arial" w:hAnsi="Arial" w:cs="Arial"/>
        </w:rPr>
        <w:t>ocumentación técnica exigida a las personas titulares de instalaciones de protección</w:t>
      </w:r>
      <w:r w:rsidRPr="007353CE">
        <w:rPr>
          <w:rFonts w:ascii="Arial" w:hAnsi="Arial" w:cs="Arial"/>
        </w:rPr>
        <w:t xml:space="preserve"> contra incendios.</w:t>
      </w:r>
    </w:p>
    <w:p w14:paraId="083B7A1C" w14:textId="01718B7E" w:rsidR="005C4595" w:rsidRPr="007353CE" w:rsidRDefault="008451CD" w:rsidP="005C4595">
      <w:pPr>
        <w:jc w:val="both"/>
        <w:rPr>
          <w:rFonts w:ascii="Arial" w:hAnsi="Arial" w:cs="Arial"/>
        </w:rPr>
      </w:pPr>
      <w:r w:rsidRPr="007353CE">
        <w:rPr>
          <w:rFonts w:ascii="Arial" w:hAnsi="Arial" w:cs="Arial"/>
        </w:rPr>
        <w:t>b</w:t>
      </w:r>
      <w:r w:rsidR="005C4595" w:rsidRPr="007353CE">
        <w:rPr>
          <w:rFonts w:ascii="Arial" w:hAnsi="Arial" w:cs="Arial"/>
        </w:rPr>
        <w:t>) Desarrollo del régimen de inspecciones periódicas de las instalaciones de protección contra incendios y de las obligaciones de las personas titulares y de los agentes colaboradores relacionadas con dicho régimen.</w:t>
      </w:r>
    </w:p>
    <w:p w14:paraId="1A75FCA9" w14:textId="2ABA2373" w:rsidR="0019060C" w:rsidRPr="007353CE" w:rsidRDefault="008451CD" w:rsidP="0019060C">
      <w:pPr>
        <w:jc w:val="both"/>
        <w:rPr>
          <w:rFonts w:ascii="Arial" w:hAnsi="Arial" w:cs="Arial"/>
        </w:rPr>
      </w:pPr>
      <w:r w:rsidRPr="007353CE">
        <w:rPr>
          <w:rFonts w:ascii="Arial" w:hAnsi="Arial" w:cs="Arial"/>
        </w:rPr>
        <w:t>c</w:t>
      </w:r>
      <w:r w:rsidR="0019060C" w:rsidRPr="007353CE">
        <w:rPr>
          <w:rFonts w:ascii="Arial" w:hAnsi="Arial" w:cs="Arial"/>
        </w:rPr>
        <w:t>) Régimen jurídico de las instalaciones de protección contra incendios no registradas.</w:t>
      </w:r>
    </w:p>
    <w:p w14:paraId="32145B52" w14:textId="73E33EFD" w:rsidR="00774734" w:rsidRPr="007353CE" w:rsidRDefault="00774734" w:rsidP="008451CD">
      <w:pPr>
        <w:jc w:val="both"/>
        <w:rPr>
          <w:rFonts w:ascii="Arial" w:hAnsi="Arial" w:cs="Arial"/>
        </w:rPr>
      </w:pPr>
      <w:r w:rsidRPr="007353CE">
        <w:rPr>
          <w:rFonts w:ascii="Arial" w:hAnsi="Arial" w:cs="Arial"/>
        </w:rPr>
        <w:t xml:space="preserve">d) Condiciones para el registro </w:t>
      </w:r>
      <w:r w:rsidR="008F0842" w:rsidRPr="007353CE">
        <w:rPr>
          <w:rFonts w:ascii="Arial" w:hAnsi="Arial" w:cs="Arial"/>
        </w:rPr>
        <w:t xml:space="preserve">de </w:t>
      </w:r>
      <w:r w:rsidRPr="007353CE">
        <w:rPr>
          <w:rFonts w:ascii="Arial" w:hAnsi="Arial" w:cs="Arial"/>
        </w:rPr>
        <w:t>las instalaciones no registradas.</w:t>
      </w:r>
    </w:p>
    <w:p w14:paraId="016FDD54" w14:textId="597A0971" w:rsidR="0019060C" w:rsidRPr="007353CE" w:rsidRDefault="0019060C" w:rsidP="008451CD">
      <w:pPr>
        <w:jc w:val="both"/>
        <w:rPr>
          <w:rFonts w:ascii="Arial" w:hAnsi="Arial" w:cs="Arial"/>
        </w:rPr>
      </w:pPr>
      <w:r w:rsidRPr="007353CE">
        <w:rPr>
          <w:rFonts w:ascii="Arial" w:hAnsi="Arial" w:cs="Arial"/>
        </w:rPr>
        <w:t xml:space="preserve">e) </w:t>
      </w:r>
      <w:r w:rsidRPr="00992261">
        <w:rPr>
          <w:rFonts w:ascii="Arial" w:hAnsi="Arial" w:cs="Arial"/>
        </w:rPr>
        <w:t xml:space="preserve">Regulación de las </w:t>
      </w:r>
      <w:r w:rsidRPr="007353CE">
        <w:rPr>
          <w:rFonts w:ascii="Arial" w:hAnsi="Arial" w:cs="Arial"/>
        </w:rPr>
        <w:t xml:space="preserve">situaciones de compatibilidad reglamentaria con normativa sectorial específica. </w:t>
      </w:r>
    </w:p>
    <w:p w14:paraId="7132779D" w14:textId="1A159E60" w:rsidR="00392AE5" w:rsidRPr="007353CE" w:rsidRDefault="00090298" w:rsidP="00090298">
      <w:pPr>
        <w:jc w:val="both"/>
        <w:rPr>
          <w:rFonts w:ascii="Arial" w:hAnsi="Arial" w:cs="Arial"/>
        </w:rPr>
      </w:pPr>
      <w:r w:rsidRPr="007353CE">
        <w:rPr>
          <w:rFonts w:ascii="Arial" w:hAnsi="Arial" w:cs="Arial"/>
        </w:rPr>
        <w:t>2. No constituye objeto de la presente Orden establecer</w:t>
      </w:r>
      <w:r w:rsidR="009F7008" w:rsidRPr="007353CE">
        <w:rPr>
          <w:rFonts w:ascii="Arial" w:hAnsi="Arial" w:cs="Arial"/>
        </w:rPr>
        <w:t xml:space="preserve"> las condiciones de dotación</w:t>
      </w:r>
      <w:r w:rsidR="000B2BCC" w:rsidRPr="007353CE">
        <w:rPr>
          <w:rFonts w:ascii="Arial" w:hAnsi="Arial" w:cs="Arial"/>
        </w:rPr>
        <w:t xml:space="preserve"> </w:t>
      </w:r>
      <w:r w:rsidR="0038389C" w:rsidRPr="007353CE">
        <w:rPr>
          <w:rFonts w:ascii="Arial" w:hAnsi="Arial" w:cs="Arial"/>
        </w:rPr>
        <w:t xml:space="preserve">con </w:t>
      </w:r>
      <w:r w:rsidR="009F7008" w:rsidRPr="007353CE">
        <w:rPr>
          <w:rFonts w:ascii="Arial" w:hAnsi="Arial" w:cs="Arial"/>
        </w:rPr>
        <w:t>instalaciones de protección</w:t>
      </w:r>
      <w:r w:rsidR="007E2B31" w:rsidRPr="007353CE">
        <w:rPr>
          <w:rFonts w:ascii="Arial" w:hAnsi="Arial" w:cs="Arial"/>
        </w:rPr>
        <w:t xml:space="preserve"> contra incendios</w:t>
      </w:r>
      <w:r w:rsidR="009F7008" w:rsidRPr="007353CE">
        <w:rPr>
          <w:rFonts w:ascii="Arial" w:hAnsi="Arial" w:cs="Arial"/>
        </w:rPr>
        <w:t xml:space="preserve"> que deben satisfacer los edificios </w:t>
      </w:r>
      <w:r w:rsidR="00D86034" w:rsidRPr="007353CE">
        <w:rPr>
          <w:rFonts w:ascii="Arial" w:hAnsi="Arial" w:cs="Arial"/>
        </w:rPr>
        <w:t>y establecimientos</w:t>
      </w:r>
      <w:r w:rsidR="007E2B31" w:rsidRPr="007353CE">
        <w:rPr>
          <w:rFonts w:ascii="Arial" w:hAnsi="Arial" w:cs="Arial"/>
        </w:rPr>
        <w:t>.</w:t>
      </w:r>
      <w:r w:rsidR="00D86034" w:rsidRPr="007353CE">
        <w:rPr>
          <w:rFonts w:ascii="Arial" w:hAnsi="Arial" w:cs="Arial"/>
          <w:strike/>
        </w:rPr>
        <w:t xml:space="preserve"> </w:t>
      </w:r>
    </w:p>
    <w:p w14:paraId="74462B16" w14:textId="77777777" w:rsidR="00392AE5" w:rsidRPr="007353CE" w:rsidRDefault="00392AE5" w:rsidP="00392AE5">
      <w:pPr>
        <w:jc w:val="both"/>
        <w:rPr>
          <w:rFonts w:ascii="Arial" w:hAnsi="Arial" w:cs="Arial"/>
        </w:rPr>
      </w:pPr>
    </w:p>
    <w:p w14:paraId="1C3F28F8" w14:textId="345B83E7" w:rsidR="00586F41" w:rsidRPr="007353CE" w:rsidRDefault="00586F41" w:rsidP="00586F41">
      <w:pPr>
        <w:rPr>
          <w:rFonts w:ascii="Arial" w:hAnsi="Arial" w:cs="Arial"/>
          <w:b/>
        </w:rPr>
      </w:pPr>
      <w:r w:rsidRPr="007353CE">
        <w:rPr>
          <w:rFonts w:ascii="Arial" w:hAnsi="Arial" w:cs="Arial"/>
          <w:b/>
        </w:rPr>
        <w:t xml:space="preserve">Artículo </w:t>
      </w:r>
      <w:r w:rsidR="007761B0" w:rsidRPr="007353CE">
        <w:rPr>
          <w:rFonts w:ascii="Arial" w:hAnsi="Arial" w:cs="Arial"/>
          <w:b/>
        </w:rPr>
        <w:t>2</w:t>
      </w:r>
      <w:r w:rsidRPr="007353CE">
        <w:rPr>
          <w:rFonts w:ascii="Arial" w:hAnsi="Arial" w:cs="Arial"/>
          <w:b/>
        </w:rPr>
        <w:t>. Ámbito de aplicación</w:t>
      </w:r>
    </w:p>
    <w:p w14:paraId="54BA27CC" w14:textId="553EBC22" w:rsidR="000D2875" w:rsidRPr="007353CE" w:rsidRDefault="000D2875" w:rsidP="000D2875">
      <w:pPr>
        <w:jc w:val="both"/>
        <w:rPr>
          <w:rFonts w:ascii="Arial" w:hAnsi="Arial" w:cs="Arial"/>
        </w:rPr>
      </w:pPr>
      <w:r w:rsidRPr="007353CE">
        <w:rPr>
          <w:rFonts w:ascii="Arial" w:hAnsi="Arial" w:cs="Arial"/>
        </w:rPr>
        <w:t>1. Esta Orden resulta de aplicación respecto de las instalaciones de protección activa contra incendios que, estando ubicadas en el territorio de la Comunidad Autónoma de Euskadi, se encuentren incluidas dentro del ámbito de aplicación del Real Decreto 513/2017, de 22 de mayo, por el que se aprueba el Reglamento de instalaciones de protección contra incendios, o de la norma que sustituya a éste.</w:t>
      </w:r>
    </w:p>
    <w:p w14:paraId="310D984F" w14:textId="77C3717B" w:rsidR="006E2079" w:rsidRPr="007353CE" w:rsidRDefault="006E2079" w:rsidP="00D86034">
      <w:pPr>
        <w:jc w:val="both"/>
        <w:rPr>
          <w:rFonts w:ascii="Arial" w:hAnsi="Arial" w:cs="Arial"/>
          <w:strike/>
        </w:rPr>
      </w:pPr>
      <w:r w:rsidRPr="007353CE">
        <w:rPr>
          <w:rFonts w:ascii="Arial" w:hAnsi="Arial" w:cs="Arial"/>
        </w:rPr>
        <w:t>2. No se incluyen dentro del ámbito de aplicación de la presente Orden las instalaciones de protección contra incendios</w:t>
      </w:r>
      <w:r w:rsidR="006F0588" w:rsidRPr="007353CE">
        <w:rPr>
          <w:rFonts w:ascii="Arial" w:hAnsi="Arial" w:cs="Arial"/>
        </w:rPr>
        <w:t xml:space="preserve"> </w:t>
      </w:r>
      <w:r w:rsidR="00D86034" w:rsidRPr="007353CE">
        <w:rPr>
          <w:rFonts w:ascii="Arial" w:hAnsi="Arial" w:cs="Arial"/>
        </w:rPr>
        <w:t>incluidas dentro del ámbito de aplicación del Real Decreto 2267/2004, de 3 de diciembre, por el que se aprueba el Reglamento de seguridad contra incendios en los establecimientos industriales, ni aquéllas otras reguladas por legislación específica.</w:t>
      </w:r>
      <w:r w:rsidR="00D86034" w:rsidRPr="007353CE">
        <w:rPr>
          <w:rFonts w:ascii="Arial" w:hAnsi="Arial" w:cs="Arial"/>
          <w:strike/>
        </w:rPr>
        <w:t xml:space="preserve"> </w:t>
      </w:r>
    </w:p>
    <w:p w14:paraId="19965EEE" w14:textId="77777777" w:rsidR="006E2079" w:rsidRPr="007353CE" w:rsidRDefault="006E2079" w:rsidP="00A5309C">
      <w:pPr>
        <w:jc w:val="center"/>
        <w:rPr>
          <w:rFonts w:ascii="Arial" w:hAnsi="Arial" w:cs="Arial"/>
        </w:rPr>
      </w:pPr>
    </w:p>
    <w:p w14:paraId="2DD5DFA9" w14:textId="2FA9294B" w:rsidR="00A5309C" w:rsidRPr="007353CE" w:rsidRDefault="00A5309C" w:rsidP="00A5309C">
      <w:pPr>
        <w:jc w:val="center"/>
        <w:rPr>
          <w:rFonts w:ascii="Arial" w:hAnsi="Arial" w:cs="Arial"/>
        </w:rPr>
      </w:pPr>
      <w:r w:rsidRPr="007353CE">
        <w:rPr>
          <w:rFonts w:ascii="Arial" w:hAnsi="Arial" w:cs="Arial"/>
        </w:rPr>
        <w:t>CAPÍTULO II</w:t>
      </w:r>
    </w:p>
    <w:p w14:paraId="00F21770" w14:textId="6BA6EC78" w:rsidR="00A5309C" w:rsidRPr="007353CE" w:rsidRDefault="005E06BF" w:rsidP="00A5309C">
      <w:pPr>
        <w:jc w:val="center"/>
        <w:rPr>
          <w:rFonts w:ascii="Arial" w:hAnsi="Arial" w:cs="Arial"/>
          <w:b/>
        </w:rPr>
      </w:pPr>
      <w:r w:rsidRPr="007353CE">
        <w:rPr>
          <w:rFonts w:ascii="Arial" w:hAnsi="Arial" w:cs="Arial"/>
          <w:b/>
        </w:rPr>
        <w:t>Documentación técnica de las i</w:t>
      </w:r>
      <w:r w:rsidR="00A5309C" w:rsidRPr="007353CE">
        <w:rPr>
          <w:rFonts w:ascii="Arial" w:hAnsi="Arial" w:cs="Arial"/>
          <w:b/>
        </w:rPr>
        <w:t>nstalaciones de protección contra incendios</w:t>
      </w:r>
    </w:p>
    <w:p w14:paraId="6279CA46" w14:textId="389B689C" w:rsidR="00A5309C" w:rsidRPr="007353CE" w:rsidRDefault="00A5309C" w:rsidP="00A5309C">
      <w:pPr>
        <w:jc w:val="both"/>
        <w:rPr>
          <w:rFonts w:ascii="Arial" w:hAnsi="Arial" w:cs="Arial"/>
          <w:b/>
        </w:rPr>
      </w:pPr>
      <w:r w:rsidRPr="007353CE">
        <w:rPr>
          <w:rFonts w:ascii="Arial" w:hAnsi="Arial" w:cs="Arial"/>
          <w:b/>
        </w:rPr>
        <w:t xml:space="preserve">Artículo 3. </w:t>
      </w:r>
      <w:r w:rsidR="00BB2F9B" w:rsidRPr="007353CE">
        <w:rPr>
          <w:rFonts w:ascii="Arial" w:hAnsi="Arial" w:cs="Arial"/>
          <w:b/>
        </w:rPr>
        <w:t>Documentación preceptiva</w:t>
      </w:r>
    </w:p>
    <w:p w14:paraId="56281930" w14:textId="2A6BB818" w:rsidR="005E06BF" w:rsidRPr="007353CE" w:rsidRDefault="00F66B1F" w:rsidP="005E06BF">
      <w:pPr>
        <w:jc w:val="both"/>
        <w:rPr>
          <w:rFonts w:ascii="Arial" w:hAnsi="Arial" w:cs="Arial"/>
        </w:rPr>
      </w:pPr>
      <w:r w:rsidRPr="007353CE">
        <w:rPr>
          <w:rFonts w:ascii="Arial" w:hAnsi="Arial" w:cs="Arial"/>
        </w:rPr>
        <w:t xml:space="preserve">1. </w:t>
      </w:r>
      <w:r w:rsidR="005E06BF" w:rsidRPr="007353CE">
        <w:rPr>
          <w:rFonts w:ascii="Arial" w:hAnsi="Arial" w:cs="Arial"/>
        </w:rPr>
        <w:t xml:space="preserve">Las personas titulares de </w:t>
      </w:r>
      <w:r w:rsidR="00BB2F9B" w:rsidRPr="007353CE">
        <w:rPr>
          <w:rFonts w:ascii="Arial" w:hAnsi="Arial" w:cs="Arial"/>
        </w:rPr>
        <w:t xml:space="preserve">las </w:t>
      </w:r>
      <w:r w:rsidR="005E06BF" w:rsidRPr="007353CE">
        <w:rPr>
          <w:rFonts w:ascii="Arial" w:hAnsi="Arial" w:cs="Arial"/>
        </w:rPr>
        <w:t xml:space="preserve">instalaciones de protección contra </w:t>
      </w:r>
      <w:r w:rsidR="007008D0" w:rsidRPr="007353CE">
        <w:rPr>
          <w:rFonts w:ascii="Arial" w:hAnsi="Arial" w:cs="Arial"/>
        </w:rPr>
        <w:t xml:space="preserve">incendios </w:t>
      </w:r>
      <w:r w:rsidR="00BB2F9B" w:rsidRPr="007353CE">
        <w:rPr>
          <w:rFonts w:ascii="Arial" w:hAnsi="Arial" w:cs="Arial"/>
        </w:rPr>
        <w:t xml:space="preserve">deben mantener </w:t>
      </w:r>
      <w:r w:rsidR="00774734" w:rsidRPr="007353CE">
        <w:rPr>
          <w:rFonts w:ascii="Arial" w:hAnsi="Arial" w:cs="Arial"/>
        </w:rPr>
        <w:t xml:space="preserve">a </w:t>
      </w:r>
      <w:r w:rsidR="008F0842" w:rsidRPr="007353CE">
        <w:rPr>
          <w:rFonts w:ascii="Arial" w:hAnsi="Arial" w:cs="Arial"/>
        </w:rPr>
        <w:t>disposición</w:t>
      </w:r>
      <w:r w:rsidR="00BB2F9B" w:rsidRPr="007353CE">
        <w:rPr>
          <w:rFonts w:ascii="Arial" w:hAnsi="Arial" w:cs="Arial"/>
        </w:rPr>
        <w:t xml:space="preserve"> la documentación prevista en esta Orden, en el Decreto 81/2021, de 30 de junio, de seguridad industrial, y en el resto del ordenamiento jurídico, en los propios términos que en tales disposiciones se establezca.</w:t>
      </w:r>
    </w:p>
    <w:p w14:paraId="01D1C06A" w14:textId="4FBD7391" w:rsidR="00F66B1F" w:rsidRPr="007353CE" w:rsidRDefault="00F66B1F" w:rsidP="005E06BF">
      <w:pPr>
        <w:jc w:val="both"/>
        <w:rPr>
          <w:rFonts w:ascii="Arial" w:hAnsi="Arial" w:cs="Arial"/>
        </w:rPr>
      </w:pPr>
      <w:r w:rsidRPr="007353CE">
        <w:rPr>
          <w:rFonts w:ascii="Arial" w:hAnsi="Arial" w:cs="Arial"/>
        </w:rPr>
        <w:t xml:space="preserve">2. Por documentación preceptiva se entenderá aquélla que, de conformidad con las disposiciones que resulten de observancia, se deba presentar o de la que se deba disponer para acreditar el cumplimiento de las previsiones en materia de protección contra incendios. </w:t>
      </w:r>
    </w:p>
    <w:p w14:paraId="2B92E7D4" w14:textId="77777777" w:rsidR="00F66B1F" w:rsidRPr="007353CE" w:rsidRDefault="00F66B1F" w:rsidP="005E06BF">
      <w:pPr>
        <w:jc w:val="both"/>
        <w:rPr>
          <w:rFonts w:ascii="Arial" w:hAnsi="Arial" w:cs="Arial"/>
        </w:rPr>
      </w:pPr>
    </w:p>
    <w:p w14:paraId="1A74165C" w14:textId="3FBF4BDF" w:rsidR="00A5309C" w:rsidRPr="007353CE" w:rsidRDefault="00A5309C" w:rsidP="005E06BF">
      <w:pPr>
        <w:jc w:val="both"/>
        <w:rPr>
          <w:rFonts w:ascii="Arial" w:hAnsi="Arial" w:cs="Arial"/>
          <w:b/>
        </w:rPr>
      </w:pPr>
      <w:r w:rsidRPr="007353CE">
        <w:rPr>
          <w:rFonts w:ascii="Arial" w:hAnsi="Arial" w:cs="Arial"/>
          <w:b/>
        </w:rPr>
        <w:t xml:space="preserve">Artículo 4. </w:t>
      </w:r>
      <w:r w:rsidR="00BB2F9B" w:rsidRPr="007353CE">
        <w:rPr>
          <w:rFonts w:ascii="Arial" w:hAnsi="Arial" w:cs="Arial"/>
          <w:b/>
        </w:rPr>
        <w:t>Instalaciones existentes</w:t>
      </w:r>
    </w:p>
    <w:p w14:paraId="28CE72B2" w14:textId="400B14F1" w:rsidR="00BB2F9B" w:rsidRPr="007353CE" w:rsidRDefault="00774734" w:rsidP="005E06BF">
      <w:pPr>
        <w:jc w:val="both"/>
        <w:rPr>
          <w:rFonts w:ascii="Arial" w:hAnsi="Arial" w:cs="Arial"/>
        </w:rPr>
      </w:pPr>
      <w:r w:rsidRPr="007353CE">
        <w:rPr>
          <w:rFonts w:ascii="Arial" w:hAnsi="Arial" w:cs="Arial"/>
        </w:rPr>
        <w:t xml:space="preserve">1. </w:t>
      </w:r>
      <w:r w:rsidR="00BB2F9B" w:rsidRPr="007353CE">
        <w:rPr>
          <w:rFonts w:ascii="Arial" w:hAnsi="Arial" w:cs="Arial"/>
        </w:rPr>
        <w:t>Las personas titulares de instalaciones de protección contra incendios que se hallasen en servicio a la entrada en vigor de la presente Orden deberán disponer de la documentación prevista por la normativa que les resultare de aplicación.</w:t>
      </w:r>
    </w:p>
    <w:p w14:paraId="1F862495" w14:textId="35BC5DDD" w:rsidR="00151513" w:rsidRPr="007353CE" w:rsidRDefault="00151513" w:rsidP="005E06BF">
      <w:pPr>
        <w:jc w:val="both"/>
        <w:rPr>
          <w:rFonts w:ascii="Arial" w:hAnsi="Arial" w:cs="Arial"/>
        </w:rPr>
      </w:pPr>
      <w:r w:rsidRPr="004266D3">
        <w:rPr>
          <w:rFonts w:ascii="Arial" w:hAnsi="Arial" w:cs="Arial"/>
        </w:rPr>
        <w:t xml:space="preserve">Lo anterior debe entenderse sin perjuicio del derecho a no </w:t>
      </w:r>
      <w:r w:rsidR="008D087E" w:rsidRPr="004266D3">
        <w:rPr>
          <w:rFonts w:ascii="Arial" w:hAnsi="Arial" w:cs="Arial"/>
        </w:rPr>
        <w:t>aportar</w:t>
      </w:r>
      <w:r w:rsidRPr="004266D3">
        <w:rPr>
          <w:rFonts w:ascii="Arial" w:hAnsi="Arial" w:cs="Arial"/>
        </w:rPr>
        <w:t xml:space="preserve"> documentos</w:t>
      </w:r>
      <w:r w:rsidRPr="007353CE">
        <w:rPr>
          <w:rFonts w:ascii="Arial" w:hAnsi="Arial" w:cs="Arial"/>
        </w:rPr>
        <w:t xml:space="preserve"> presentados ante la Administración con anterioridad, en los términos previstos en el artículo 28.3 de la Ley 39/2015, de 1 de octubre, del Procedimiento Administrativo Común de las Administraciones Públicas.</w:t>
      </w:r>
    </w:p>
    <w:p w14:paraId="6E7410E6" w14:textId="2881D42B" w:rsidR="009A3194" w:rsidRPr="007353CE" w:rsidRDefault="00774734" w:rsidP="005E06BF">
      <w:pPr>
        <w:jc w:val="both"/>
        <w:rPr>
          <w:rFonts w:ascii="Arial" w:hAnsi="Arial" w:cs="Arial"/>
        </w:rPr>
      </w:pPr>
      <w:r w:rsidRPr="007353CE">
        <w:rPr>
          <w:rFonts w:ascii="Arial" w:hAnsi="Arial" w:cs="Arial"/>
        </w:rPr>
        <w:t xml:space="preserve">2. </w:t>
      </w:r>
      <w:r w:rsidR="009A3194" w:rsidRPr="007353CE">
        <w:rPr>
          <w:rFonts w:ascii="Arial" w:hAnsi="Arial" w:cs="Arial"/>
        </w:rPr>
        <w:t xml:space="preserve">En el caso de instalaciones no registradas, se observará lo dispuesto en el artículo </w:t>
      </w:r>
      <w:r w:rsidR="008B2D2D" w:rsidRPr="007353CE">
        <w:rPr>
          <w:rFonts w:ascii="Arial" w:hAnsi="Arial" w:cs="Arial"/>
        </w:rPr>
        <w:t>17</w:t>
      </w:r>
      <w:r w:rsidR="00147293" w:rsidRPr="007353CE">
        <w:rPr>
          <w:rFonts w:ascii="Arial" w:hAnsi="Arial" w:cs="Arial"/>
        </w:rPr>
        <w:t xml:space="preserve"> </w:t>
      </w:r>
      <w:r w:rsidR="009A3194" w:rsidRPr="007353CE">
        <w:rPr>
          <w:rFonts w:ascii="Arial" w:hAnsi="Arial" w:cs="Arial"/>
        </w:rPr>
        <w:t>de la presente Orden.</w:t>
      </w:r>
    </w:p>
    <w:p w14:paraId="496BF752" w14:textId="1832D389" w:rsidR="00BB2F9B" w:rsidRPr="007353CE" w:rsidRDefault="00BB2F9B" w:rsidP="005E06BF">
      <w:pPr>
        <w:jc w:val="both"/>
        <w:rPr>
          <w:rFonts w:ascii="Arial" w:hAnsi="Arial" w:cs="Arial"/>
          <w:b/>
        </w:rPr>
      </w:pPr>
    </w:p>
    <w:p w14:paraId="70E9F606" w14:textId="2A381AEB" w:rsidR="00BB2F9B" w:rsidRPr="007353CE" w:rsidRDefault="00BB2F9B" w:rsidP="005E06BF">
      <w:pPr>
        <w:jc w:val="both"/>
        <w:rPr>
          <w:rFonts w:ascii="Arial" w:hAnsi="Arial" w:cs="Arial"/>
          <w:b/>
        </w:rPr>
      </w:pPr>
      <w:r w:rsidRPr="007353CE">
        <w:rPr>
          <w:rFonts w:ascii="Arial" w:hAnsi="Arial" w:cs="Arial"/>
          <w:b/>
        </w:rPr>
        <w:t>Artículo 5. Instalaciones nuevas</w:t>
      </w:r>
    </w:p>
    <w:p w14:paraId="4E4C9BD3" w14:textId="41DB46FB" w:rsidR="00BB2F9B" w:rsidRPr="007353CE" w:rsidRDefault="00BB2F9B" w:rsidP="00BB2F9B">
      <w:pPr>
        <w:jc w:val="both"/>
        <w:rPr>
          <w:rFonts w:ascii="Arial" w:hAnsi="Arial" w:cs="Arial"/>
        </w:rPr>
      </w:pPr>
      <w:r w:rsidRPr="007353CE">
        <w:rPr>
          <w:rFonts w:ascii="Arial" w:hAnsi="Arial" w:cs="Arial"/>
        </w:rPr>
        <w:t>1. Las personas titulares de las instalaciones de protección contra incendios que se pongan en servicio después de la entrada en vigor de la presente Orden deberán disponer</w:t>
      </w:r>
      <w:r w:rsidR="004319B9" w:rsidRPr="007353CE">
        <w:rPr>
          <w:rFonts w:ascii="Arial" w:hAnsi="Arial" w:cs="Arial"/>
        </w:rPr>
        <w:t>, además del resto de documentación prevista en la reglamentación sectorial,</w:t>
      </w:r>
      <w:r w:rsidRPr="007353CE">
        <w:t xml:space="preserve"> </w:t>
      </w:r>
      <w:r w:rsidRPr="007353CE">
        <w:rPr>
          <w:rFonts w:ascii="Arial" w:hAnsi="Arial" w:cs="Arial"/>
        </w:rPr>
        <w:t xml:space="preserve">de la siguiente documentación: </w:t>
      </w:r>
    </w:p>
    <w:p w14:paraId="6C02CBFC" w14:textId="17ADEFA8" w:rsidR="00BB2F9B" w:rsidRPr="007353CE" w:rsidRDefault="00BB2F9B" w:rsidP="00BB2F9B">
      <w:pPr>
        <w:jc w:val="both"/>
        <w:rPr>
          <w:rFonts w:ascii="Arial" w:hAnsi="Arial" w:cs="Arial"/>
        </w:rPr>
      </w:pPr>
      <w:r w:rsidRPr="007353CE">
        <w:rPr>
          <w:rFonts w:ascii="Arial" w:hAnsi="Arial" w:cs="Arial"/>
        </w:rPr>
        <w:lastRenderedPageBreak/>
        <w:t>a) Memoria</w:t>
      </w:r>
      <w:r w:rsidR="00056835" w:rsidRPr="007353CE">
        <w:rPr>
          <w:rFonts w:ascii="Arial" w:hAnsi="Arial" w:cs="Arial"/>
        </w:rPr>
        <w:t xml:space="preserve"> realizada por técnica o técnico competente</w:t>
      </w:r>
      <w:r w:rsidRPr="007353CE">
        <w:rPr>
          <w:rFonts w:ascii="Arial" w:hAnsi="Arial" w:cs="Arial"/>
        </w:rPr>
        <w:t>, que deberá contener expresión de</w:t>
      </w:r>
      <w:r w:rsidR="00056835" w:rsidRPr="007353CE">
        <w:rPr>
          <w:rFonts w:ascii="Arial" w:hAnsi="Arial" w:cs="Arial"/>
        </w:rPr>
        <w:t xml:space="preserve"> la persona </w:t>
      </w:r>
      <w:r w:rsidRPr="007353CE">
        <w:rPr>
          <w:rFonts w:ascii="Arial" w:hAnsi="Arial" w:cs="Arial"/>
        </w:rPr>
        <w:t xml:space="preserve">titular de la instalación, de la empresa instaladora, del alcance del área a proteger del edificio no industrial o zona del mismo, y del alcance de la instalación de </w:t>
      </w:r>
      <w:r w:rsidR="009A3194" w:rsidRPr="007353CE">
        <w:rPr>
          <w:rFonts w:ascii="Arial" w:hAnsi="Arial" w:cs="Arial"/>
        </w:rPr>
        <w:t>protección contra incendios</w:t>
      </w:r>
      <w:r w:rsidRPr="007353CE">
        <w:rPr>
          <w:rFonts w:ascii="Arial" w:hAnsi="Arial" w:cs="Arial"/>
        </w:rPr>
        <w:t xml:space="preserve"> objeto de puesta en servicio, incluyendo la superficie en m2 y emplazamiento de la instalación. En dicha </w:t>
      </w:r>
      <w:r w:rsidR="0019060C" w:rsidRPr="007353CE">
        <w:rPr>
          <w:rFonts w:ascii="Arial" w:hAnsi="Arial" w:cs="Arial"/>
        </w:rPr>
        <w:t>m</w:t>
      </w:r>
      <w:r w:rsidR="007008D0" w:rsidRPr="007353CE">
        <w:rPr>
          <w:rFonts w:ascii="Arial" w:hAnsi="Arial" w:cs="Arial"/>
        </w:rPr>
        <w:t xml:space="preserve">emoria se relacionarán los equipos y sistemas instalados, sus características técnicas, marcados, Evaluaciones Técnicas de idoneidad si las hubiere, así como las marcas y modelos comerciales. Igualmente, en la memoria se expresarán </w:t>
      </w:r>
      <w:r w:rsidRPr="007353CE">
        <w:rPr>
          <w:rFonts w:ascii="Arial" w:hAnsi="Arial" w:cs="Arial"/>
        </w:rPr>
        <w:t>los cálculos</w:t>
      </w:r>
      <w:r w:rsidR="00415975" w:rsidRPr="007353CE">
        <w:rPr>
          <w:rFonts w:ascii="Arial" w:hAnsi="Arial" w:cs="Arial"/>
        </w:rPr>
        <w:t xml:space="preserve"> técnicos</w:t>
      </w:r>
      <w:r w:rsidRPr="007353CE">
        <w:rPr>
          <w:rFonts w:ascii="Arial" w:hAnsi="Arial" w:cs="Arial"/>
        </w:rPr>
        <w:t xml:space="preserve"> que se hayan realizado en el dimensionamiento de las inst</w:t>
      </w:r>
      <w:r w:rsidR="007008D0" w:rsidRPr="007353CE">
        <w:rPr>
          <w:rFonts w:ascii="Arial" w:hAnsi="Arial" w:cs="Arial"/>
        </w:rPr>
        <w:t>alaciones</w:t>
      </w:r>
      <w:r w:rsidR="00415975" w:rsidRPr="007353CE">
        <w:rPr>
          <w:rFonts w:ascii="Arial" w:hAnsi="Arial" w:cs="Arial"/>
        </w:rPr>
        <w:t>.</w:t>
      </w:r>
    </w:p>
    <w:p w14:paraId="425876B0" w14:textId="56F3BCEC" w:rsidR="00BB2F9B" w:rsidRPr="007353CE" w:rsidRDefault="00BB2F9B" w:rsidP="00BB2F9B">
      <w:pPr>
        <w:jc w:val="both"/>
        <w:rPr>
          <w:rFonts w:ascii="Arial" w:hAnsi="Arial" w:cs="Arial"/>
        </w:rPr>
      </w:pPr>
      <w:r w:rsidRPr="007353CE">
        <w:rPr>
          <w:rFonts w:ascii="Arial" w:hAnsi="Arial" w:cs="Arial"/>
        </w:rPr>
        <w:t>b) Planos</w:t>
      </w:r>
      <w:r w:rsidR="00056835" w:rsidRPr="007353CE">
        <w:rPr>
          <w:rFonts w:ascii="Arial" w:hAnsi="Arial" w:cs="Arial"/>
        </w:rPr>
        <w:t xml:space="preserve"> realizados por técnica o técnico competente</w:t>
      </w:r>
      <w:r w:rsidRPr="007353CE">
        <w:rPr>
          <w:rFonts w:ascii="Arial" w:hAnsi="Arial" w:cs="Arial"/>
        </w:rPr>
        <w:t xml:space="preserve">, entre los que deberán figurar los siguientes: </w:t>
      </w:r>
    </w:p>
    <w:p w14:paraId="56CE0664" w14:textId="15BF6C91" w:rsidR="00BB2F9B" w:rsidRPr="007353CE" w:rsidRDefault="00BB2F9B" w:rsidP="00BB2F9B">
      <w:pPr>
        <w:jc w:val="both"/>
        <w:rPr>
          <w:rFonts w:ascii="Arial" w:hAnsi="Arial" w:cs="Arial"/>
        </w:rPr>
      </w:pPr>
      <w:r w:rsidRPr="007353CE">
        <w:rPr>
          <w:rFonts w:ascii="Arial" w:hAnsi="Arial" w:cs="Arial"/>
        </w:rPr>
        <w:t xml:space="preserve">b.1) </w:t>
      </w:r>
      <w:r w:rsidR="00730BE7" w:rsidRPr="007353CE">
        <w:rPr>
          <w:rFonts w:ascii="Arial" w:hAnsi="Arial" w:cs="Arial"/>
        </w:rPr>
        <w:t>Plano de situación-emplazamiento</w:t>
      </w:r>
      <w:bookmarkStart w:id="0" w:name="_GoBack"/>
      <w:r w:rsidR="005E6381" w:rsidRPr="009F583A">
        <w:rPr>
          <w:rFonts w:ascii="Arial" w:hAnsi="Arial" w:cs="Arial"/>
        </w:rPr>
        <w:t>;</w:t>
      </w:r>
      <w:bookmarkEnd w:id="0"/>
      <w:r w:rsidR="00730BE7" w:rsidRPr="005E6381">
        <w:rPr>
          <w:rFonts w:ascii="Arial" w:hAnsi="Arial" w:cs="Arial"/>
          <w:color w:val="FF0000"/>
          <w:u w:val="single"/>
        </w:rPr>
        <w:t xml:space="preserve"> </w:t>
      </w:r>
    </w:p>
    <w:p w14:paraId="1FD8ADD6" w14:textId="353A35E7" w:rsidR="00730BE7" w:rsidRPr="007353CE" w:rsidRDefault="00730BE7" w:rsidP="00730BE7">
      <w:pPr>
        <w:jc w:val="both"/>
        <w:rPr>
          <w:rFonts w:ascii="Arial" w:hAnsi="Arial" w:cs="Arial"/>
        </w:rPr>
      </w:pPr>
      <w:r w:rsidRPr="007353CE">
        <w:rPr>
          <w:rFonts w:ascii="Arial" w:hAnsi="Arial" w:cs="Arial"/>
        </w:rPr>
        <w:t>b.2) Planos de equipos y sistemas de protección contra incendios:  planos de planta con ubicación de los componentes y delimitación del alcance y actuación de los equipos y sistemas a las zonas y áreas a proteger, permitiendo comprobar las distancias reglamentarias. Esquema de principio, planos de alzado y de detalle en caso necesario.</w:t>
      </w:r>
    </w:p>
    <w:p w14:paraId="1AA0DAF3" w14:textId="23DABD16" w:rsidR="00151513" w:rsidRPr="004266D3" w:rsidRDefault="00BB2F9B" w:rsidP="00BB2F9B">
      <w:pPr>
        <w:jc w:val="both"/>
        <w:rPr>
          <w:rFonts w:ascii="Arial" w:hAnsi="Arial" w:cs="Arial"/>
        </w:rPr>
      </w:pPr>
      <w:r w:rsidRPr="007353CE">
        <w:rPr>
          <w:rFonts w:ascii="Arial" w:hAnsi="Arial" w:cs="Arial"/>
        </w:rPr>
        <w:t xml:space="preserve">2. La falta de disposición de la documentación referida en </w:t>
      </w:r>
      <w:r w:rsidR="008F0842" w:rsidRPr="007353CE">
        <w:rPr>
          <w:rFonts w:ascii="Arial" w:hAnsi="Arial" w:cs="Arial"/>
        </w:rPr>
        <w:t xml:space="preserve">el </w:t>
      </w:r>
      <w:r w:rsidRPr="007353CE">
        <w:rPr>
          <w:rFonts w:ascii="Arial" w:hAnsi="Arial" w:cs="Arial"/>
        </w:rPr>
        <w:t xml:space="preserve">anterior apartado tendrá el carácter de incumplimiento </w:t>
      </w:r>
      <w:r w:rsidR="00F9357B" w:rsidRPr="007353CE">
        <w:rPr>
          <w:rFonts w:ascii="Arial" w:hAnsi="Arial" w:cs="Arial"/>
        </w:rPr>
        <w:t xml:space="preserve">documental </w:t>
      </w:r>
      <w:r w:rsidRPr="007353CE">
        <w:rPr>
          <w:rFonts w:ascii="Arial" w:hAnsi="Arial" w:cs="Arial"/>
        </w:rPr>
        <w:t>a efectos de lo dispuesto en el artículo 1</w:t>
      </w:r>
      <w:r w:rsidR="008B2D2D" w:rsidRPr="007353CE">
        <w:rPr>
          <w:rFonts w:ascii="Arial" w:hAnsi="Arial" w:cs="Arial"/>
        </w:rPr>
        <w:t>3</w:t>
      </w:r>
      <w:r w:rsidR="00056835" w:rsidRPr="007353CE">
        <w:rPr>
          <w:rFonts w:ascii="Arial" w:hAnsi="Arial" w:cs="Arial"/>
        </w:rPr>
        <w:t xml:space="preserve"> de la presente Orden y deberá ser subsanada en la forma prevista en el apartado 2 de este </w:t>
      </w:r>
      <w:r w:rsidR="00056835" w:rsidRPr="004266D3">
        <w:rPr>
          <w:rFonts w:ascii="Arial" w:hAnsi="Arial" w:cs="Arial"/>
        </w:rPr>
        <w:t>último artículo.</w:t>
      </w:r>
    </w:p>
    <w:p w14:paraId="1994CBD6" w14:textId="7E4585C8" w:rsidR="005E6381" w:rsidRPr="004266D3" w:rsidRDefault="005E6381" w:rsidP="00BB2F9B">
      <w:pPr>
        <w:jc w:val="both"/>
        <w:rPr>
          <w:rFonts w:ascii="Arial" w:hAnsi="Arial" w:cs="Arial"/>
        </w:rPr>
      </w:pPr>
      <w:r w:rsidRPr="004266D3">
        <w:rPr>
          <w:rFonts w:ascii="Arial" w:hAnsi="Arial" w:cs="Arial"/>
        </w:rPr>
        <w:t>3. Los certificados de instalación que se emitan respecto de instalaciones que se pongan en servicio después de la entrada en vigor de la presente Orden deberán ajustarse al modelo contemplado en el Anexo I.</w:t>
      </w:r>
    </w:p>
    <w:p w14:paraId="3C108137" w14:textId="77777777" w:rsidR="00571AB9" w:rsidRPr="007353CE" w:rsidRDefault="00571AB9" w:rsidP="00163A43">
      <w:pPr>
        <w:jc w:val="both"/>
        <w:rPr>
          <w:rFonts w:ascii="Arial" w:hAnsi="Arial" w:cs="Arial"/>
        </w:rPr>
      </w:pPr>
    </w:p>
    <w:p w14:paraId="0316A4B6" w14:textId="6A69BD3B" w:rsidR="00586F41" w:rsidRPr="007353CE" w:rsidRDefault="00CC7D77" w:rsidP="00CC7D77">
      <w:pPr>
        <w:jc w:val="center"/>
        <w:rPr>
          <w:rFonts w:ascii="Arial" w:hAnsi="Arial" w:cs="Arial"/>
        </w:rPr>
      </w:pPr>
      <w:r w:rsidRPr="007353CE">
        <w:rPr>
          <w:rFonts w:ascii="Arial" w:hAnsi="Arial" w:cs="Arial"/>
        </w:rPr>
        <w:t>CAPÍTULO I</w:t>
      </w:r>
      <w:r w:rsidR="00774734" w:rsidRPr="007353CE">
        <w:rPr>
          <w:rFonts w:ascii="Arial" w:hAnsi="Arial" w:cs="Arial"/>
        </w:rPr>
        <w:t>II</w:t>
      </w:r>
    </w:p>
    <w:p w14:paraId="734F77F3" w14:textId="0F7DF2F1" w:rsidR="00217099" w:rsidRPr="007353CE" w:rsidRDefault="00586F41" w:rsidP="00217099">
      <w:pPr>
        <w:jc w:val="center"/>
        <w:rPr>
          <w:rFonts w:ascii="Arial" w:hAnsi="Arial" w:cs="Arial"/>
          <w:b/>
        </w:rPr>
      </w:pPr>
      <w:r w:rsidRPr="007353CE">
        <w:rPr>
          <w:rFonts w:ascii="Arial" w:hAnsi="Arial" w:cs="Arial"/>
          <w:b/>
        </w:rPr>
        <w:t xml:space="preserve"> </w:t>
      </w:r>
      <w:r w:rsidR="00D06635" w:rsidRPr="007353CE">
        <w:rPr>
          <w:rFonts w:ascii="Arial" w:hAnsi="Arial" w:cs="Arial"/>
          <w:b/>
        </w:rPr>
        <w:t>Control</w:t>
      </w:r>
      <w:r w:rsidRPr="007353CE">
        <w:rPr>
          <w:rFonts w:ascii="Arial" w:hAnsi="Arial" w:cs="Arial"/>
          <w:b/>
        </w:rPr>
        <w:t xml:space="preserve"> de instalaciones de protección contra incendios</w:t>
      </w:r>
    </w:p>
    <w:p w14:paraId="41E5B37A" w14:textId="1499AC61" w:rsidR="00B04407" w:rsidRPr="007353CE" w:rsidRDefault="00B04407" w:rsidP="00B04407">
      <w:pPr>
        <w:jc w:val="both"/>
        <w:rPr>
          <w:rFonts w:ascii="Arial" w:hAnsi="Arial" w:cs="Arial"/>
          <w:b/>
        </w:rPr>
      </w:pPr>
      <w:r w:rsidRPr="007353CE">
        <w:rPr>
          <w:rFonts w:ascii="Arial" w:hAnsi="Arial" w:cs="Arial"/>
          <w:b/>
        </w:rPr>
        <w:t xml:space="preserve">Artículo </w:t>
      </w:r>
      <w:r w:rsidR="00774734" w:rsidRPr="007353CE">
        <w:rPr>
          <w:rFonts w:ascii="Arial" w:hAnsi="Arial" w:cs="Arial"/>
          <w:b/>
        </w:rPr>
        <w:t>6</w:t>
      </w:r>
      <w:r w:rsidRPr="007353CE">
        <w:rPr>
          <w:rFonts w:ascii="Arial" w:hAnsi="Arial" w:cs="Arial"/>
          <w:b/>
        </w:rPr>
        <w:t xml:space="preserve">. Régimen jurídico </w:t>
      </w:r>
    </w:p>
    <w:p w14:paraId="6EDD2626" w14:textId="07E0AC61" w:rsidR="00D06635" w:rsidRPr="007353CE" w:rsidRDefault="00930FB2" w:rsidP="00D06635">
      <w:pPr>
        <w:jc w:val="both"/>
        <w:rPr>
          <w:rFonts w:ascii="Arial" w:hAnsi="Arial" w:cs="Arial"/>
        </w:rPr>
      </w:pPr>
      <w:r w:rsidRPr="007353CE">
        <w:rPr>
          <w:rFonts w:ascii="Arial" w:hAnsi="Arial" w:cs="Arial"/>
        </w:rPr>
        <w:t xml:space="preserve">1. </w:t>
      </w:r>
      <w:r w:rsidR="00D06635" w:rsidRPr="007353CE">
        <w:rPr>
          <w:rFonts w:ascii="Arial" w:hAnsi="Arial" w:cs="Arial"/>
        </w:rPr>
        <w:t>El control de las instalaciones de protección contra incendios se efectuará a través de cualquiera de las modalidades expresamente previstas en el artículo 20 del Decreto 81/2020, de 30 de junio, de seguridad industriales, y de cualesquiera otras previstas en esta Orden o en el resto reglamentación sectorial.</w:t>
      </w:r>
    </w:p>
    <w:p w14:paraId="68A39910" w14:textId="77777777" w:rsidR="00056835" w:rsidRPr="007353CE" w:rsidRDefault="00056835" w:rsidP="00734D85">
      <w:pPr>
        <w:jc w:val="both"/>
        <w:rPr>
          <w:rFonts w:ascii="Arial" w:hAnsi="Arial" w:cs="Arial"/>
        </w:rPr>
      </w:pPr>
      <w:r w:rsidRPr="007353CE">
        <w:rPr>
          <w:rFonts w:ascii="Arial" w:hAnsi="Arial" w:cs="Arial"/>
        </w:rPr>
        <w:t>2. Las inspecciones periódicas de las instalaciones de protección contra incendios incluidas en el ámbito de aplicación de la presente Orden se efectuarán con arreglo a lo dispuesto en el artículo 22 del Real Decreto 513/2017 y, en su caso, en la Disposición Transitoria Cuarta de este último.</w:t>
      </w:r>
    </w:p>
    <w:p w14:paraId="70CA70E2" w14:textId="7391E79A" w:rsidR="001E27D7" w:rsidRPr="007353CE" w:rsidRDefault="00D06635" w:rsidP="00734D85">
      <w:pPr>
        <w:jc w:val="both"/>
        <w:rPr>
          <w:rFonts w:ascii="Arial" w:hAnsi="Arial" w:cs="Arial"/>
        </w:rPr>
      </w:pPr>
      <w:r w:rsidRPr="007353CE">
        <w:rPr>
          <w:rFonts w:ascii="Arial" w:hAnsi="Arial" w:cs="Arial"/>
        </w:rPr>
        <w:t>3</w:t>
      </w:r>
      <w:r w:rsidR="008778EB" w:rsidRPr="007353CE">
        <w:rPr>
          <w:rFonts w:ascii="Arial" w:hAnsi="Arial" w:cs="Arial"/>
        </w:rPr>
        <w:t>.</w:t>
      </w:r>
      <w:r w:rsidR="00734D85" w:rsidRPr="007353CE">
        <w:rPr>
          <w:rFonts w:ascii="Arial" w:hAnsi="Arial" w:cs="Arial"/>
        </w:rPr>
        <w:t xml:space="preserve"> </w:t>
      </w:r>
      <w:r w:rsidR="008778EB" w:rsidRPr="007353CE">
        <w:rPr>
          <w:rFonts w:ascii="Arial" w:hAnsi="Arial" w:cs="Arial"/>
        </w:rPr>
        <w:t xml:space="preserve"> </w:t>
      </w:r>
      <w:r w:rsidR="001E27D7" w:rsidRPr="007353CE">
        <w:rPr>
          <w:rFonts w:ascii="Arial" w:hAnsi="Arial" w:cs="Arial"/>
        </w:rPr>
        <w:t>S</w:t>
      </w:r>
      <w:r w:rsidR="00734D85" w:rsidRPr="007353CE">
        <w:rPr>
          <w:rFonts w:ascii="Arial" w:hAnsi="Arial" w:cs="Arial"/>
        </w:rPr>
        <w:t xml:space="preserve">e considerará aplicable el régimen de inspecciones contemplado </w:t>
      </w:r>
      <w:r w:rsidR="001E27D7" w:rsidRPr="007353CE">
        <w:rPr>
          <w:rFonts w:ascii="Arial" w:hAnsi="Arial" w:cs="Arial"/>
        </w:rPr>
        <w:t>en el Real Decreto 513/20</w:t>
      </w:r>
      <w:r w:rsidR="00974083" w:rsidRPr="007353CE">
        <w:rPr>
          <w:rFonts w:ascii="Arial" w:hAnsi="Arial" w:cs="Arial"/>
        </w:rPr>
        <w:t>17</w:t>
      </w:r>
      <w:r w:rsidR="001E27D7" w:rsidRPr="007353CE">
        <w:rPr>
          <w:rFonts w:ascii="Arial" w:hAnsi="Arial" w:cs="Arial"/>
        </w:rPr>
        <w:t xml:space="preserve"> respecto de aquellas instalaciones ubicadas en </w:t>
      </w:r>
      <w:r w:rsidR="00D23371" w:rsidRPr="007353CE">
        <w:rPr>
          <w:rFonts w:ascii="Arial" w:hAnsi="Arial" w:cs="Arial"/>
        </w:rPr>
        <w:t>superficies</w:t>
      </w:r>
      <w:r w:rsidR="001E27D7" w:rsidRPr="007353CE">
        <w:rPr>
          <w:rFonts w:ascii="Arial" w:hAnsi="Arial" w:cs="Arial"/>
        </w:rPr>
        <w:t xml:space="preserve"> que, aun reuniendo el uso y características contempladas en el apartado segundo del artículo 22</w:t>
      </w:r>
      <w:r w:rsidR="008D162B" w:rsidRPr="007353CE">
        <w:rPr>
          <w:rFonts w:ascii="Arial" w:hAnsi="Arial" w:cs="Arial"/>
        </w:rPr>
        <w:t xml:space="preserve"> de dicho Real Decreto</w:t>
      </w:r>
      <w:r w:rsidR="001E27D7" w:rsidRPr="007353CE">
        <w:rPr>
          <w:rFonts w:ascii="Arial" w:hAnsi="Arial" w:cs="Arial"/>
        </w:rPr>
        <w:t xml:space="preserve">, sirvan </w:t>
      </w:r>
      <w:r w:rsidR="008D162B" w:rsidRPr="007353CE">
        <w:rPr>
          <w:rFonts w:ascii="Arial" w:hAnsi="Arial" w:cs="Arial"/>
        </w:rPr>
        <w:t>a la</w:t>
      </w:r>
      <w:r w:rsidR="001E27D7" w:rsidRPr="007353CE">
        <w:rPr>
          <w:rFonts w:ascii="Arial" w:hAnsi="Arial" w:cs="Arial"/>
        </w:rPr>
        <w:t xml:space="preserve"> evacuación </w:t>
      </w:r>
      <w:r w:rsidR="008D162B" w:rsidRPr="007353CE">
        <w:rPr>
          <w:rFonts w:ascii="Arial" w:hAnsi="Arial" w:cs="Arial"/>
        </w:rPr>
        <w:t>de</w:t>
      </w:r>
      <w:r w:rsidR="001E27D7" w:rsidRPr="007353CE">
        <w:rPr>
          <w:rFonts w:ascii="Arial" w:hAnsi="Arial" w:cs="Arial"/>
        </w:rPr>
        <w:t xml:space="preserve"> un local de riesgo especial alto</w:t>
      </w:r>
      <w:r w:rsidR="009B1431" w:rsidRPr="007353CE">
        <w:rPr>
          <w:rFonts w:ascii="Arial" w:hAnsi="Arial" w:cs="Arial"/>
        </w:rPr>
        <w:t xml:space="preserve"> o se integren dentro de </w:t>
      </w:r>
      <w:r w:rsidR="00D23371" w:rsidRPr="007353CE">
        <w:rPr>
          <w:rFonts w:ascii="Arial" w:hAnsi="Arial" w:cs="Arial"/>
        </w:rPr>
        <w:t>un</w:t>
      </w:r>
      <w:r w:rsidR="009B1431" w:rsidRPr="007353CE">
        <w:rPr>
          <w:rFonts w:ascii="Arial" w:hAnsi="Arial" w:cs="Arial"/>
        </w:rPr>
        <w:t xml:space="preserve"> edificio de cuyo sistema de protección contra incendios formen parte aquéllas</w:t>
      </w:r>
      <w:r w:rsidR="00D23371" w:rsidRPr="007353CE">
        <w:rPr>
          <w:rFonts w:ascii="Arial" w:hAnsi="Arial" w:cs="Arial"/>
        </w:rPr>
        <w:t xml:space="preserve">, siempre que, en este último caso, este sistema se encuentre </w:t>
      </w:r>
      <w:r w:rsidR="004B7893" w:rsidRPr="007353CE">
        <w:rPr>
          <w:rFonts w:ascii="Arial" w:hAnsi="Arial" w:cs="Arial"/>
        </w:rPr>
        <w:t>sometido al régimen de inspecciones previsto en el citado Real Decreto 513/20</w:t>
      </w:r>
      <w:r w:rsidR="00974083" w:rsidRPr="007353CE">
        <w:rPr>
          <w:rFonts w:ascii="Arial" w:hAnsi="Arial" w:cs="Arial"/>
        </w:rPr>
        <w:t>17</w:t>
      </w:r>
      <w:r w:rsidR="004B7893" w:rsidRPr="007353CE">
        <w:rPr>
          <w:rFonts w:ascii="Arial" w:hAnsi="Arial" w:cs="Arial"/>
        </w:rPr>
        <w:t>.</w:t>
      </w:r>
      <w:r w:rsidR="0056133A" w:rsidRPr="007353CE">
        <w:rPr>
          <w:rFonts w:ascii="Arial" w:hAnsi="Arial" w:cs="Arial"/>
        </w:rPr>
        <w:t xml:space="preserve"> </w:t>
      </w:r>
    </w:p>
    <w:p w14:paraId="2A0E81D8" w14:textId="426D8661" w:rsidR="003C2884" w:rsidRPr="007353CE" w:rsidRDefault="00F50AD5" w:rsidP="008778EB">
      <w:pPr>
        <w:jc w:val="both"/>
        <w:rPr>
          <w:rFonts w:ascii="Arial" w:hAnsi="Arial" w:cs="Arial"/>
        </w:rPr>
      </w:pPr>
      <w:r w:rsidRPr="007353CE">
        <w:rPr>
          <w:rFonts w:ascii="Arial" w:hAnsi="Arial" w:cs="Arial"/>
        </w:rPr>
        <w:lastRenderedPageBreak/>
        <w:t>Lo previsto en el anterior</w:t>
      </w:r>
      <w:r w:rsidR="008778EB" w:rsidRPr="007353CE">
        <w:rPr>
          <w:rFonts w:ascii="Arial" w:hAnsi="Arial" w:cs="Arial"/>
        </w:rPr>
        <w:t xml:space="preserve"> </w:t>
      </w:r>
      <w:r w:rsidRPr="007353CE">
        <w:rPr>
          <w:rFonts w:ascii="Arial" w:hAnsi="Arial" w:cs="Arial"/>
        </w:rPr>
        <w:t>párrafo</w:t>
      </w:r>
      <w:r w:rsidR="008778EB" w:rsidRPr="007353CE">
        <w:rPr>
          <w:rFonts w:ascii="Arial" w:hAnsi="Arial" w:cs="Arial"/>
        </w:rPr>
        <w:t xml:space="preserve"> </w:t>
      </w:r>
      <w:r w:rsidR="000A3207" w:rsidRPr="007353CE">
        <w:rPr>
          <w:rFonts w:ascii="Arial" w:hAnsi="Arial" w:cs="Arial"/>
        </w:rPr>
        <w:t>resultará de aplicación aun cuando la titularidad de las instalaciones afectas a cada uso recaiga en personas distintas</w:t>
      </w:r>
      <w:r w:rsidR="003C2884" w:rsidRPr="007353CE">
        <w:rPr>
          <w:rFonts w:ascii="Arial" w:hAnsi="Arial" w:cs="Arial"/>
        </w:rPr>
        <w:t>.</w:t>
      </w:r>
    </w:p>
    <w:p w14:paraId="105E3291" w14:textId="15C0C2DD" w:rsidR="00056835" w:rsidRPr="007353CE" w:rsidRDefault="00D06635" w:rsidP="008778EB">
      <w:pPr>
        <w:jc w:val="both"/>
        <w:rPr>
          <w:rFonts w:ascii="Arial" w:hAnsi="Arial" w:cs="Arial"/>
        </w:rPr>
      </w:pPr>
      <w:r w:rsidRPr="007353CE">
        <w:rPr>
          <w:rFonts w:ascii="Arial" w:hAnsi="Arial" w:cs="Arial"/>
        </w:rPr>
        <w:t>4</w:t>
      </w:r>
      <w:r w:rsidR="009B1431" w:rsidRPr="007353CE">
        <w:rPr>
          <w:rFonts w:ascii="Arial" w:hAnsi="Arial" w:cs="Arial"/>
        </w:rPr>
        <w:t>. No se considerará aplicable el régimen de inspecciones contemplado en el Real Decreto 513/20</w:t>
      </w:r>
      <w:r w:rsidR="00974083" w:rsidRPr="007353CE">
        <w:rPr>
          <w:rFonts w:ascii="Arial" w:hAnsi="Arial" w:cs="Arial"/>
        </w:rPr>
        <w:t>17</w:t>
      </w:r>
      <w:r w:rsidR="009B1431" w:rsidRPr="007353CE">
        <w:rPr>
          <w:rFonts w:ascii="Arial" w:hAnsi="Arial" w:cs="Arial"/>
        </w:rPr>
        <w:t xml:space="preserve"> respecto de </w:t>
      </w:r>
      <w:r w:rsidR="00056835" w:rsidRPr="007353CE">
        <w:rPr>
          <w:rFonts w:ascii="Arial" w:hAnsi="Arial" w:cs="Arial"/>
        </w:rPr>
        <w:t>las siguientes</w:t>
      </w:r>
      <w:r w:rsidR="009B1431" w:rsidRPr="007353CE">
        <w:rPr>
          <w:rFonts w:ascii="Arial" w:hAnsi="Arial" w:cs="Arial"/>
        </w:rPr>
        <w:t xml:space="preserve"> instalaciones</w:t>
      </w:r>
      <w:r w:rsidR="00056835" w:rsidRPr="007353CE">
        <w:rPr>
          <w:rFonts w:ascii="Arial" w:hAnsi="Arial" w:cs="Arial"/>
        </w:rPr>
        <w:t>:</w:t>
      </w:r>
    </w:p>
    <w:p w14:paraId="1F005248" w14:textId="1C9E4D52" w:rsidR="00937671" w:rsidRPr="007353CE" w:rsidRDefault="00937671" w:rsidP="008778EB">
      <w:pPr>
        <w:jc w:val="both"/>
        <w:rPr>
          <w:rFonts w:ascii="Arial" w:hAnsi="Arial" w:cs="Arial"/>
        </w:rPr>
      </w:pPr>
      <w:r w:rsidRPr="007353CE">
        <w:rPr>
          <w:rFonts w:ascii="Arial" w:hAnsi="Arial" w:cs="Arial"/>
        </w:rPr>
        <w:t>a) Aquéllas que, aunque estuvieran ubicadas en un edificio cuyo sistema de protección contra incendios estuviere sometido al ámbito de inspecciones previsto en el artículo 22 del Real Decreto 513/2017, se hallasen sometidas a un régimen especial de inspecciones previsto por su reglamentación específica.</w:t>
      </w:r>
    </w:p>
    <w:p w14:paraId="579D3632" w14:textId="4170F5F7" w:rsidR="009B1431" w:rsidRPr="007353CE" w:rsidRDefault="00937671" w:rsidP="008778EB">
      <w:pPr>
        <w:jc w:val="both"/>
        <w:rPr>
          <w:rFonts w:ascii="Arial" w:hAnsi="Arial" w:cs="Arial"/>
        </w:rPr>
      </w:pPr>
      <w:r w:rsidRPr="007353CE">
        <w:rPr>
          <w:rFonts w:ascii="Arial" w:hAnsi="Arial" w:cs="Arial"/>
        </w:rPr>
        <w:t>b</w:t>
      </w:r>
      <w:r w:rsidR="00056835" w:rsidRPr="007353CE">
        <w:rPr>
          <w:rFonts w:ascii="Arial" w:hAnsi="Arial" w:cs="Arial"/>
        </w:rPr>
        <w:t xml:space="preserve">) Aquéllas cuyo </w:t>
      </w:r>
      <w:r w:rsidR="009B1431" w:rsidRPr="007353CE">
        <w:rPr>
          <w:rFonts w:ascii="Arial" w:hAnsi="Arial" w:cs="Arial"/>
        </w:rPr>
        <w:t xml:space="preserve">régimen sectorial contemplase </w:t>
      </w:r>
      <w:r w:rsidR="007C42AE" w:rsidRPr="007353CE">
        <w:rPr>
          <w:rFonts w:ascii="Arial" w:hAnsi="Arial" w:cs="Arial"/>
        </w:rPr>
        <w:t xml:space="preserve">un control </w:t>
      </w:r>
      <w:r w:rsidR="008D162B" w:rsidRPr="007353CE">
        <w:rPr>
          <w:rFonts w:ascii="Arial" w:hAnsi="Arial" w:cs="Arial"/>
        </w:rPr>
        <w:t xml:space="preserve">a través de inspección </w:t>
      </w:r>
      <w:r w:rsidR="007C42AE" w:rsidRPr="007353CE">
        <w:rPr>
          <w:rFonts w:ascii="Arial" w:hAnsi="Arial" w:cs="Arial"/>
        </w:rPr>
        <w:t>análogo al previsto en aquella norma.</w:t>
      </w:r>
      <w:r w:rsidR="00D3388E" w:rsidRPr="007353CE">
        <w:rPr>
          <w:rFonts w:ascii="Arial" w:hAnsi="Arial" w:cs="Arial"/>
        </w:rPr>
        <w:t xml:space="preserve"> A efectos de determinar si el control previsto es análogo se atenderá a las comprobaciones técnicas que se efectúen durante el desarrollo de la inspección y a la realización de estas últimas por un organismo de control habilitado en el ámbito del Real Decreto 513/20</w:t>
      </w:r>
      <w:r w:rsidR="00974083" w:rsidRPr="007353CE">
        <w:rPr>
          <w:rFonts w:ascii="Arial" w:hAnsi="Arial" w:cs="Arial"/>
        </w:rPr>
        <w:t>17</w:t>
      </w:r>
      <w:r w:rsidR="00D3388E" w:rsidRPr="007353CE">
        <w:rPr>
          <w:rFonts w:ascii="Arial" w:hAnsi="Arial" w:cs="Arial"/>
        </w:rPr>
        <w:t>.</w:t>
      </w:r>
    </w:p>
    <w:p w14:paraId="75E611A2" w14:textId="77777777" w:rsidR="00E57876" w:rsidRPr="007353CE" w:rsidRDefault="00E57876" w:rsidP="008778EB">
      <w:pPr>
        <w:jc w:val="both"/>
        <w:rPr>
          <w:rFonts w:ascii="Arial" w:hAnsi="Arial" w:cs="Arial"/>
        </w:rPr>
      </w:pPr>
    </w:p>
    <w:p w14:paraId="26140A9E" w14:textId="5D9E3EA6" w:rsidR="0010314D" w:rsidRPr="007353CE" w:rsidRDefault="0010314D" w:rsidP="008778EB">
      <w:pPr>
        <w:jc w:val="both"/>
        <w:rPr>
          <w:rFonts w:ascii="Arial" w:hAnsi="Arial" w:cs="Arial"/>
          <w:b/>
        </w:rPr>
      </w:pPr>
      <w:r w:rsidRPr="007353CE">
        <w:rPr>
          <w:rFonts w:ascii="Arial" w:hAnsi="Arial" w:cs="Arial"/>
          <w:b/>
        </w:rPr>
        <w:t xml:space="preserve">Artículo </w:t>
      </w:r>
      <w:r w:rsidR="00774734" w:rsidRPr="007353CE">
        <w:rPr>
          <w:rFonts w:ascii="Arial" w:hAnsi="Arial" w:cs="Arial"/>
          <w:b/>
        </w:rPr>
        <w:t>7</w:t>
      </w:r>
      <w:r w:rsidRPr="007353CE">
        <w:rPr>
          <w:rFonts w:ascii="Arial" w:hAnsi="Arial" w:cs="Arial"/>
          <w:b/>
        </w:rPr>
        <w:t>. Actas de inspección</w:t>
      </w:r>
    </w:p>
    <w:p w14:paraId="29AF3F41" w14:textId="2667318F" w:rsidR="00D06635" w:rsidRPr="007353CE" w:rsidRDefault="00D06635" w:rsidP="008778EB">
      <w:pPr>
        <w:jc w:val="both"/>
        <w:rPr>
          <w:rFonts w:ascii="Arial" w:hAnsi="Arial" w:cs="Arial"/>
        </w:rPr>
      </w:pPr>
      <w:r w:rsidRPr="007353CE">
        <w:rPr>
          <w:rFonts w:ascii="Arial" w:hAnsi="Arial" w:cs="Arial"/>
        </w:rPr>
        <w:t>1. Las actas de inspección que se levanten después de la realización de una inspección se deberán ajustar a lo previsto en el artículo 24 del Decreto 81/2020, de 30 de junio, de seguridad industrial.</w:t>
      </w:r>
    </w:p>
    <w:p w14:paraId="2D89DA0D" w14:textId="3D37A878" w:rsidR="001847E0" w:rsidRPr="007353CE" w:rsidRDefault="00D06635" w:rsidP="008778EB">
      <w:pPr>
        <w:jc w:val="both"/>
        <w:rPr>
          <w:rFonts w:ascii="Arial" w:hAnsi="Arial" w:cs="Arial"/>
        </w:rPr>
      </w:pPr>
      <w:r w:rsidRPr="007353CE">
        <w:rPr>
          <w:rFonts w:ascii="Arial" w:hAnsi="Arial" w:cs="Arial"/>
        </w:rPr>
        <w:t xml:space="preserve">2. </w:t>
      </w:r>
      <w:r w:rsidR="001847E0" w:rsidRPr="007353CE">
        <w:rPr>
          <w:rFonts w:ascii="Arial" w:hAnsi="Arial" w:cs="Arial"/>
        </w:rPr>
        <w:t xml:space="preserve">Sin perjuicio de lo previsto en el artículo 22, apartado 3, del Real Decreto 513/2017, también podrá firmar el acta de inspección, en el momento del levantamiento y siempre que estuviera presente, la persona competente de la empresa mantenedora </w:t>
      </w:r>
      <w:r w:rsidR="00313768" w:rsidRPr="007353CE">
        <w:rPr>
          <w:rFonts w:ascii="Arial" w:hAnsi="Arial" w:cs="Arial"/>
        </w:rPr>
        <w:t xml:space="preserve">a quien correspondiera </w:t>
      </w:r>
      <w:r w:rsidR="001847E0" w:rsidRPr="007353CE">
        <w:rPr>
          <w:rFonts w:ascii="Arial" w:hAnsi="Arial" w:cs="Arial"/>
        </w:rPr>
        <w:t xml:space="preserve">el </w:t>
      </w:r>
      <w:r w:rsidR="001847E0" w:rsidRPr="004266D3">
        <w:rPr>
          <w:rFonts w:ascii="Arial" w:hAnsi="Arial" w:cs="Arial"/>
        </w:rPr>
        <w:t xml:space="preserve">mantenimiento de la </w:t>
      </w:r>
      <w:r w:rsidR="008B278A" w:rsidRPr="004266D3">
        <w:rPr>
          <w:rFonts w:ascii="Arial" w:hAnsi="Arial" w:cs="Arial"/>
        </w:rPr>
        <w:t>instalación</w:t>
      </w:r>
      <w:r w:rsidR="001847E0" w:rsidRPr="004266D3">
        <w:rPr>
          <w:rFonts w:ascii="Arial" w:hAnsi="Arial" w:cs="Arial"/>
        </w:rPr>
        <w:t xml:space="preserve">. </w:t>
      </w:r>
    </w:p>
    <w:p w14:paraId="1CFC4733" w14:textId="15443477" w:rsidR="00B30E7E" w:rsidRPr="007353CE" w:rsidRDefault="00B30E7E" w:rsidP="008778EB">
      <w:pPr>
        <w:jc w:val="both"/>
        <w:rPr>
          <w:rFonts w:ascii="Arial" w:hAnsi="Arial" w:cs="Arial"/>
        </w:rPr>
      </w:pPr>
    </w:p>
    <w:p w14:paraId="749D70E6" w14:textId="78755D73" w:rsidR="00B30E7E" w:rsidRPr="007353CE" w:rsidRDefault="00B30E7E" w:rsidP="008778EB">
      <w:pPr>
        <w:jc w:val="both"/>
        <w:rPr>
          <w:rFonts w:ascii="Arial" w:hAnsi="Arial" w:cs="Arial"/>
          <w:b/>
          <w:bCs/>
        </w:rPr>
      </w:pPr>
      <w:r w:rsidRPr="007353CE">
        <w:rPr>
          <w:rFonts w:ascii="Arial" w:hAnsi="Arial" w:cs="Arial"/>
          <w:b/>
          <w:bCs/>
        </w:rPr>
        <w:t xml:space="preserve">Artículo </w:t>
      </w:r>
      <w:r w:rsidR="00774734" w:rsidRPr="007353CE">
        <w:rPr>
          <w:rFonts w:ascii="Arial" w:hAnsi="Arial" w:cs="Arial"/>
          <w:b/>
          <w:bCs/>
        </w:rPr>
        <w:t>8</w:t>
      </w:r>
      <w:r w:rsidRPr="007353CE">
        <w:rPr>
          <w:rFonts w:ascii="Arial" w:hAnsi="Arial" w:cs="Arial"/>
          <w:b/>
          <w:bCs/>
        </w:rPr>
        <w:t>. Comprobaciones documentales durante inspección</w:t>
      </w:r>
    </w:p>
    <w:p w14:paraId="2A820DA3" w14:textId="0B04C6E3" w:rsidR="00B30E7E" w:rsidRPr="007353CE" w:rsidRDefault="00463B5C" w:rsidP="00B30E7E">
      <w:pPr>
        <w:jc w:val="both"/>
        <w:rPr>
          <w:rFonts w:ascii="Arial" w:hAnsi="Arial" w:cs="Arial"/>
        </w:rPr>
      </w:pPr>
      <w:r w:rsidRPr="007353CE">
        <w:rPr>
          <w:rFonts w:ascii="Arial" w:hAnsi="Arial" w:cs="Arial"/>
        </w:rPr>
        <w:t xml:space="preserve">1. </w:t>
      </w:r>
      <w:r w:rsidR="00B30E7E" w:rsidRPr="007353CE">
        <w:rPr>
          <w:rFonts w:ascii="Arial" w:hAnsi="Arial" w:cs="Arial"/>
        </w:rPr>
        <w:t xml:space="preserve">Los organismos de control </w:t>
      </w:r>
      <w:r w:rsidR="009121B9" w:rsidRPr="007353CE">
        <w:rPr>
          <w:rFonts w:ascii="Arial" w:hAnsi="Arial" w:cs="Arial"/>
        </w:rPr>
        <w:t>comprobarán que</w:t>
      </w:r>
      <w:r w:rsidR="00B30E7E" w:rsidRPr="007353CE">
        <w:rPr>
          <w:rFonts w:ascii="Arial" w:hAnsi="Arial" w:cs="Arial"/>
        </w:rPr>
        <w:t xml:space="preserve"> las personas titulares de las instalaciones en funcionamiento sobre las que desarrollen inspecciones dispongan de la documentación exigida por la reglamentación sectorial.</w:t>
      </w:r>
    </w:p>
    <w:p w14:paraId="0302D293" w14:textId="5FC65DE6" w:rsidR="00E2475D" w:rsidRPr="007353CE" w:rsidRDefault="00707BBE" w:rsidP="00E2475D">
      <w:pPr>
        <w:jc w:val="both"/>
        <w:rPr>
          <w:rFonts w:ascii="Arial" w:hAnsi="Arial" w:cs="Arial"/>
        </w:rPr>
      </w:pPr>
      <w:r w:rsidRPr="007353CE">
        <w:rPr>
          <w:rFonts w:ascii="Arial" w:hAnsi="Arial" w:cs="Arial"/>
        </w:rPr>
        <w:t xml:space="preserve">2. </w:t>
      </w:r>
      <w:r w:rsidR="00E2475D" w:rsidRPr="007353CE">
        <w:rPr>
          <w:rFonts w:ascii="Arial" w:hAnsi="Arial" w:cs="Arial"/>
        </w:rPr>
        <w:t>Cuando la inspección se desarrolle sobre una instalación no registrada, el organismo de control actuante</w:t>
      </w:r>
      <w:r w:rsidR="00311647" w:rsidRPr="007353CE">
        <w:rPr>
          <w:rFonts w:ascii="Arial" w:hAnsi="Arial" w:cs="Arial"/>
        </w:rPr>
        <w:t xml:space="preserve"> comprobará que</w:t>
      </w:r>
      <w:r w:rsidR="00326CA3" w:rsidRPr="007353CE">
        <w:rPr>
          <w:rFonts w:ascii="Arial" w:hAnsi="Arial" w:cs="Arial"/>
        </w:rPr>
        <w:t xml:space="preserve"> la persona titular de la instalación</w:t>
      </w:r>
      <w:r w:rsidR="00311647" w:rsidRPr="007353CE">
        <w:rPr>
          <w:rFonts w:ascii="Arial" w:hAnsi="Arial" w:cs="Arial"/>
        </w:rPr>
        <w:t xml:space="preserve"> dispone de la documentación prevista en el artículo </w:t>
      </w:r>
      <w:r w:rsidR="008B2D2D" w:rsidRPr="007353CE">
        <w:rPr>
          <w:rFonts w:ascii="Arial" w:hAnsi="Arial" w:cs="Arial"/>
        </w:rPr>
        <w:t>17</w:t>
      </w:r>
      <w:r w:rsidR="00311647" w:rsidRPr="007353CE">
        <w:rPr>
          <w:rFonts w:ascii="Arial" w:hAnsi="Arial" w:cs="Arial"/>
        </w:rPr>
        <w:t xml:space="preserve"> de la presente Orden</w:t>
      </w:r>
      <w:r w:rsidR="006657FF" w:rsidRPr="007353CE">
        <w:rPr>
          <w:rFonts w:ascii="Arial" w:hAnsi="Arial" w:cs="Arial"/>
        </w:rPr>
        <w:t xml:space="preserve">. </w:t>
      </w:r>
    </w:p>
    <w:p w14:paraId="57725AB0" w14:textId="5FAFA84C" w:rsidR="00707BBE" w:rsidRPr="007353CE" w:rsidRDefault="00707BBE" w:rsidP="00326CA3">
      <w:pPr>
        <w:jc w:val="both"/>
        <w:rPr>
          <w:rFonts w:ascii="Arial" w:hAnsi="Arial" w:cs="Arial"/>
        </w:rPr>
      </w:pPr>
      <w:r w:rsidRPr="007353CE">
        <w:rPr>
          <w:rFonts w:ascii="Arial" w:hAnsi="Arial" w:cs="Arial"/>
        </w:rPr>
        <w:t>3. Cuando se advirtiera la falta de disposición de documentación preceptiva, el organismo de control calificará ello como incumplimiento documental, en los términos previstos en el artículo 1</w:t>
      </w:r>
      <w:r w:rsidR="008B2D2D" w:rsidRPr="007353CE">
        <w:rPr>
          <w:rFonts w:ascii="Arial" w:hAnsi="Arial" w:cs="Arial"/>
        </w:rPr>
        <w:t>3</w:t>
      </w:r>
      <w:r w:rsidRPr="007353CE">
        <w:rPr>
          <w:rFonts w:ascii="Arial" w:hAnsi="Arial" w:cs="Arial"/>
        </w:rPr>
        <w:t xml:space="preserve"> de la presente Orden.</w:t>
      </w:r>
    </w:p>
    <w:p w14:paraId="6D05AE1E" w14:textId="77777777" w:rsidR="00D430D4" w:rsidRPr="007353CE" w:rsidRDefault="00D430D4" w:rsidP="00326CA3">
      <w:pPr>
        <w:jc w:val="both"/>
        <w:rPr>
          <w:rFonts w:ascii="Arial" w:hAnsi="Arial" w:cs="Arial"/>
        </w:rPr>
      </w:pPr>
    </w:p>
    <w:p w14:paraId="400A055E" w14:textId="39300F79" w:rsidR="0010314D" w:rsidRPr="007353CE" w:rsidRDefault="0010314D" w:rsidP="0010314D">
      <w:pPr>
        <w:jc w:val="both"/>
        <w:rPr>
          <w:rFonts w:ascii="Arial" w:hAnsi="Arial" w:cs="Arial"/>
          <w:b/>
        </w:rPr>
      </w:pPr>
      <w:r w:rsidRPr="007353CE">
        <w:rPr>
          <w:rFonts w:ascii="Arial" w:hAnsi="Arial" w:cs="Arial"/>
          <w:b/>
        </w:rPr>
        <w:t xml:space="preserve">Artículo </w:t>
      </w:r>
      <w:r w:rsidR="00774734" w:rsidRPr="007353CE">
        <w:rPr>
          <w:rFonts w:ascii="Arial" w:hAnsi="Arial" w:cs="Arial"/>
          <w:b/>
        </w:rPr>
        <w:t>9</w:t>
      </w:r>
      <w:r w:rsidRPr="007353CE">
        <w:rPr>
          <w:rFonts w:ascii="Arial" w:hAnsi="Arial" w:cs="Arial"/>
          <w:b/>
        </w:rPr>
        <w:t xml:space="preserve">. </w:t>
      </w:r>
      <w:r w:rsidR="00C36B48" w:rsidRPr="007353CE">
        <w:rPr>
          <w:rFonts w:ascii="Arial" w:hAnsi="Arial" w:cs="Arial"/>
          <w:b/>
        </w:rPr>
        <w:t>Comunicación del resultado de la inspección a la Administración</w:t>
      </w:r>
    </w:p>
    <w:p w14:paraId="31D89963" w14:textId="0BF456CE" w:rsidR="001847E0" w:rsidRPr="007353CE" w:rsidRDefault="00B1603F" w:rsidP="008778EB">
      <w:pPr>
        <w:jc w:val="both"/>
        <w:rPr>
          <w:rFonts w:ascii="Arial" w:hAnsi="Arial" w:cs="Arial"/>
        </w:rPr>
      </w:pPr>
      <w:r w:rsidRPr="007353CE">
        <w:rPr>
          <w:rFonts w:ascii="Arial" w:hAnsi="Arial" w:cs="Arial"/>
        </w:rPr>
        <w:t xml:space="preserve">1. </w:t>
      </w:r>
      <w:r w:rsidR="001847E0" w:rsidRPr="007353CE">
        <w:rPr>
          <w:rFonts w:ascii="Arial" w:hAnsi="Arial" w:cs="Arial"/>
        </w:rPr>
        <w:t xml:space="preserve">El resultado de las inspecciones periódicas debe ser puesto en conocimiento del órgano competente </w:t>
      </w:r>
      <w:r w:rsidR="004143D1" w:rsidRPr="007353CE">
        <w:rPr>
          <w:rFonts w:ascii="Arial" w:hAnsi="Arial" w:cs="Arial"/>
        </w:rPr>
        <w:t>en la forma prevista</w:t>
      </w:r>
      <w:r w:rsidR="001847E0" w:rsidRPr="007353CE">
        <w:rPr>
          <w:rFonts w:ascii="Arial" w:hAnsi="Arial" w:cs="Arial"/>
        </w:rPr>
        <w:t xml:space="preserve"> en el Decreto 5/2018, de 16 de enero, de procedimiento de gestión de las inspecciones periódicas de instalaciones y equipos sometidos a reglamentación de seguridad industrial</w:t>
      </w:r>
      <w:r w:rsidR="004143D1" w:rsidRPr="007353CE">
        <w:rPr>
          <w:rFonts w:ascii="Arial" w:hAnsi="Arial" w:cs="Arial"/>
        </w:rPr>
        <w:t xml:space="preserve"> y en el resto de la normativa que resulte de observancia.</w:t>
      </w:r>
    </w:p>
    <w:p w14:paraId="7BD886F3" w14:textId="0E31B004" w:rsidR="00B1603F" w:rsidRPr="007353CE" w:rsidRDefault="00B1603F" w:rsidP="008778EB">
      <w:pPr>
        <w:jc w:val="both"/>
        <w:rPr>
          <w:rFonts w:ascii="Arial" w:hAnsi="Arial" w:cs="Arial"/>
        </w:rPr>
      </w:pPr>
      <w:r w:rsidRPr="007353CE">
        <w:rPr>
          <w:rFonts w:ascii="Arial" w:hAnsi="Arial" w:cs="Arial"/>
        </w:rPr>
        <w:lastRenderedPageBreak/>
        <w:t xml:space="preserve">2. Cuando se comunique a la Administración el resultado de inspección de una instalación no registrada, </w:t>
      </w:r>
      <w:r w:rsidR="009121B9" w:rsidRPr="007353CE">
        <w:rPr>
          <w:rFonts w:ascii="Arial" w:hAnsi="Arial" w:cs="Arial"/>
        </w:rPr>
        <w:t xml:space="preserve">deberá practicarse la inscripción de esta última en los términos previstos en el artículo </w:t>
      </w:r>
      <w:r w:rsidR="008B2D2D" w:rsidRPr="007353CE">
        <w:rPr>
          <w:rFonts w:ascii="Arial" w:hAnsi="Arial" w:cs="Arial"/>
        </w:rPr>
        <w:t>19</w:t>
      </w:r>
      <w:r w:rsidR="009121B9" w:rsidRPr="007353CE">
        <w:rPr>
          <w:rFonts w:ascii="Arial" w:hAnsi="Arial" w:cs="Arial"/>
        </w:rPr>
        <w:t xml:space="preserve"> de la presente Orden.</w:t>
      </w:r>
    </w:p>
    <w:p w14:paraId="37B63EFC" w14:textId="625E3D65" w:rsidR="000E63F4" w:rsidRPr="007353CE" w:rsidRDefault="000E63F4" w:rsidP="008778EB">
      <w:pPr>
        <w:jc w:val="both"/>
        <w:rPr>
          <w:rFonts w:ascii="Arial" w:hAnsi="Arial" w:cs="Arial"/>
        </w:rPr>
      </w:pPr>
    </w:p>
    <w:p w14:paraId="6FD0C467" w14:textId="5F081D51" w:rsidR="000E63F4" w:rsidRPr="007353CE" w:rsidRDefault="000E63F4" w:rsidP="000E63F4">
      <w:pPr>
        <w:jc w:val="both"/>
        <w:rPr>
          <w:rFonts w:ascii="Arial" w:hAnsi="Arial" w:cs="Arial"/>
          <w:b/>
        </w:rPr>
      </w:pPr>
      <w:r w:rsidRPr="007353CE">
        <w:rPr>
          <w:rFonts w:ascii="Arial" w:hAnsi="Arial" w:cs="Arial"/>
          <w:b/>
        </w:rPr>
        <w:t>Artículo 1</w:t>
      </w:r>
      <w:r w:rsidR="00774734" w:rsidRPr="007353CE">
        <w:rPr>
          <w:rFonts w:ascii="Arial" w:hAnsi="Arial" w:cs="Arial"/>
          <w:b/>
        </w:rPr>
        <w:t>0</w:t>
      </w:r>
      <w:r w:rsidRPr="007353CE">
        <w:rPr>
          <w:rFonts w:ascii="Arial" w:hAnsi="Arial" w:cs="Arial"/>
          <w:b/>
        </w:rPr>
        <w:t>. Defectos muy graves</w:t>
      </w:r>
    </w:p>
    <w:p w14:paraId="0452596C" w14:textId="77777777" w:rsidR="007B113C" w:rsidRPr="007353CE" w:rsidRDefault="007B113C" w:rsidP="007B113C">
      <w:pPr>
        <w:jc w:val="both"/>
        <w:rPr>
          <w:rFonts w:ascii="Arial" w:hAnsi="Arial" w:cs="Arial"/>
        </w:rPr>
      </w:pPr>
      <w:r w:rsidRPr="007353CE">
        <w:rPr>
          <w:rFonts w:ascii="Arial" w:hAnsi="Arial" w:cs="Arial"/>
        </w:rPr>
        <w:t>1. Los defectos muy graves serán los que así se califiquen en la correspondiente acta de inspección por el organismo de control actuante, sin perjuicio de la debida observancia de las previsiones que a tal respecto se contengan en la presente Orden o en el resto de la reglamentación sectorial.</w:t>
      </w:r>
    </w:p>
    <w:p w14:paraId="663D4977" w14:textId="77777777" w:rsidR="007B113C" w:rsidRPr="007353CE" w:rsidRDefault="007B113C" w:rsidP="007B113C">
      <w:pPr>
        <w:jc w:val="both"/>
        <w:rPr>
          <w:rFonts w:ascii="Arial" w:hAnsi="Arial" w:cs="Arial"/>
        </w:rPr>
      </w:pPr>
      <w:r w:rsidRPr="007353CE">
        <w:rPr>
          <w:rFonts w:ascii="Arial" w:hAnsi="Arial" w:cs="Arial"/>
        </w:rPr>
        <w:t>2. Los defectos calificados en el acta de inspección como muy graves, o apelativo equivalente, deberán ser subsanados en la forma prevista en la normativa vigente.</w:t>
      </w:r>
    </w:p>
    <w:p w14:paraId="58385423" w14:textId="77777777" w:rsidR="007B113C" w:rsidRPr="007353CE" w:rsidRDefault="007B113C" w:rsidP="007B113C">
      <w:pPr>
        <w:jc w:val="both"/>
        <w:rPr>
          <w:rFonts w:ascii="Arial" w:hAnsi="Arial" w:cs="Arial"/>
        </w:rPr>
      </w:pPr>
      <w:r w:rsidRPr="007353CE">
        <w:rPr>
          <w:rFonts w:ascii="Arial" w:hAnsi="Arial" w:cs="Arial"/>
        </w:rPr>
        <w:t>3. En todo lo no previsto en este artículo se observará lo dispuesto en el Decreto 5/2018, de 16 de enero, de procedimiento de gestión de las inspecciones periódicas de instalaciones y equipos sometidos a reglamentación de seguridad industrial, en el Decreto 81/2020, de 30 de junio, de seguridad industrial, o en cualquier otra disposición que resulte de aplicación.</w:t>
      </w:r>
    </w:p>
    <w:p w14:paraId="218EC71C" w14:textId="77777777" w:rsidR="0010314D" w:rsidRPr="007353CE" w:rsidRDefault="0010314D" w:rsidP="0010314D">
      <w:pPr>
        <w:jc w:val="both"/>
        <w:rPr>
          <w:rFonts w:ascii="Arial" w:hAnsi="Arial" w:cs="Arial"/>
          <w:b/>
        </w:rPr>
      </w:pPr>
    </w:p>
    <w:p w14:paraId="2EC6A57E" w14:textId="7E2B6CEB" w:rsidR="0010314D" w:rsidRPr="007353CE" w:rsidRDefault="0010314D" w:rsidP="008778EB">
      <w:pPr>
        <w:jc w:val="both"/>
        <w:rPr>
          <w:rFonts w:ascii="Arial" w:hAnsi="Arial" w:cs="Arial"/>
          <w:b/>
        </w:rPr>
      </w:pPr>
      <w:r w:rsidRPr="007353CE">
        <w:rPr>
          <w:rFonts w:ascii="Arial" w:hAnsi="Arial" w:cs="Arial"/>
          <w:b/>
        </w:rPr>
        <w:t xml:space="preserve">Artículo </w:t>
      </w:r>
      <w:r w:rsidR="00774734" w:rsidRPr="007353CE">
        <w:rPr>
          <w:rFonts w:ascii="Arial" w:hAnsi="Arial" w:cs="Arial"/>
          <w:b/>
        </w:rPr>
        <w:t>11</w:t>
      </w:r>
      <w:r w:rsidRPr="007353CE">
        <w:rPr>
          <w:rFonts w:ascii="Arial" w:hAnsi="Arial" w:cs="Arial"/>
          <w:b/>
        </w:rPr>
        <w:t xml:space="preserve">. </w:t>
      </w:r>
      <w:r w:rsidR="009121B9" w:rsidRPr="007353CE">
        <w:rPr>
          <w:rFonts w:ascii="Arial" w:hAnsi="Arial" w:cs="Arial"/>
          <w:b/>
        </w:rPr>
        <w:t>Defectos</w:t>
      </w:r>
      <w:r w:rsidR="004143D1" w:rsidRPr="007353CE">
        <w:rPr>
          <w:rFonts w:ascii="Arial" w:hAnsi="Arial" w:cs="Arial"/>
          <w:b/>
        </w:rPr>
        <w:t xml:space="preserve"> graves</w:t>
      </w:r>
    </w:p>
    <w:p w14:paraId="56829D17" w14:textId="33349BF5" w:rsidR="00AB3462" w:rsidRPr="007353CE" w:rsidRDefault="00EC3D19" w:rsidP="007733E2">
      <w:pPr>
        <w:jc w:val="both"/>
        <w:rPr>
          <w:rFonts w:ascii="Arial" w:hAnsi="Arial" w:cs="Arial"/>
        </w:rPr>
      </w:pPr>
      <w:r w:rsidRPr="007353CE">
        <w:rPr>
          <w:rFonts w:ascii="Arial" w:hAnsi="Arial" w:cs="Arial"/>
        </w:rPr>
        <w:t xml:space="preserve">1. </w:t>
      </w:r>
      <w:r w:rsidR="00AB3462" w:rsidRPr="007353CE">
        <w:rPr>
          <w:rFonts w:ascii="Arial" w:hAnsi="Arial" w:cs="Arial"/>
        </w:rPr>
        <w:t xml:space="preserve">Los </w:t>
      </w:r>
      <w:r w:rsidR="009121B9" w:rsidRPr="007353CE">
        <w:rPr>
          <w:rFonts w:ascii="Arial" w:hAnsi="Arial" w:cs="Arial"/>
        </w:rPr>
        <w:t>defectos</w:t>
      </w:r>
      <w:r w:rsidR="00AB3462" w:rsidRPr="007353CE">
        <w:rPr>
          <w:rFonts w:ascii="Arial" w:hAnsi="Arial" w:cs="Arial"/>
        </w:rPr>
        <w:t xml:space="preserve"> graves serán los que así se califiquen en la correspondiente acta de inspección por el organismo de control actuante, sin perjuicio de la debida observancia de las previsiones que a tal respecto se contengan en la presente Orden o en el resto de la reglamentación sectorial.</w:t>
      </w:r>
    </w:p>
    <w:p w14:paraId="268177E1" w14:textId="2E481A6D" w:rsidR="00EC3D19" w:rsidRPr="007353CE" w:rsidRDefault="00AB3462" w:rsidP="007733E2">
      <w:pPr>
        <w:jc w:val="both"/>
        <w:rPr>
          <w:rFonts w:ascii="Arial" w:hAnsi="Arial" w:cs="Arial"/>
        </w:rPr>
      </w:pPr>
      <w:r w:rsidRPr="007353CE">
        <w:rPr>
          <w:rFonts w:ascii="Arial" w:hAnsi="Arial" w:cs="Arial"/>
        </w:rPr>
        <w:t xml:space="preserve">2. </w:t>
      </w:r>
      <w:r w:rsidR="00EC3D19" w:rsidRPr="007353CE">
        <w:rPr>
          <w:rFonts w:ascii="Arial" w:hAnsi="Arial" w:cs="Arial"/>
        </w:rPr>
        <w:t xml:space="preserve">Los </w:t>
      </w:r>
      <w:r w:rsidR="009121B9" w:rsidRPr="007353CE">
        <w:rPr>
          <w:rFonts w:ascii="Arial" w:hAnsi="Arial" w:cs="Arial"/>
        </w:rPr>
        <w:t>defectos</w:t>
      </w:r>
      <w:r w:rsidR="00EC3D19" w:rsidRPr="007353CE">
        <w:rPr>
          <w:rFonts w:ascii="Arial" w:hAnsi="Arial" w:cs="Arial"/>
        </w:rPr>
        <w:t xml:space="preserve"> calificados en el acta de inspección como graves</w:t>
      </w:r>
      <w:r w:rsidR="00813BE3" w:rsidRPr="007353CE">
        <w:rPr>
          <w:rFonts w:ascii="Arial" w:hAnsi="Arial" w:cs="Arial"/>
        </w:rPr>
        <w:t>,</w:t>
      </w:r>
      <w:r w:rsidR="00EC3D19" w:rsidRPr="007353CE">
        <w:rPr>
          <w:rFonts w:ascii="Arial" w:hAnsi="Arial" w:cs="Arial"/>
        </w:rPr>
        <w:t xml:space="preserve"> </w:t>
      </w:r>
      <w:r w:rsidR="00813BE3" w:rsidRPr="007353CE">
        <w:rPr>
          <w:rFonts w:ascii="Arial" w:hAnsi="Arial" w:cs="Arial"/>
        </w:rPr>
        <w:t xml:space="preserve">o apelativo equivalente, </w:t>
      </w:r>
      <w:r w:rsidR="00EC3D19" w:rsidRPr="007353CE">
        <w:rPr>
          <w:rFonts w:ascii="Arial" w:hAnsi="Arial" w:cs="Arial"/>
        </w:rPr>
        <w:t xml:space="preserve">deberán ser subsanados </w:t>
      </w:r>
      <w:r w:rsidRPr="007353CE">
        <w:rPr>
          <w:rFonts w:ascii="Arial" w:hAnsi="Arial" w:cs="Arial"/>
        </w:rPr>
        <w:t>en la forma prevista en la normativa vigente.</w:t>
      </w:r>
      <w:r w:rsidR="00541B34" w:rsidRPr="007353CE">
        <w:rPr>
          <w:rFonts w:ascii="Arial" w:hAnsi="Arial" w:cs="Arial"/>
        </w:rPr>
        <w:t xml:space="preserve"> El plazo de subsanación será </w:t>
      </w:r>
      <w:r w:rsidR="00774734" w:rsidRPr="007353CE">
        <w:rPr>
          <w:rFonts w:ascii="Arial" w:hAnsi="Arial" w:cs="Arial"/>
        </w:rPr>
        <w:t>de</w:t>
      </w:r>
      <w:r w:rsidR="00541B34" w:rsidRPr="007353CE">
        <w:rPr>
          <w:rFonts w:ascii="Arial" w:hAnsi="Arial" w:cs="Arial"/>
        </w:rPr>
        <w:t xml:space="preserve"> seis meses.</w:t>
      </w:r>
    </w:p>
    <w:p w14:paraId="012BF860" w14:textId="0462F4DF" w:rsidR="00EC3D19" w:rsidRPr="007353CE" w:rsidRDefault="007B31AE" w:rsidP="007733E2">
      <w:pPr>
        <w:jc w:val="both"/>
        <w:rPr>
          <w:rFonts w:ascii="Arial" w:hAnsi="Arial" w:cs="Arial"/>
        </w:rPr>
      </w:pPr>
      <w:r w:rsidRPr="007353CE">
        <w:rPr>
          <w:rFonts w:ascii="Arial" w:hAnsi="Arial" w:cs="Arial"/>
        </w:rPr>
        <w:t>3</w:t>
      </w:r>
      <w:r w:rsidR="00EC3D19" w:rsidRPr="007353CE">
        <w:rPr>
          <w:rFonts w:ascii="Arial" w:hAnsi="Arial" w:cs="Arial"/>
        </w:rPr>
        <w:t xml:space="preserve">. Una vez subsanados los </w:t>
      </w:r>
      <w:r w:rsidR="009121B9" w:rsidRPr="007353CE">
        <w:rPr>
          <w:rFonts w:ascii="Arial" w:hAnsi="Arial" w:cs="Arial"/>
        </w:rPr>
        <w:t>defectos</w:t>
      </w:r>
      <w:r w:rsidR="00EC3D19" w:rsidRPr="007353CE">
        <w:rPr>
          <w:rFonts w:ascii="Arial" w:hAnsi="Arial" w:cs="Arial"/>
        </w:rPr>
        <w:t xml:space="preserve"> con arreglo a lo previsto en el anterior apartado, deberá dicha subsanación ser objeto de ulterior comprobación por</w:t>
      </w:r>
      <w:r w:rsidR="00F00CDB" w:rsidRPr="007353CE">
        <w:rPr>
          <w:rFonts w:ascii="Arial" w:hAnsi="Arial" w:cs="Arial"/>
        </w:rPr>
        <w:t xml:space="preserve"> el</w:t>
      </w:r>
      <w:r w:rsidR="00EC3D19" w:rsidRPr="007353CE">
        <w:rPr>
          <w:rFonts w:ascii="Arial" w:hAnsi="Arial" w:cs="Arial"/>
        </w:rPr>
        <w:t xml:space="preserve"> organismo de control habilitado</w:t>
      </w:r>
      <w:r w:rsidR="00F00CDB" w:rsidRPr="007353CE">
        <w:rPr>
          <w:rFonts w:ascii="Arial" w:hAnsi="Arial" w:cs="Arial"/>
        </w:rPr>
        <w:t xml:space="preserve"> que hubiere detectado los mismos</w:t>
      </w:r>
      <w:r w:rsidR="00EC3D19" w:rsidRPr="007353CE">
        <w:rPr>
          <w:rFonts w:ascii="Arial" w:hAnsi="Arial" w:cs="Arial"/>
        </w:rPr>
        <w:t>, quien deberá emitir un acta de segunda inspección en el que queden consignados los hechos pertinentes.</w:t>
      </w:r>
    </w:p>
    <w:p w14:paraId="1B17B529" w14:textId="000613BB" w:rsidR="00EC3D19" w:rsidRPr="007353CE" w:rsidRDefault="00392F85" w:rsidP="007733E2">
      <w:pPr>
        <w:jc w:val="both"/>
        <w:rPr>
          <w:rFonts w:ascii="Arial" w:hAnsi="Arial" w:cs="Arial"/>
        </w:rPr>
      </w:pPr>
      <w:r w:rsidRPr="007353CE">
        <w:rPr>
          <w:rFonts w:ascii="Arial" w:hAnsi="Arial" w:cs="Arial"/>
        </w:rPr>
        <w:t xml:space="preserve">El resultado de la comprobación de la subsanación de </w:t>
      </w:r>
      <w:r w:rsidR="009121B9" w:rsidRPr="007353CE">
        <w:rPr>
          <w:rFonts w:ascii="Arial" w:hAnsi="Arial" w:cs="Arial"/>
        </w:rPr>
        <w:t>defectos</w:t>
      </w:r>
      <w:r w:rsidRPr="007353CE">
        <w:rPr>
          <w:rFonts w:ascii="Arial" w:hAnsi="Arial" w:cs="Arial"/>
        </w:rPr>
        <w:t xml:space="preserve"> deberá ser puesto en conocimiento del órgano competente en la forma prevista en el artículo </w:t>
      </w:r>
      <w:r w:rsidR="008B2D2D" w:rsidRPr="007353CE">
        <w:rPr>
          <w:rFonts w:ascii="Arial" w:hAnsi="Arial" w:cs="Arial"/>
        </w:rPr>
        <w:t>9</w:t>
      </w:r>
      <w:r w:rsidRPr="007353CE">
        <w:rPr>
          <w:rFonts w:ascii="Arial" w:hAnsi="Arial" w:cs="Arial"/>
        </w:rPr>
        <w:t xml:space="preserve"> de esta Orden.</w:t>
      </w:r>
    </w:p>
    <w:p w14:paraId="7121E971" w14:textId="2B1ACB8C" w:rsidR="00D77D53" w:rsidRPr="007353CE" w:rsidRDefault="00937671" w:rsidP="00392F85">
      <w:pPr>
        <w:jc w:val="both"/>
        <w:rPr>
          <w:rFonts w:ascii="Arial" w:hAnsi="Arial" w:cs="Arial"/>
        </w:rPr>
      </w:pPr>
      <w:r w:rsidRPr="007353CE">
        <w:rPr>
          <w:rFonts w:ascii="Arial" w:hAnsi="Arial" w:cs="Arial"/>
        </w:rPr>
        <w:t>4</w:t>
      </w:r>
      <w:r w:rsidR="00392F85" w:rsidRPr="007353CE">
        <w:rPr>
          <w:rFonts w:ascii="Arial" w:hAnsi="Arial" w:cs="Arial"/>
        </w:rPr>
        <w:t xml:space="preserve">. Cuando </w:t>
      </w:r>
      <w:r w:rsidR="00072F9A" w:rsidRPr="007353CE">
        <w:rPr>
          <w:rFonts w:ascii="Arial" w:hAnsi="Arial" w:cs="Arial"/>
        </w:rPr>
        <w:t xml:space="preserve">el organismo de control que hubiera consignado en el acta de inspección los </w:t>
      </w:r>
      <w:r w:rsidR="009121B9" w:rsidRPr="007353CE">
        <w:rPr>
          <w:rFonts w:ascii="Arial" w:hAnsi="Arial" w:cs="Arial"/>
        </w:rPr>
        <w:t>defectos</w:t>
      </w:r>
      <w:r w:rsidR="00072F9A" w:rsidRPr="007353CE">
        <w:rPr>
          <w:rFonts w:ascii="Arial" w:hAnsi="Arial" w:cs="Arial"/>
        </w:rPr>
        <w:t xml:space="preserve"> graves advirtiera que </w:t>
      </w:r>
      <w:r w:rsidR="00541B34" w:rsidRPr="007353CE">
        <w:rPr>
          <w:rFonts w:ascii="Arial" w:hAnsi="Arial" w:cs="Arial"/>
        </w:rPr>
        <w:t xml:space="preserve">ha transcurrido el plazo de subsanación </w:t>
      </w:r>
      <w:r w:rsidR="00072F9A" w:rsidRPr="007353CE">
        <w:rPr>
          <w:rFonts w:ascii="Arial" w:hAnsi="Arial" w:cs="Arial"/>
        </w:rPr>
        <w:t xml:space="preserve">sin que se </w:t>
      </w:r>
      <w:r w:rsidR="001D672C" w:rsidRPr="007353CE">
        <w:rPr>
          <w:rFonts w:ascii="Arial" w:hAnsi="Arial" w:cs="Arial"/>
        </w:rPr>
        <w:t xml:space="preserve">le </w:t>
      </w:r>
      <w:r w:rsidR="00072F9A" w:rsidRPr="007353CE">
        <w:rPr>
          <w:rFonts w:ascii="Arial" w:hAnsi="Arial" w:cs="Arial"/>
        </w:rPr>
        <w:t>hubier</w:t>
      </w:r>
      <w:r w:rsidR="001D672C" w:rsidRPr="007353CE">
        <w:rPr>
          <w:rFonts w:ascii="Arial" w:hAnsi="Arial" w:cs="Arial"/>
        </w:rPr>
        <w:t>a</w:t>
      </w:r>
      <w:r w:rsidR="00072F9A" w:rsidRPr="007353CE">
        <w:rPr>
          <w:rFonts w:ascii="Arial" w:hAnsi="Arial" w:cs="Arial"/>
        </w:rPr>
        <w:t xml:space="preserve"> comunicado la subsanación de est</w:t>
      </w:r>
      <w:r w:rsidR="008D162B" w:rsidRPr="007353CE">
        <w:rPr>
          <w:rFonts w:ascii="Arial" w:hAnsi="Arial" w:cs="Arial"/>
        </w:rPr>
        <w:t>o</w:t>
      </w:r>
      <w:r w:rsidR="00072F9A" w:rsidRPr="007353CE">
        <w:rPr>
          <w:rFonts w:ascii="Arial" w:hAnsi="Arial" w:cs="Arial"/>
        </w:rPr>
        <w:t>s últim</w:t>
      </w:r>
      <w:r w:rsidR="008D162B" w:rsidRPr="007353CE">
        <w:rPr>
          <w:rFonts w:ascii="Arial" w:hAnsi="Arial" w:cs="Arial"/>
        </w:rPr>
        <w:t>o</w:t>
      </w:r>
      <w:r w:rsidR="00072F9A" w:rsidRPr="007353CE">
        <w:rPr>
          <w:rFonts w:ascii="Arial" w:hAnsi="Arial" w:cs="Arial"/>
        </w:rPr>
        <w:t>s, deberá efectuar una visita de inspección a la instalación cuyo resultado se refleje en un acta de segunda inspección.</w:t>
      </w:r>
    </w:p>
    <w:p w14:paraId="45C5BFB0" w14:textId="22BC6F83" w:rsidR="00072F9A" w:rsidRPr="007353CE" w:rsidRDefault="00072F9A" w:rsidP="00072F9A">
      <w:pPr>
        <w:jc w:val="both"/>
        <w:rPr>
          <w:rFonts w:ascii="Arial" w:hAnsi="Arial" w:cs="Arial"/>
        </w:rPr>
      </w:pPr>
      <w:r w:rsidRPr="007353CE">
        <w:rPr>
          <w:rFonts w:ascii="Arial" w:hAnsi="Arial" w:cs="Arial"/>
        </w:rPr>
        <w:t xml:space="preserve">El resultado de esta segunda inspección deberá ser puesto en conocimiento del órgano competente en la forma prevista en el artículo </w:t>
      </w:r>
      <w:r w:rsidR="008B2D2D" w:rsidRPr="007353CE">
        <w:rPr>
          <w:rFonts w:ascii="Arial" w:hAnsi="Arial" w:cs="Arial"/>
        </w:rPr>
        <w:t>9</w:t>
      </w:r>
      <w:r w:rsidRPr="007353CE">
        <w:rPr>
          <w:rFonts w:ascii="Arial" w:hAnsi="Arial" w:cs="Arial"/>
        </w:rPr>
        <w:t xml:space="preserve"> de esta Orden.</w:t>
      </w:r>
    </w:p>
    <w:p w14:paraId="44EF2E3C" w14:textId="3CFEA5E1" w:rsidR="00057BCC" w:rsidRPr="007353CE" w:rsidRDefault="00057BCC" w:rsidP="00072F9A">
      <w:pPr>
        <w:jc w:val="both"/>
        <w:rPr>
          <w:rFonts w:ascii="Arial" w:hAnsi="Arial" w:cs="Arial"/>
        </w:rPr>
      </w:pPr>
    </w:p>
    <w:p w14:paraId="684AC3E3" w14:textId="635A6DCB" w:rsidR="00057BCC" w:rsidRPr="007353CE" w:rsidRDefault="00057BCC" w:rsidP="00057BCC">
      <w:pPr>
        <w:jc w:val="both"/>
        <w:rPr>
          <w:rFonts w:ascii="Arial" w:hAnsi="Arial" w:cs="Arial"/>
          <w:b/>
        </w:rPr>
      </w:pPr>
      <w:r w:rsidRPr="007353CE">
        <w:rPr>
          <w:rFonts w:ascii="Arial" w:hAnsi="Arial" w:cs="Arial"/>
          <w:b/>
        </w:rPr>
        <w:t xml:space="preserve">Artículo </w:t>
      </w:r>
      <w:r w:rsidR="00774734" w:rsidRPr="007353CE">
        <w:rPr>
          <w:rFonts w:ascii="Arial" w:hAnsi="Arial" w:cs="Arial"/>
          <w:b/>
        </w:rPr>
        <w:t>12</w:t>
      </w:r>
      <w:r w:rsidRPr="007353CE">
        <w:rPr>
          <w:rFonts w:ascii="Arial" w:hAnsi="Arial" w:cs="Arial"/>
          <w:b/>
        </w:rPr>
        <w:t xml:space="preserve">. </w:t>
      </w:r>
      <w:r w:rsidR="009121B9" w:rsidRPr="007353CE">
        <w:rPr>
          <w:rFonts w:ascii="Arial" w:hAnsi="Arial" w:cs="Arial"/>
          <w:b/>
        </w:rPr>
        <w:t>Defectos</w:t>
      </w:r>
      <w:r w:rsidRPr="007353CE">
        <w:rPr>
          <w:rFonts w:ascii="Arial" w:hAnsi="Arial" w:cs="Arial"/>
          <w:b/>
        </w:rPr>
        <w:t xml:space="preserve"> leves </w:t>
      </w:r>
    </w:p>
    <w:p w14:paraId="23732EDF" w14:textId="26325F48" w:rsidR="00D77D53" w:rsidRPr="007353CE" w:rsidRDefault="00D77D53" w:rsidP="00D77D53">
      <w:pPr>
        <w:jc w:val="both"/>
        <w:rPr>
          <w:rFonts w:ascii="Arial" w:hAnsi="Arial" w:cs="Arial"/>
        </w:rPr>
      </w:pPr>
      <w:r w:rsidRPr="007353CE">
        <w:rPr>
          <w:rFonts w:ascii="Arial" w:hAnsi="Arial" w:cs="Arial"/>
        </w:rPr>
        <w:t xml:space="preserve">1. Los </w:t>
      </w:r>
      <w:r w:rsidR="009121B9" w:rsidRPr="007353CE">
        <w:rPr>
          <w:rFonts w:ascii="Arial" w:hAnsi="Arial" w:cs="Arial"/>
        </w:rPr>
        <w:t>defectos</w:t>
      </w:r>
      <w:r w:rsidRPr="007353CE">
        <w:rPr>
          <w:rFonts w:ascii="Arial" w:hAnsi="Arial" w:cs="Arial"/>
        </w:rPr>
        <w:t xml:space="preserve"> leves serán los que así se califiquen en la correspondiente acta de inspección por el organismo de control actuante, sin perjuicio de la debida observancia </w:t>
      </w:r>
      <w:r w:rsidRPr="007353CE">
        <w:rPr>
          <w:rFonts w:ascii="Arial" w:hAnsi="Arial" w:cs="Arial"/>
        </w:rPr>
        <w:lastRenderedPageBreak/>
        <w:t>de las previsiones que a tal respecto se contengan en la presente Orden o en el resto de la reglamentación sectorial.</w:t>
      </w:r>
    </w:p>
    <w:p w14:paraId="6E7D55F1" w14:textId="75B9FF81" w:rsidR="00D77D53" w:rsidRPr="007353CE" w:rsidRDefault="00D77D53" w:rsidP="00D77D53">
      <w:pPr>
        <w:jc w:val="both"/>
        <w:rPr>
          <w:rFonts w:ascii="Arial" w:hAnsi="Arial" w:cs="Arial"/>
        </w:rPr>
      </w:pPr>
      <w:r w:rsidRPr="007353CE">
        <w:rPr>
          <w:rFonts w:ascii="Arial" w:hAnsi="Arial" w:cs="Arial"/>
        </w:rPr>
        <w:t xml:space="preserve">2. Los </w:t>
      </w:r>
      <w:r w:rsidR="009121B9" w:rsidRPr="007353CE">
        <w:rPr>
          <w:rFonts w:ascii="Arial" w:hAnsi="Arial" w:cs="Arial"/>
        </w:rPr>
        <w:t>defectos</w:t>
      </w:r>
      <w:r w:rsidRPr="007353CE">
        <w:rPr>
          <w:rFonts w:ascii="Arial" w:hAnsi="Arial" w:cs="Arial"/>
        </w:rPr>
        <w:t xml:space="preserve"> calificados en el acta de inspección como leves, o apelativo equivalente, deberán ser subsanados en la forma prevista en la normativa vigente.</w:t>
      </w:r>
      <w:r w:rsidR="00541B34" w:rsidRPr="007353CE">
        <w:rPr>
          <w:rFonts w:ascii="Arial" w:hAnsi="Arial" w:cs="Arial"/>
        </w:rPr>
        <w:t xml:space="preserve"> El plazo de subsanación será </w:t>
      </w:r>
      <w:r w:rsidR="00F0144C" w:rsidRPr="007353CE">
        <w:rPr>
          <w:rFonts w:ascii="Arial" w:hAnsi="Arial" w:cs="Arial"/>
        </w:rPr>
        <w:t xml:space="preserve">de </w:t>
      </w:r>
      <w:r w:rsidR="00541B34" w:rsidRPr="007353CE">
        <w:rPr>
          <w:rFonts w:ascii="Arial" w:hAnsi="Arial" w:cs="Arial"/>
        </w:rPr>
        <w:t>doce meses.</w:t>
      </w:r>
    </w:p>
    <w:p w14:paraId="23F638DB" w14:textId="680B301F" w:rsidR="00FE3530" w:rsidRPr="007353CE" w:rsidRDefault="00D77D53" w:rsidP="00D77D53">
      <w:pPr>
        <w:jc w:val="both"/>
        <w:rPr>
          <w:rFonts w:ascii="Arial" w:hAnsi="Arial" w:cs="Arial"/>
        </w:rPr>
      </w:pPr>
      <w:r w:rsidRPr="007353CE">
        <w:rPr>
          <w:rFonts w:ascii="Arial" w:hAnsi="Arial" w:cs="Arial"/>
        </w:rPr>
        <w:t>3</w:t>
      </w:r>
      <w:r w:rsidR="00993D5F" w:rsidRPr="007353CE">
        <w:rPr>
          <w:rFonts w:ascii="Arial" w:hAnsi="Arial" w:cs="Arial"/>
        </w:rPr>
        <w:t xml:space="preserve">. Cuando el organismo de control que hubiera consignado en el acta de inspección los </w:t>
      </w:r>
      <w:r w:rsidR="009121B9" w:rsidRPr="007353CE">
        <w:rPr>
          <w:rFonts w:ascii="Arial" w:hAnsi="Arial" w:cs="Arial"/>
        </w:rPr>
        <w:t>defectos</w:t>
      </w:r>
      <w:r w:rsidR="00993D5F" w:rsidRPr="007353CE">
        <w:rPr>
          <w:rFonts w:ascii="Arial" w:hAnsi="Arial" w:cs="Arial"/>
        </w:rPr>
        <w:t xml:space="preserve"> leves advirtiera </w:t>
      </w:r>
      <w:r w:rsidR="00541B34" w:rsidRPr="007353CE">
        <w:rPr>
          <w:rFonts w:ascii="Arial" w:hAnsi="Arial" w:cs="Arial"/>
        </w:rPr>
        <w:t xml:space="preserve">que ha transcurrido el plazo de subsanación </w:t>
      </w:r>
      <w:r w:rsidR="00993D5F" w:rsidRPr="007353CE">
        <w:rPr>
          <w:rFonts w:ascii="Arial" w:hAnsi="Arial" w:cs="Arial"/>
        </w:rPr>
        <w:t xml:space="preserve">sin que se </w:t>
      </w:r>
      <w:r w:rsidR="001D672C" w:rsidRPr="007353CE">
        <w:rPr>
          <w:rFonts w:ascii="Arial" w:hAnsi="Arial" w:cs="Arial"/>
        </w:rPr>
        <w:t xml:space="preserve">le </w:t>
      </w:r>
      <w:r w:rsidR="00993D5F" w:rsidRPr="007353CE">
        <w:rPr>
          <w:rFonts w:ascii="Arial" w:hAnsi="Arial" w:cs="Arial"/>
        </w:rPr>
        <w:t>hubier</w:t>
      </w:r>
      <w:r w:rsidR="001D672C" w:rsidRPr="007353CE">
        <w:rPr>
          <w:rFonts w:ascii="Arial" w:hAnsi="Arial" w:cs="Arial"/>
        </w:rPr>
        <w:t>a</w:t>
      </w:r>
      <w:r w:rsidR="00993D5F" w:rsidRPr="007353CE">
        <w:rPr>
          <w:rFonts w:ascii="Arial" w:hAnsi="Arial" w:cs="Arial"/>
        </w:rPr>
        <w:t xml:space="preserve"> comunicado la subsanación de estos últimos, deberá </w:t>
      </w:r>
      <w:r w:rsidR="00FE3530" w:rsidRPr="007353CE">
        <w:rPr>
          <w:rFonts w:ascii="Arial" w:hAnsi="Arial" w:cs="Arial"/>
        </w:rPr>
        <w:t xml:space="preserve">poner ello en conocimiento del órgano competente en la forma prevista en el artículo </w:t>
      </w:r>
      <w:r w:rsidR="008B2D2D" w:rsidRPr="007353CE">
        <w:rPr>
          <w:rFonts w:ascii="Arial" w:hAnsi="Arial" w:cs="Arial"/>
        </w:rPr>
        <w:t>9</w:t>
      </w:r>
      <w:r w:rsidR="00FE3530" w:rsidRPr="007353CE">
        <w:rPr>
          <w:rFonts w:ascii="Arial" w:hAnsi="Arial" w:cs="Arial"/>
        </w:rPr>
        <w:t xml:space="preserve"> de esta Orden.</w:t>
      </w:r>
    </w:p>
    <w:p w14:paraId="1CFDD074" w14:textId="2308D0D2" w:rsidR="009121B9" w:rsidRPr="007353CE" w:rsidRDefault="009121B9" w:rsidP="00D77D53">
      <w:pPr>
        <w:jc w:val="both"/>
        <w:rPr>
          <w:rFonts w:ascii="Arial" w:hAnsi="Arial" w:cs="Arial"/>
        </w:rPr>
      </w:pPr>
    </w:p>
    <w:p w14:paraId="243FCE46" w14:textId="29034DB6" w:rsidR="009121B9" w:rsidRPr="007353CE" w:rsidRDefault="009121B9" w:rsidP="00D77D53">
      <w:pPr>
        <w:jc w:val="both"/>
        <w:rPr>
          <w:rFonts w:ascii="Arial" w:hAnsi="Arial" w:cs="Arial"/>
          <w:b/>
        </w:rPr>
      </w:pPr>
      <w:r w:rsidRPr="007353CE">
        <w:rPr>
          <w:rFonts w:ascii="Arial" w:hAnsi="Arial" w:cs="Arial"/>
          <w:b/>
        </w:rPr>
        <w:t xml:space="preserve">Artículo </w:t>
      </w:r>
      <w:r w:rsidR="00774734" w:rsidRPr="007353CE">
        <w:rPr>
          <w:rFonts w:ascii="Arial" w:hAnsi="Arial" w:cs="Arial"/>
          <w:b/>
        </w:rPr>
        <w:t>13</w:t>
      </w:r>
      <w:r w:rsidRPr="007353CE">
        <w:rPr>
          <w:rFonts w:ascii="Arial" w:hAnsi="Arial" w:cs="Arial"/>
          <w:b/>
        </w:rPr>
        <w:t>. Incumplimientos documentales</w:t>
      </w:r>
    </w:p>
    <w:p w14:paraId="7D117526" w14:textId="3BE24E45" w:rsidR="009121B9" w:rsidRPr="007353CE" w:rsidRDefault="00D43393" w:rsidP="00D77D53">
      <w:pPr>
        <w:jc w:val="both"/>
        <w:rPr>
          <w:rFonts w:ascii="Arial" w:hAnsi="Arial" w:cs="Arial"/>
        </w:rPr>
      </w:pPr>
      <w:r w:rsidRPr="007353CE">
        <w:rPr>
          <w:rFonts w:ascii="Arial" w:hAnsi="Arial" w:cs="Arial"/>
        </w:rPr>
        <w:t xml:space="preserve">1. </w:t>
      </w:r>
      <w:r w:rsidR="009121B9" w:rsidRPr="007353CE">
        <w:rPr>
          <w:rFonts w:ascii="Arial" w:hAnsi="Arial" w:cs="Arial"/>
        </w:rPr>
        <w:t xml:space="preserve">La falta de disposición de la documentación preceptiva </w:t>
      </w:r>
      <w:r w:rsidR="003418FB" w:rsidRPr="007353CE">
        <w:rPr>
          <w:rFonts w:ascii="Arial" w:hAnsi="Arial" w:cs="Arial"/>
        </w:rPr>
        <w:t xml:space="preserve">tendrá </w:t>
      </w:r>
      <w:r w:rsidR="009121B9" w:rsidRPr="007353CE">
        <w:rPr>
          <w:rFonts w:ascii="Arial" w:hAnsi="Arial" w:cs="Arial"/>
        </w:rPr>
        <w:t>el carácter de incumplimiento documental</w:t>
      </w:r>
      <w:r w:rsidR="003418FB" w:rsidRPr="007353CE">
        <w:rPr>
          <w:rFonts w:ascii="Arial" w:hAnsi="Arial" w:cs="Arial"/>
        </w:rPr>
        <w:t xml:space="preserve"> a efectos de lo previsto en esta Orden</w:t>
      </w:r>
      <w:r w:rsidR="0050089A" w:rsidRPr="007353CE">
        <w:rPr>
          <w:rFonts w:ascii="Arial" w:hAnsi="Arial" w:cs="Arial"/>
        </w:rPr>
        <w:t>.</w:t>
      </w:r>
    </w:p>
    <w:p w14:paraId="0350311A" w14:textId="5A2D20EA" w:rsidR="004E36F3" w:rsidRPr="007353CE" w:rsidRDefault="00D43393" w:rsidP="00D77D53">
      <w:pPr>
        <w:jc w:val="both"/>
        <w:rPr>
          <w:rFonts w:ascii="Arial" w:hAnsi="Arial" w:cs="Arial"/>
        </w:rPr>
      </w:pPr>
      <w:r w:rsidRPr="007353CE">
        <w:rPr>
          <w:rFonts w:ascii="Arial" w:hAnsi="Arial" w:cs="Arial"/>
        </w:rPr>
        <w:t>2.</w:t>
      </w:r>
      <w:r w:rsidR="0050089A" w:rsidRPr="007353CE">
        <w:rPr>
          <w:rFonts w:ascii="Arial" w:hAnsi="Arial" w:cs="Arial"/>
        </w:rPr>
        <w:t xml:space="preserve"> La falta de disposición de la documentación referida en el artículo 5.1 de la presente Orden deberá ser subsanada a través de la presentación de dicha documentación. El plazo </w:t>
      </w:r>
      <w:r w:rsidR="00DE77D7" w:rsidRPr="007353CE">
        <w:rPr>
          <w:rFonts w:ascii="Arial" w:hAnsi="Arial" w:cs="Arial"/>
        </w:rPr>
        <w:t xml:space="preserve">en el que deberá procederse a la subsanación </w:t>
      </w:r>
      <w:r w:rsidR="0050089A" w:rsidRPr="007353CE">
        <w:rPr>
          <w:rFonts w:ascii="Arial" w:hAnsi="Arial" w:cs="Arial"/>
        </w:rPr>
        <w:t>será de</w:t>
      </w:r>
      <w:r w:rsidR="004E36F3" w:rsidRPr="007353CE">
        <w:rPr>
          <w:rFonts w:ascii="Arial" w:hAnsi="Arial" w:cs="Arial"/>
        </w:rPr>
        <w:t xml:space="preserve"> un año.</w:t>
      </w:r>
    </w:p>
    <w:p w14:paraId="73EAB0DE" w14:textId="0754BDC8" w:rsidR="00887D8C" w:rsidRPr="007353CE" w:rsidRDefault="00F0144C" w:rsidP="00887D8C">
      <w:pPr>
        <w:jc w:val="both"/>
        <w:rPr>
          <w:rFonts w:ascii="Arial" w:hAnsi="Arial" w:cs="Arial"/>
        </w:rPr>
      </w:pPr>
      <w:r w:rsidRPr="007353CE">
        <w:rPr>
          <w:rFonts w:ascii="Arial" w:hAnsi="Arial" w:cs="Arial"/>
        </w:rPr>
        <w:t xml:space="preserve">3. </w:t>
      </w:r>
      <w:r w:rsidR="00DE77D7" w:rsidRPr="007353CE">
        <w:rPr>
          <w:rFonts w:ascii="Arial" w:hAnsi="Arial" w:cs="Arial"/>
        </w:rPr>
        <w:t xml:space="preserve">La falta de disposición de la documentación </w:t>
      </w:r>
      <w:r w:rsidR="00887D8C" w:rsidRPr="007353CE">
        <w:rPr>
          <w:rFonts w:ascii="Arial" w:hAnsi="Arial" w:cs="Arial"/>
        </w:rPr>
        <w:t xml:space="preserve">relativa a las operaciones de mantenimiento </w:t>
      </w:r>
      <w:r w:rsidR="00DE77D7" w:rsidRPr="007353CE">
        <w:rPr>
          <w:rFonts w:ascii="Arial" w:hAnsi="Arial" w:cs="Arial"/>
        </w:rPr>
        <w:t xml:space="preserve">referida en el </w:t>
      </w:r>
      <w:r w:rsidRPr="007353CE">
        <w:rPr>
          <w:rFonts w:ascii="Arial" w:hAnsi="Arial" w:cs="Arial"/>
        </w:rPr>
        <w:t xml:space="preserve">punto 6, Anexo II, </w:t>
      </w:r>
      <w:r w:rsidR="00887D8C" w:rsidRPr="007353CE">
        <w:rPr>
          <w:rFonts w:ascii="Arial" w:hAnsi="Arial" w:cs="Arial"/>
        </w:rPr>
        <w:t xml:space="preserve">del Reglamento de instalaciones de protección contra incendios aprobado por Real Decreto 513/2017 </w:t>
      </w:r>
      <w:r w:rsidR="00DE77D7" w:rsidRPr="007353CE">
        <w:rPr>
          <w:rFonts w:ascii="Arial" w:hAnsi="Arial" w:cs="Arial"/>
        </w:rPr>
        <w:t xml:space="preserve">deberá </w:t>
      </w:r>
      <w:r w:rsidR="00887D8C" w:rsidRPr="007353CE">
        <w:rPr>
          <w:rFonts w:ascii="Arial" w:hAnsi="Arial" w:cs="Arial"/>
        </w:rPr>
        <w:t>s</w:t>
      </w:r>
      <w:r w:rsidR="00A151FF" w:rsidRPr="007353CE">
        <w:rPr>
          <w:rFonts w:ascii="Arial" w:hAnsi="Arial" w:cs="Arial"/>
        </w:rPr>
        <w:t>ubsanarse</w:t>
      </w:r>
      <w:r w:rsidR="00887D8C" w:rsidRPr="007353CE">
        <w:rPr>
          <w:rFonts w:ascii="Arial" w:hAnsi="Arial" w:cs="Arial"/>
        </w:rPr>
        <w:t xml:space="preserve"> </w:t>
      </w:r>
      <w:r w:rsidR="00A151FF" w:rsidRPr="007353CE">
        <w:rPr>
          <w:rFonts w:ascii="Arial" w:hAnsi="Arial" w:cs="Arial"/>
        </w:rPr>
        <w:t>acreditando</w:t>
      </w:r>
      <w:r w:rsidR="00887D8C" w:rsidRPr="007353CE">
        <w:rPr>
          <w:rFonts w:ascii="Arial" w:hAnsi="Arial" w:cs="Arial"/>
        </w:rPr>
        <w:t xml:space="preserve"> documental</w:t>
      </w:r>
      <w:r w:rsidR="00A151FF" w:rsidRPr="007353CE">
        <w:rPr>
          <w:rFonts w:ascii="Arial" w:hAnsi="Arial" w:cs="Arial"/>
        </w:rPr>
        <w:t>mente</w:t>
      </w:r>
      <w:r w:rsidR="00887D8C" w:rsidRPr="007353CE">
        <w:rPr>
          <w:rFonts w:ascii="Arial" w:hAnsi="Arial" w:cs="Arial"/>
        </w:rPr>
        <w:t xml:space="preserve"> haber sometido la instalación, al menos en una ocasión, a cada una de las operaciones que integran los programas de mantenimiento exigibles previstos en el referido Anexo II.</w:t>
      </w:r>
    </w:p>
    <w:p w14:paraId="6C201CF7" w14:textId="163C2C31" w:rsidR="00DE77D7" w:rsidRPr="007353CE" w:rsidRDefault="00DE77D7" w:rsidP="00D77D53">
      <w:pPr>
        <w:jc w:val="both"/>
        <w:rPr>
          <w:rFonts w:ascii="Arial" w:hAnsi="Arial" w:cs="Arial"/>
        </w:rPr>
      </w:pPr>
      <w:r w:rsidRPr="007353CE">
        <w:rPr>
          <w:rFonts w:ascii="Arial" w:hAnsi="Arial" w:cs="Arial"/>
        </w:rPr>
        <w:t xml:space="preserve">El plazo en el que deberá procederse a la subsanación </w:t>
      </w:r>
      <w:r w:rsidR="00887D8C" w:rsidRPr="007353CE">
        <w:rPr>
          <w:rFonts w:ascii="Arial" w:hAnsi="Arial" w:cs="Arial"/>
        </w:rPr>
        <w:t xml:space="preserve">contemplada en este apartado </w:t>
      </w:r>
      <w:r w:rsidRPr="007353CE">
        <w:rPr>
          <w:rFonts w:ascii="Arial" w:hAnsi="Arial" w:cs="Arial"/>
        </w:rPr>
        <w:t xml:space="preserve">será de </w:t>
      </w:r>
      <w:r w:rsidR="00C3745D" w:rsidRPr="007353CE">
        <w:rPr>
          <w:rFonts w:ascii="Arial" w:hAnsi="Arial" w:cs="Arial"/>
        </w:rPr>
        <w:t>seis</w:t>
      </w:r>
      <w:r w:rsidR="004E36F3" w:rsidRPr="007353CE">
        <w:rPr>
          <w:rFonts w:ascii="Arial" w:hAnsi="Arial" w:cs="Arial"/>
        </w:rPr>
        <w:t xml:space="preserve"> meses.</w:t>
      </w:r>
    </w:p>
    <w:p w14:paraId="77F0FAF5" w14:textId="04DDF66F" w:rsidR="004E36F3" w:rsidRPr="007353CE" w:rsidRDefault="00F0144C" w:rsidP="00DE77D7">
      <w:pPr>
        <w:jc w:val="both"/>
        <w:rPr>
          <w:rFonts w:ascii="Arial" w:hAnsi="Arial" w:cs="Arial"/>
        </w:rPr>
      </w:pPr>
      <w:r w:rsidRPr="007353CE">
        <w:rPr>
          <w:rFonts w:ascii="Arial" w:hAnsi="Arial" w:cs="Arial"/>
        </w:rPr>
        <w:t>4</w:t>
      </w:r>
      <w:r w:rsidR="00DE77D7" w:rsidRPr="007353CE">
        <w:rPr>
          <w:rFonts w:ascii="Arial" w:hAnsi="Arial" w:cs="Arial"/>
        </w:rPr>
        <w:t>. La falta de disposición de la documentación referida en el artículo 1</w:t>
      </w:r>
      <w:r w:rsidR="008B2D2D" w:rsidRPr="007353CE">
        <w:rPr>
          <w:rFonts w:ascii="Arial" w:hAnsi="Arial" w:cs="Arial"/>
        </w:rPr>
        <w:t>7</w:t>
      </w:r>
      <w:r w:rsidR="00DE77D7" w:rsidRPr="007353CE">
        <w:rPr>
          <w:rFonts w:ascii="Arial" w:hAnsi="Arial" w:cs="Arial"/>
        </w:rPr>
        <w:t xml:space="preserve">.1 de la presente Orden </w:t>
      </w:r>
      <w:r w:rsidR="004E36F3" w:rsidRPr="007353CE">
        <w:rPr>
          <w:rFonts w:ascii="Arial" w:hAnsi="Arial" w:cs="Arial"/>
        </w:rPr>
        <w:t xml:space="preserve">deberá ser subsanada a través de la presentación de un informe emitido por empresa instaladora habilitada en todos los epígrafes vinculados a la instalación de que se trate, y cuyo contenido deberá ajustarse al modelo previsto en </w:t>
      </w:r>
      <w:r w:rsidR="004E36F3" w:rsidRPr="00D16CC6">
        <w:rPr>
          <w:rFonts w:ascii="Arial" w:hAnsi="Arial" w:cs="Arial"/>
        </w:rPr>
        <w:t>el Anexo I</w:t>
      </w:r>
      <w:r w:rsidR="00224433" w:rsidRPr="00D16CC6">
        <w:rPr>
          <w:rFonts w:ascii="Arial" w:hAnsi="Arial" w:cs="Arial"/>
        </w:rPr>
        <w:t>I</w:t>
      </w:r>
      <w:r w:rsidR="004E36F3" w:rsidRPr="00D16CC6">
        <w:rPr>
          <w:rFonts w:ascii="Arial" w:hAnsi="Arial" w:cs="Arial"/>
        </w:rPr>
        <w:t xml:space="preserve"> de </w:t>
      </w:r>
      <w:r w:rsidR="004E36F3" w:rsidRPr="007353CE">
        <w:rPr>
          <w:rFonts w:ascii="Arial" w:hAnsi="Arial" w:cs="Arial"/>
        </w:rPr>
        <w:t>la presente Orden.</w:t>
      </w:r>
    </w:p>
    <w:p w14:paraId="7CE5FAB4" w14:textId="6AED3E12" w:rsidR="00A4486B" w:rsidRPr="007353CE" w:rsidRDefault="004E36F3" w:rsidP="004E36F3">
      <w:pPr>
        <w:jc w:val="both"/>
        <w:rPr>
          <w:rFonts w:ascii="Arial" w:hAnsi="Arial" w:cs="Arial"/>
        </w:rPr>
      </w:pPr>
      <w:r w:rsidRPr="007353CE">
        <w:rPr>
          <w:rFonts w:ascii="Arial" w:hAnsi="Arial" w:cs="Arial"/>
        </w:rPr>
        <w:t>El plazo en el que deberá procederse a la subsanación en los supuestos contemplados en este apartado</w:t>
      </w:r>
      <w:r w:rsidR="003A64CA" w:rsidRPr="007353CE">
        <w:rPr>
          <w:rFonts w:ascii="Arial" w:hAnsi="Arial" w:cs="Arial"/>
        </w:rPr>
        <w:t xml:space="preserve"> será</w:t>
      </w:r>
      <w:r w:rsidRPr="007353CE">
        <w:rPr>
          <w:rFonts w:ascii="Arial" w:hAnsi="Arial" w:cs="Arial"/>
        </w:rPr>
        <w:t xml:space="preserve"> de </w:t>
      </w:r>
      <w:r w:rsidR="00A4486B" w:rsidRPr="007353CE">
        <w:rPr>
          <w:rFonts w:ascii="Arial" w:hAnsi="Arial" w:cs="Arial"/>
        </w:rPr>
        <w:t>un año.</w:t>
      </w:r>
    </w:p>
    <w:p w14:paraId="6EFE8CD6" w14:textId="3A6960F7" w:rsidR="00F33987" w:rsidRPr="007353CE" w:rsidRDefault="00F0144C" w:rsidP="004E36F3">
      <w:pPr>
        <w:jc w:val="both"/>
        <w:rPr>
          <w:rFonts w:ascii="Arial" w:hAnsi="Arial" w:cs="Arial"/>
        </w:rPr>
      </w:pPr>
      <w:r w:rsidRPr="007353CE">
        <w:rPr>
          <w:rFonts w:ascii="Arial" w:hAnsi="Arial" w:cs="Arial"/>
        </w:rPr>
        <w:t>5.</w:t>
      </w:r>
      <w:r w:rsidR="00F33987" w:rsidRPr="007353CE">
        <w:rPr>
          <w:rFonts w:ascii="Arial" w:hAnsi="Arial" w:cs="Arial"/>
        </w:rPr>
        <w:t xml:space="preserve"> Cuando un incumplimiento documental se advierta en el seno de una inspección periódica, la subsanación de dicho incumplimiento deberá ser efectuada ante el organismo de control actuante.</w:t>
      </w:r>
    </w:p>
    <w:p w14:paraId="2E1F762B" w14:textId="75D0EB0C" w:rsidR="00F33987" w:rsidRPr="007353CE" w:rsidRDefault="00F33987" w:rsidP="004E36F3">
      <w:pPr>
        <w:jc w:val="both"/>
        <w:rPr>
          <w:rFonts w:ascii="Arial" w:hAnsi="Arial" w:cs="Arial"/>
        </w:rPr>
      </w:pPr>
      <w:r w:rsidRPr="007353CE">
        <w:rPr>
          <w:rFonts w:ascii="Arial" w:hAnsi="Arial" w:cs="Arial"/>
        </w:rPr>
        <w:t>El organismo de control actuante deberá poner en conocimiento de la Administraci</w:t>
      </w:r>
      <w:r w:rsidR="00D45076" w:rsidRPr="007353CE">
        <w:rPr>
          <w:rFonts w:ascii="Arial" w:hAnsi="Arial" w:cs="Arial"/>
        </w:rPr>
        <w:t xml:space="preserve">ón </w:t>
      </w:r>
      <w:r w:rsidRPr="007353CE">
        <w:rPr>
          <w:rFonts w:ascii="Arial" w:hAnsi="Arial" w:cs="Arial"/>
        </w:rPr>
        <w:t>en la forma prevista</w:t>
      </w:r>
      <w:r w:rsidR="00D45076" w:rsidRPr="007353CE">
        <w:rPr>
          <w:rFonts w:ascii="Arial" w:hAnsi="Arial" w:cs="Arial"/>
        </w:rPr>
        <w:t xml:space="preserve"> en el artículo </w:t>
      </w:r>
      <w:r w:rsidR="008B2D2D" w:rsidRPr="007353CE">
        <w:rPr>
          <w:rFonts w:ascii="Arial" w:hAnsi="Arial" w:cs="Arial"/>
        </w:rPr>
        <w:t>9</w:t>
      </w:r>
      <w:r w:rsidR="00D45076" w:rsidRPr="007353CE">
        <w:rPr>
          <w:rFonts w:ascii="Arial" w:hAnsi="Arial" w:cs="Arial"/>
        </w:rPr>
        <w:t xml:space="preserve"> la subsanación en forma y plazo del referido incumplimiento o, alternativamente, la falta de subsanación de este último en la forma y plazo previstos.</w:t>
      </w:r>
    </w:p>
    <w:p w14:paraId="2B071164" w14:textId="40DFF871" w:rsidR="004E36F3" w:rsidRPr="007353CE" w:rsidRDefault="008F0842" w:rsidP="004E36F3">
      <w:pPr>
        <w:jc w:val="both"/>
        <w:rPr>
          <w:rFonts w:ascii="Arial" w:hAnsi="Arial" w:cs="Arial"/>
          <w:highlight w:val="yellow"/>
        </w:rPr>
      </w:pPr>
      <w:r w:rsidRPr="007353CE">
        <w:rPr>
          <w:rFonts w:ascii="Arial" w:hAnsi="Arial" w:cs="Arial"/>
        </w:rPr>
        <w:t>6</w:t>
      </w:r>
      <w:r w:rsidR="004E36F3" w:rsidRPr="007353CE">
        <w:rPr>
          <w:rFonts w:ascii="Arial" w:hAnsi="Arial" w:cs="Arial"/>
        </w:rPr>
        <w:t>. La falta de subsanación de los incumplimientos documentales referidos en el presente artículo podrá motivar la iniciación del correspondiente procedimiento de disciplina industrial con arreglo a lo previsto en el artículo 26 del Decreto 81/2020, de 30 de junio, de seguridad industrial, sin perjuicio de las responsabilidades a que hubiere lugar por no subsanar aquéllos.</w:t>
      </w:r>
    </w:p>
    <w:p w14:paraId="64E9C6F7" w14:textId="4B3A1247" w:rsidR="007008D0" w:rsidRPr="007353CE" w:rsidRDefault="008F0842" w:rsidP="004E36F3">
      <w:pPr>
        <w:jc w:val="both"/>
        <w:rPr>
          <w:rFonts w:ascii="Arial" w:hAnsi="Arial" w:cs="Arial"/>
        </w:rPr>
      </w:pPr>
      <w:r w:rsidRPr="007353CE">
        <w:rPr>
          <w:rFonts w:ascii="Arial" w:hAnsi="Arial" w:cs="Arial"/>
        </w:rPr>
        <w:lastRenderedPageBreak/>
        <w:t>7</w:t>
      </w:r>
      <w:r w:rsidR="004E36F3" w:rsidRPr="007353CE">
        <w:rPr>
          <w:rFonts w:ascii="Arial" w:hAnsi="Arial" w:cs="Arial"/>
        </w:rPr>
        <w:t>. La consignación de la falta de disposición de la documentación como incumplimiento documental efectuada con arreglo a lo dispuesto en el presente apartado debe entenderse sin perjuicio de las responsabilidades penales, administrativas o civiles a que hubiera lugar por no disponer de la citada documentación, por no haberla presentado cuando existiera obligación de hacerlo, o por cualesquiera otros hechos que guardasen relación con aquella falta.</w:t>
      </w:r>
    </w:p>
    <w:p w14:paraId="08CF68C3" w14:textId="2EB9CB68" w:rsidR="007008D0" w:rsidRPr="007353CE" w:rsidRDefault="007008D0" w:rsidP="00DE77D7">
      <w:pPr>
        <w:jc w:val="both"/>
        <w:rPr>
          <w:rFonts w:ascii="Arial" w:hAnsi="Arial" w:cs="Arial"/>
        </w:rPr>
      </w:pPr>
    </w:p>
    <w:p w14:paraId="32CB5314" w14:textId="09B69A4B" w:rsidR="005E06BF" w:rsidRPr="007353CE" w:rsidRDefault="00204B47" w:rsidP="005E06BF">
      <w:pPr>
        <w:jc w:val="center"/>
        <w:rPr>
          <w:rFonts w:ascii="Arial" w:hAnsi="Arial" w:cs="Arial"/>
        </w:rPr>
      </w:pPr>
      <w:r w:rsidRPr="007353CE">
        <w:rPr>
          <w:rFonts w:ascii="Arial" w:hAnsi="Arial" w:cs="Arial"/>
        </w:rPr>
        <w:t xml:space="preserve">CAPÍTULO </w:t>
      </w:r>
      <w:r w:rsidR="008F0842" w:rsidRPr="007353CE">
        <w:rPr>
          <w:rFonts w:ascii="Arial" w:hAnsi="Arial" w:cs="Arial"/>
        </w:rPr>
        <w:t>I</w:t>
      </w:r>
      <w:r w:rsidRPr="007353CE">
        <w:rPr>
          <w:rFonts w:ascii="Arial" w:hAnsi="Arial" w:cs="Arial"/>
        </w:rPr>
        <w:t>V</w:t>
      </w:r>
    </w:p>
    <w:p w14:paraId="3D3EF83D" w14:textId="77777777" w:rsidR="005E06BF" w:rsidRPr="007353CE" w:rsidRDefault="005E06BF" w:rsidP="005E06BF">
      <w:pPr>
        <w:jc w:val="center"/>
        <w:rPr>
          <w:rFonts w:ascii="Arial" w:hAnsi="Arial" w:cs="Arial"/>
          <w:b/>
        </w:rPr>
      </w:pPr>
      <w:r w:rsidRPr="007353CE">
        <w:rPr>
          <w:rFonts w:ascii="Arial" w:hAnsi="Arial" w:cs="Arial"/>
          <w:b/>
        </w:rPr>
        <w:t>Instalaciones de protección contra incendios no registradas</w:t>
      </w:r>
    </w:p>
    <w:p w14:paraId="33C60B10" w14:textId="6150C5F3" w:rsidR="005E06BF" w:rsidRPr="007353CE" w:rsidRDefault="005E06BF" w:rsidP="005E06BF">
      <w:pPr>
        <w:rPr>
          <w:rFonts w:ascii="Arial" w:hAnsi="Arial" w:cs="Arial"/>
          <w:b/>
        </w:rPr>
      </w:pPr>
      <w:r w:rsidRPr="007353CE">
        <w:rPr>
          <w:rFonts w:ascii="Arial" w:hAnsi="Arial" w:cs="Arial"/>
          <w:b/>
        </w:rPr>
        <w:t xml:space="preserve">Artículo </w:t>
      </w:r>
      <w:r w:rsidR="00774734" w:rsidRPr="007353CE">
        <w:rPr>
          <w:rFonts w:ascii="Arial" w:hAnsi="Arial" w:cs="Arial"/>
          <w:b/>
        </w:rPr>
        <w:t>14</w:t>
      </w:r>
      <w:r w:rsidRPr="007353CE">
        <w:rPr>
          <w:rFonts w:ascii="Arial" w:hAnsi="Arial" w:cs="Arial"/>
          <w:b/>
        </w:rPr>
        <w:t>. Definición</w:t>
      </w:r>
    </w:p>
    <w:p w14:paraId="3AFA590D" w14:textId="058A95E0" w:rsidR="0096694E" w:rsidRPr="007353CE" w:rsidRDefault="0096694E" w:rsidP="0096694E">
      <w:pPr>
        <w:jc w:val="both"/>
        <w:rPr>
          <w:rFonts w:ascii="Arial" w:hAnsi="Arial" w:cs="Arial"/>
        </w:rPr>
      </w:pPr>
      <w:r w:rsidRPr="007353CE">
        <w:rPr>
          <w:rFonts w:ascii="Arial" w:hAnsi="Arial" w:cs="Arial"/>
        </w:rPr>
        <w:t>A efectos de lo previsto en esta Orden, por instalaciones no registradas se entenderán las instalaciones que se hallasen en funcionamiento a la entrada en vigor de esta Orden y cuya puesta en servicio no hubiera sido tramitada ante la Administración de seguridad industrial.</w:t>
      </w:r>
    </w:p>
    <w:p w14:paraId="40716ED6" w14:textId="44F8B193" w:rsidR="005E06BF" w:rsidRPr="007353CE" w:rsidRDefault="005E06BF" w:rsidP="00244884">
      <w:pPr>
        <w:jc w:val="both"/>
        <w:rPr>
          <w:rFonts w:ascii="Arial" w:hAnsi="Arial" w:cs="Arial"/>
        </w:rPr>
      </w:pPr>
      <w:r w:rsidRPr="007353CE">
        <w:rPr>
          <w:rFonts w:ascii="Arial" w:hAnsi="Arial" w:cs="Arial"/>
        </w:rPr>
        <w:t xml:space="preserve">La anterior definición será observable con independencia de que la falta de </w:t>
      </w:r>
      <w:r w:rsidR="006F13F7" w:rsidRPr="00D16CC6">
        <w:rPr>
          <w:rFonts w:ascii="Arial" w:hAnsi="Arial" w:cs="Arial"/>
        </w:rPr>
        <w:t>tramitación</w:t>
      </w:r>
      <w:r w:rsidR="006F13F7">
        <w:rPr>
          <w:rFonts w:ascii="Arial" w:hAnsi="Arial" w:cs="Arial"/>
        </w:rPr>
        <w:t xml:space="preserve"> </w:t>
      </w:r>
      <w:r w:rsidRPr="007353CE">
        <w:rPr>
          <w:rFonts w:ascii="Arial" w:hAnsi="Arial" w:cs="Arial"/>
        </w:rPr>
        <w:t xml:space="preserve">se hubiera debido a la no presentación de la documentación </w:t>
      </w:r>
      <w:r w:rsidR="00D75623" w:rsidRPr="007353CE">
        <w:rPr>
          <w:rFonts w:ascii="Arial" w:hAnsi="Arial" w:cs="Arial"/>
        </w:rPr>
        <w:t xml:space="preserve">preceptiva </w:t>
      </w:r>
      <w:r w:rsidRPr="007353CE">
        <w:rPr>
          <w:rFonts w:ascii="Arial" w:hAnsi="Arial" w:cs="Arial"/>
        </w:rPr>
        <w:t xml:space="preserve">prevista por la normativa que resultare exigible o a la falta de previsión de la obligación de presentar documentación </w:t>
      </w:r>
      <w:r w:rsidR="00D75623" w:rsidRPr="007353CE">
        <w:rPr>
          <w:rFonts w:ascii="Arial" w:hAnsi="Arial" w:cs="Arial"/>
        </w:rPr>
        <w:t xml:space="preserve">preceptiva </w:t>
      </w:r>
      <w:r w:rsidRPr="007353CE">
        <w:rPr>
          <w:rFonts w:ascii="Arial" w:hAnsi="Arial" w:cs="Arial"/>
        </w:rPr>
        <w:t>alguna en el momento de puesta en servicio.</w:t>
      </w:r>
    </w:p>
    <w:p w14:paraId="5AB5EBFF" w14:textId="42053415" w:rsidR="005E06BF" w:rsidRPr="007353CE" w:rsidRDefault="005E06BF" w:rsidP="005E06BF">
      <w:pPr>
        <w:jc w:val="both"/>
        <w:rPr>
          <w:rFonts w:ascii="Arial" w:hAnsi="Arial" w:cs="Arial"/>
        </w:rPr>
      </w:pPr>
      <w:r w:rsidRPr="007353CE">
        <w:rPr>
          <w:rFonts w:ascii="Arial" w:hAnsi="Arial" w:cs="Arial"/>
        </w:rPr>
        <w:t xml:space="preserve">Quedarán en todo caso excluidas de dicha definición aquellas </w:t>
      </w:r>
      <w:r w:rsidR="00D43393" w:rsidRPr="007353CE">
        <w:rPr>
          <w:rFonts w:ascii="Arial" w:hAnsi="Arial" w:cs="Arial"/>
        </w:rPr>
        <w:t xml:space="preserve">instalaciones </w:t>
      </w:r>
      <w:r w:rsidRPr="007353CE">
        <w:rPr>
          <w:rFonts w:ascii="Arial" w:hAnsi="Arial" w:cs="Arial"/>
        </w:rPr>
        <w:t>cuya regulación específica disponga expresamente que su puesta en servicio no requiere ser puesta en conocimiento de la Administración de seguridad industrial</w:t>
      </w:r>
      <w:r w:rsidR="006F0588" w:rsidRPr="007353CE">
        <w:rPr>
          <w:rFonts w:ascii="Arial" w:hAnsi="Arial" w:cs="Arial"/>
        </w:rPr>
        <w:t>.</w:t>
      </w:r>
    </w:p>
    <w:p w14:paraId="13AC48ED" w14:textId="7C62EF78" w:rsidR="00FD6120" w:rsidRPr="007353CE" w:rsidRDefault="00FD6120" w:rsidP="005E06BF">
      <w:pPr>
        <w:jc w:val="both"/>
        <w:rPr>
          <w:rFonts w:ascii="Arial" w:hAnsi="Arial" w:cs="Arial"/>
        </w:rPr>
      </w:pPr>
    </w:p>
    <w:p w14:paraId="6759E380" w14:textId="38B07E20" w:rsidR="00FD6120" w:rsidRPr="007353CE" w:rsidRDefault="00FD6120" w:rsidP="005E06BF">
      <w:pPr>
        <w:jc w:val="both"/>
        <w:rPr>
          <w:rFonts w:ascii="Arial" w:hAnsi="Arial" w:cs="Arial"/>
          <w:b/>
        </w:rPr>
      </w:pPr>
      <w:r w:rsidRPr="007353CE">
        <w:rPr>
          <w:rFonts w:ascii="Arial" w:hAnsi="Arial" w:cs="Arial"/>
          <w:b/>
        </w:rPr>
        <w:t xml:space="preserve">Artículo </w:t>
      </w:r>
      <w:r w:rsidR="00774734" w:rsidRPr="007353CE">
        <w:rPr>
          <w:rFonts w:ascii="Arial" w:hAnsi="Arial" w:cs="Arial"/>
          <w:b/>
        </w:rPr>
        <w:t>15</w:t>
      </w:r>
      <w:r w:rsidRPr="007353CE">
        <w:rPr>
          <w:rFonts w:ascii="Arial" w:hAnsi="Arial" w:cs="Arial"/>
          <w:b/>
        </w:rPr>
        <w:t>. Régimen jurídico</w:t>
      </w:r>
    </w:p>
    <w:p w14:paraId="25FE703E" w14:textId="1BB5A635" w:rsidR="00FD6120" w:rsidRPr="007353CE" w:rsidRDefault="00FD6120" w:rsidP="00FD6120">
      <w:pPr>
        <w:jc w:val="both"/>
        <w:rPr>
          <w:rFonts w:ascii="Arial" w:hAnsi="Arial" w:cs="Arial"/>
        </w:rPr>
      </w:pPr>
      <w:r w:rsidRPr="007353CE">
        <w:rPr>
          <w:rFonts w:ascii="Arial" w:hAnsi="Arial" w:cs="Arial"/>
        </w:rPr>
        <w:t>1. Las instalaciones d</w:t>
      </w:r>
      <w:r w:rsidR="002D7C8C" w:rsidRPr="007353CE">
        <w:rPr>
          <w:rFonts w:ascii="Arial" w:hAnsi="Arial" w:cs="Arial"/>
        </w:rPr>
        <w:t xml:space="preserve">e protección contra incendios </w:t>
      </w:r>
      <w:r w:rsidRPr="007353CE">
        <w:rPr>
          <w:rFonts w:ascii="Arial" w:hAnsi="Arial" w:cs="Arial"/>
        </w:rPr>
        <w:t>n</w:t>
      </w:r>
      <w:r w:rsidR="002D7C8C" w:rsidRPr="007353CE">
        <w:rPr>
          <w:rFonts w:ascii="Arial" w:hAnsi="Arial" w:cs="Arial"/>
        </w:rPr>
        <w:t>o</w:t>
      </w:r>
      <w:r w:rsidRPr="007353CE">
        <w:rPr>
          <w:rFonts w:ascii="Arial" w:hAnsi="Arial" w:cs="Arial"/>
        </w:rPr>
        <w:t xml:space="preserve"> registradas </w:t>
      </w:r>
      <w:r w:rsidR="00204B47" w:rsidRPr="007353CE">
        <w:rPr>
          <w:rFonts w:ascii="Arial" w:hAnsi="Arial" w:cs="Arial"/>
        </w:rPr>
        <w:t>s</w:t>
      </w:r>
      <w:r w:rsidRPr="007353CE">
        <w:rPr>
          <w:rFonts w:ascii="Arial" w:hAnsi="Arial" w:cs="Arial"/>
        </w:rPr>
        <w:t>e regularán, salvo que la reglamentación estableciera otra cosa, por la normativa vigente en el momento de su puesta en servicio.</w:t>
      </w:r>
    </w:p>
    <w:p w14:paraId="5C1447B1" w14:textId="7A7A9A56" w:rsidR="00FD6120" w:rsidRPr="007353CE" w:rsidRDefault="00FD6120" w:rsidP="00FD6120">
      <w:pPr>
        <w:jc w:val="both"/>
        <w:rPr>
          <w:rFonts w:ascii="Arial" w:hAnsi="Arial" w:cs="Arial"/>
        </w:rPr>
      </w:pPr>
      <w:r w:rsidRPr="007353CE">
        <w:rPr>
          <w:rFonts w:ascii="Arial" w:hAnsi="Arial" w:cs="Arial"/>
        </w:rPr>
        <w:t>2. Las instalaciones de protección contra incendios no registradas</w:t>
      </w:r>
      <w:r w:rsidR="00204B47" w:rsidRPr="007353CE">
        <w:rPr>
          <w:rFonts w:ascii="Arial" w:hAnsi="Arial" w:cs="Arial"/>
        </w:rPr>
        <w:t xml:space="preserve"> estarán</w:t>
      </w:r>
      <w:r w:rsidR="009A3194" w:rsidRPr="007353CE">
        <w:rPr>
          <w:rFonts w:ascii="Arial" w:hAnsi="Arial" w:cs="Arial"/>
        </w:rPr>
        <w:t xml:space="preserve"> sometidas a las </w:t>
      </w:r>
      <w:r w:rsidR="00450C53" w:rsidRPr="007353CE">
        <w:rPr>
          <w:rFonts w:ascii="Arial" w:hAnsi="Arial" w:cs="Arial"/>
        </w:rPr>
        <w:t>disposiciones</w:t>
      </w:r>
      <w:r w:rsidR="009A3194" w:rsidRPr="007353CE">
        <w:rPr>
          <w:rFonts w:ascii="Arial" w:hAnsi="Arial" w:cs="Arial"/>
        </w:rPr>
        <w:t xml:space="preserve"> relativas</w:t>
      </w:r>
      <w:r w:rsidR="00450C53" w:rsidRPr="007353CE">
        <w:rPr>
          <w:rFonts w:ascii="Arial" w:hAnsi="Arial" w:cs="Arial"/>
        </w:rPr>
        <w:t xml:space="preserve"> a la documen</w:t>
      </w:r>
      <w:r w:rsidR="008F0842" w:rsidRPr="007353CE">
        <w:rPr>
          <w:rFonts w:ascii="Arial" w:hAnsi="Arial" w:cs="Arial"/>
        </w:rPr>
        <w:t xml:space="preserve">tación técnica </w:t>
      </w:r>
      <w:r w:rsidR="00450C53" w:rsidRPr="007353CE">
        <w:rPr>
          <w:rFonts w:ascii="Arial" w:hAnsi="Arial" w:cs="Arial"/>
        </w:rPr>
        <w:t>y el control que se establecen en los Capítulos II</w:t>
      </w:r>
      <w:r w:rsidR="008F0842" w:rsidRPr="007353CE">
        <w:rPr>
          <w:rFonts w:ascii="Arial" w:hAnsi="Arial" w:cs="Arial"/>
        </w:rPr>
        <w:t xml:space="preserve"> y III</w:t>
      </w:r>
      <w:r w:rsidR="00450C53" w:rsidRPr="007353CE">
        <w:rPr>
          <w:rFonts w:ascii="Arial" w:hAnsi="Arial" w:cs="Arial"/>
        </w:rPr>
        <w:t xml:space="preserve"> de la presente Orden, en los términos que ahí y en el presente Capítulo se prevén.</w:t>
      </w:r>
    </w:p>
    <w:p w14:paraId="102B70D4" w14:textId="77777777" w:rsidR="005E06BF" w:rsidRPr="007353CE" w:rsidRDefault="005E06BF" w:rsidP="005E06BF">
      <w:pPr>
        <w:jc w:val="both"/>
        <w:rPr>
          <w:rFonts w:ascii="Arial" w:hAnsi="Arial" w:cs="Arial"/>
        </w:rPr>
      </w:pPr>
    </w:p>
    <w:p w14:paraId="6D942AA9" w14:textId="02B8EDA8" w:rsidR="005E06BF" w:rsidRPr="007353CE" w:rsidRDefault="00FD6120" w:rsidP="005E06BF">
      <w:pPr>
        <w:jc w:val="both"/>
        <w:rPr>
          <w:rFonts w:ascii="Arial" w:hAnsi="Arial" w:cs="Arial"/>
          <w:b/>
        </w:rPr>
      </w:pPr>
      <w:r w:rsidRPr="007353CE">
        <w:rPr>
          <w:rFonts w:ascii="Arial" w:hAnsi="Arial" w:cs="Arial"/>
          <w:b/>
        </w:rPr>
        <w:t xml:space="preserve">Artículo </w:t>
      </w:r>
      <w:r w:rsidR="00774734" w:rsidRPr="007353CE">
        <w:rPr>
          <w:rFonts w:ascii="Arial" w:hAnsi="Arial" w:cs="Arial"/>
          <w:b/>
        </w:rPr>
        <w:t>16</w:t>
      </w:r>
      <w:r w:rsidR="005E06BF" w:rsidRPr="007353CE">
        <w:rPr>
          <w:rFonts w:ascii="Arial" w:hAnsi="Arial" w:cs="Arial"/>
          <w:b/>
        </w:rPr>
        <w:t xml:space="preserve">. Comunicación de la existencia de una instalación no registrada </w:t>
      </w:r>
    </w:p>
    <w:p w14:paraId="683597B1" w14:textId="77777777" w:rsidR="005E06BF" w:rsidRPr="007353CE" w:rsidRDefault="005E06BF" w:rsidP="005E06BF">
      <w:pPr>
        <w:jc w:val="both"/>
        <w:rPr>
          <w:rFonts w:ascii="Arial" w:hAnsi="Arial" w:cs="Arial"/>
        </w:rPr>
      </w:pPr>
      <w:r w:rsidRPr="007353CE">
        <w:rPr>
          <w:rFonts w:ascii="Arial" w:hAnsi="Arial" w:cs="Arial"/>
        </w:rPr>
        <w:t xml:space="preserve">1. Las personas titulares de instalaciones no registradas podrán presentar ante la Administración una comunicación a través de la cual pongan en conocimiento de esta última la existencia de aquéllas, su fecha de puesta en servicio, la documentación de que dispusieren y cualesquiera otros extremos previstos reglamentariamente.  </w:t>
      </w:r>
    </w:p>
    <w:p w14:paraId="61366BCF" w14:textId="3994AE2C" w:rsidR="005E06BF" w:rsidRPr="007353CE" w:rsidRDefault="00B1603F" w:rsidP="005E06BF">
      <w:pPr>
        <w:jc w:val="both"/>
        <w:rPr>
          <w:rFonts w:ascii="Arial" w:hAnsi="Arial" w:cs="Arial"/>
        </w:rPr>
      </w:pPr>
      <w:r w:rsidRPr="007353CE">
        <w:rPr>
          <w:rFonts w:ascii="Arial" w:hAnsi="Arial" w:cs="Arial"/>
        </w:rPr>
        <w:t>2</w:t>
      </w:r>
      <w:r w:rsidR="005E06BF" w:rsidRPr="007353CE">
        <w:rPr>
          <w:rFonts w:ascii="Arial" w:hAnsi="Arial" w:cs="Arial"/>
        </w:rPr>
        <w:t xml:space="preserve">. </w:t>
      </w:r>
      <w:r w:rsidR="0099351C" w:rsidRPr="007353CE">
        <w:rPr>
          <w:rFonts w:ascii="Arial" w:hAnsi="Arial" w:cs="Arial"/>
        </w:rPr>
        <w:t>A</w:t>
      </w:r>
      <w:r w:rsidR="005E06BF" w:rsidRPr="007353CE">
        <w:rPr>
          <w:rFonts w:ascii="Arial" w:hAnsi="Arial" w:cs="Arial"/>
        </w:rPr>
        <w:t xml:space="preserve"> la comunicación prevista en el primer apartado deberá acompañarse la documentación </w:t>
      </w:r>
      <w:r w:rsidR="0099351C" w:rsidRPr="007353CE">
        <w:rPr>
          <w:rFonts w:ascii="Arial" w:hAnsi="Arial" w:cs="Arial"/>
        </w:rPr>
        <w:t xml:space="preserve">que, de conformidad con lo previsto en </w:t>
      </w:r>
      <w:r w:rsidR="005E06BF" w:rsidRPr="007353CE">
        <w:rPr>
          <w:rFonts w:ascii="Arial" w:hAnsi="Arial" w:cs="Arial"/>
        </w:rPr>
        <w:t xml:space="preserve">artículo </w:t>
      </w:r>
      <w:r w:rsidR="008B2D2D" w:rsidRPr="007353CE">
        <w:rPr>
          <w:rFonts w:ascii="Arial" w:hAnsi="Arial" w:cs="Arial"/>
        </w:rPr>
        <w:t>17</w:t>
      </w:r>
      <w:r w:rsidR="007B31AE" w:rsidRPr="007353CE">
        <w:rPr>
          <w:rFonts w:ascii="Arial" w:hAnsi="Arial" w:cs="Arial"/>
        </w:rPr>
        <w:t xml:space="preserve"> de la presente Orden</w:t>
      </w:r>
      <w:r w:rsidR="0099351C" w:rsidRPr="007353CE">
        <w:rPr>
          <w:rFonts w:ascii="Arial" w:hAnsi="Arial" w:cs="Arial"/>
        </w:rPr>
        <w:t>, corresponda</w:t>
      </w:r>
      <w:r w:rsidR="007B31AE" w:rsidRPr="007353CE">
        <w:rPr>
          <w:rFonts w:ascii="Arial" w:hAnsi="Arial" w:cs="Arial"/>
        </w:rPr>
        <w:t>.</w:t>
      </w:r>
    </w:p>
    <w:p w14:paraId="72F15704" w14:textId="1ADBEB2E" w:rsidR="008905C0" w:rsidRPr="007353CE" w:rsidRDefault="008905C0" w:rsidP="005E06BF">
      <w:pPr>
        <w:jc w:val="both"/>
        <w:rPr>
          <w:rFonts w:ascii="Arial" w:hAnsi="Arial" w:cs="Arial"/>
        </w:rPr>
      </w:pPr>
      <w:r w:rsidRPr="007353CE">
        <w:rPr>
          <w:rFonts w:ascii="Arial" w:hAnsi="Arial" w:cs="Arial"/>
        </w:rPr>
        <w:lastRenderedPageBreak/>
        <w:t>Si no se dispone de la documentación referida en el artículo 1</w:t>
      </w:r>
      <w:r w:rsidR="008B2D2D" w:rsidRPr="007353CE">
        <w:rPr>
          <w:rFonts w:ascii="Arial" w:hAnsi="Arial" w:cs="Arial"/>
        </w:rPr>
        <w:t>7</w:t>
      </w:r>
      <w:r w:rsidRPr="007353CE">
        <w:rPr>
          <w:rFonts w:ascii="Arial" w:hAnsi="Arial" w:cs="Arial"/>
        </w:rPr>
        <w:t xml:space="preserve">, a la referida comunicación deberá acompañarse el informe referido en el artículo </w:t>
      </w:r>
      <w:r w:rsidR="008B2D2D" w:rsidRPr="007353CE">
        <w:rPr>
          <w:rFonts w:ascii="Arial" w:hAnsi="Arial" w:cs="Arial"/>
        </w:rPr>
        <w:t>13</w:t>
      </w:r>
      <w:r w:rsidRPr="007353CE">
        <w:rPr>
          <w:rFonts w:ascii="Arial" w:hAnsi="Arial" w:cs="Arial"/>
        </w:rPr>
        <w:t>.</w:t>
      </w:r>
      <w:r w:rsidR="008B2D2D" w:rsidRPr="007353CE">
        <w:rPr>
          <w:rFonts w:ascii="Arial" w:hAnsi="Arial" w:cs="Arial"/>
        </w:rPr>
        <w:t>4</w:t>
      </w:r>
      <w:r w:rsidRPr="007353CE">
        <w:rPr>
          <w:rFonts w:ascii="Arial" w:hAnsi="Arial" w:cs="Arial"/>
        </w:rPr>
        <w:t xml:space="preserve"> de la presente Orden</w:t>
      </w:r>
      <w:r w:rsidR="008B2D2D" w:rsidRPr="007353CE">
        <w:rPr>
          <w:rFonts w:ascii="Arial" w:hAnsi="Arial" w:cs="Arial"/>
        </w:rPr>
        <w:t xml:space="preserve"> y la documentación que corresponda según el artículo 18</w:t>
      </w:r>
      <w:r w:rsidR="00616C4C" w:rsidRPr="007353CE">
        <w:rPr>
          <w:rFonts w:ascii="Arial" w:hAnsi="Arial" w:cs="Arial"/>
        </w:rPr>
        <w:t>.2</w:t>
      </w:r>
      <w:r w:rsidR="008B2D2D" w:rsidRPr="007353CE">
        <w:rPr>
          <w:rFonts w:ascii="Arial" w:hAnsi="Arial" w:cs="Arial"/>
        </w:rPr>
        <w:t>.</w:t>
      </w:r>
    </w:p>
    <w:p w14:paraId="7FD2DF4E" w14:textId="02011328" w:rsidR="005E06BF" w:rsidRPr="00D16CC6" w:rsidRDefault="00B1603F" w:rsidP="005E06BF">
      <w:pPr>
        <w:jc w:val="both"/>
        <w:rPr>
          <w:rFonts w:ascii="Arial" w:hAnsi="Arial" w:cs="Arial"/>
        </w:rPr>
      </w:pPr>
      <w:r w:rsidRPr="007353CE">
        <w:rPr>
          <w:rFonts w:ascii="Arial" w:hAnsi="Arial" w:cs="Arial"/>
        </w:rPr>
        <w:t>3</w:t>
      </w:r>
      <w:r w:rsidR="005E06BF" w:rsidRPr="007353CE">
        <w:rPr>
          <w:rFonts w:ascii="Arial" w:hAnsi="Arial" w:cs="Arial"/>
        </w:rPr>
        <w:t xml:space="preserve">. Las comunicaciones que se presenten </w:t>
      </w:r>
      <w:r w:rsidR="005E06BF" w:rsidRPr="00D16CC6">
        <w:rPr>
          <w:rFonts w:ascii="Arial" w:hAnsi="Arial" w:cs="Arial"/>
        </w:rPr>
        <w:t>en observancia de lo previsto en este artículo deberán ajustarse al modelo contemplado en el Anexo I</w:t>
      </w:r>
      <w:r w:rsidR="00224433" w:rsidRPr="00D16CC6">
        <w:rPr>
          <w:rFonts w:ascii="Arial" w:hAnsi="Arial" w:cs="Arial"/>
        </w:rPr>
        <w:t>II</w:t>
      </w:r>
      <w:r w:rsidRPr="00D16CC6">
        <w:rPr>
          <w:rFonts w:ascii="Arial" w:hAnsi="Arial" w:cs="Arial"/>
        </w:rPr>
        <w:t xml:space="preserve"> </w:t>
      </w:r>
      <w:r w:rsidR="005E06BF" w:rsidRPr="00D16CC6">
        <w:rPr>
          <w:rFonts w:ascii="Arial" w:hAnsi="Arial" w:cs="Arial"/>
        </w:rPr>
        <w:t>de la presente Orden.</w:t>
      </w:r>
    </w:p>
    <w:p w14:paraId="371F2590" w14:textId="4B8A1BC0" w:rsidR="00B1603F" w:rsidRPr="00D16CC6" w:rsidRDefault="00B1603F" w:rsidP="00B1603F">
      <w:pPr>
        <w:jc w:val="both"/>
        <w:rPr>
          <w:rFonts w:ascii="Arial" w:hAnsi="Arial" w:cs="Arial"/>
        </w:rPr>
      </w:pPr>
      <w:r w:rsidRPr="00D16CC6">
        <w:rPr>
          <w:rFonts w:ascii="Arial" w:hAnsi="Arial" w:cs="Arial"/>
        </w:rPr>
        <w:t xml:space="preserve">4. Lo previsto en este artículo debe entenderse sin perjuicio de los supuestos en los que la existencia de una instalación no registrada sea puesta en conocimiento de la Administración </w:t>
      </w:r>
      <w:r w:rsidR="008567C6" w:rsidRPr="00D16CC6">
        <w:rPr>
          <w:rFonts w:ascii="Arial" w:hAnsi="Arial" w:cs="Arial"/>
        </w:rPr>
        <w:t xml:space="preserve">en la forma prevista en el artículo </w:t>
      </w:r>
      <w:r w:rsidR="008B2D2D" w:rsidRPr="00D16CC6">
        <w:rPr>
          <w:rFonts w:ascii="Arial" w:hAnsi="Arial" w:cs="Arial"/>
        </w:rPr>
        <w:t>9</w:t>
      </w:r>
      <w:r w:rsidR="008567C6" w:rsidRPr="00D16CC6">
        <w:rPr>
          <w:rFonts w:ascii="Arial" w:hAnsi="Arial" w:cs="Arial"/>
        </w:rPr>
        <w:t xml:space="preserve">.2 de la presente Orden, y de cualquier otra prevista reglamentariamente. </w:t>
      </w:r>
    </w:p>
    <w:p w14:paraId="57CD9DE2" w14:textId="77777777" w:rsidR="005E06BF" w:rsidRPr="00D16CC6" w:rsidRDefault="005E06BF" w:rsidP="005E06BF">
      <w:pPr>
        <w:jc w:val="both"/>
        <w:rPr>
          <w:rFonts w:ascii="Arial" w:hAnsi="Arial" w:cs="Arial"/>
        </w:rPr>
      </w:pPr>
    </w:p>
    <w:p w14:paraId="062ECC55" w14:textId="47EAA2D7" w:rsidR="005E06BF" w:rsidRPr="00D16CC6" w:rsidRDefault="005E06BF" w:rsidP="005E06BF">
      <w:pPr>
        <w:jc w:val="both"/>
        <w:rPr>
          <w:rFonts w:ascii="Arial" w:hAnsi="Arial" w:cs="Arial"/>
          <w:b/>
        </w:rPr>
      </w:pPr>
      <w:r w:rsidRPr="00D16CC6">
        <w:rPr>
          <w:rFonts w:ascii="Arial" w:hAnsi="Arial" w:cs="Arial"/>
          <w:b/>
        </w:rPr>
        <w:t xml:space="preserve">Artículo </w:t>
      </w:r>
      <w:r w:rsidR="00774734" w:rsidRPr="00D16CC6">
        <w:rPr>
          <w:rFonts w:ascii="Arial" w:hAnsi="Arial" w:cs="Arial"/>
          <w:b/>
        </w:rPr>
        <w:t>17</w:t>
      </w:r>
      <w:r w:rsidRPr="00D16CC6">
        <w:rPr>
          <w:rFonts w:ascii="Arial" w:hAnsi="Arial" w:cs="Arial"/>
          <w:b/>
        </w:rPr>
        <w:t xml:space="preserve">. Documentación de la que deben disponer las personas titulares </w:t>
      </w:r>
      <w:r w:rsidR="00EB622A" w:rsidRPr="00D16CC6">
        <w:rPr>
          <w:rFonts w:ascii="Arial" w:hAnsi="Arial" w:cs="Arial"/>
          <w:b/>
        </w:rPr>
        <w:t>de instalaciones no registradas</w:t>
      </w:r>
    </w:p>
    <w:p w14:paraId="4C619B91" w14:textId="2BA525E8" w:rsidR="005E06BF" w:rsidRPr="00D16CC6" w:rsidRDefault="005E06BF" w:rsidP="005E06BF">
      <w:pPr>
        <w:jc w:val="both"/>
        <w:rPr>
          <w:rFonts w:ascii="Arial" w:hAnsi="Arial" w:cs="Arial"/>
        </w:rPr>
      </w:pPr>
      <w:r w:rsidRPr="00D16CC6">
        <w:rPr>
          <w:rFonts w:ascii="Arial" w:hAnsi="Arial" w:cs="Arial"/>
        </w:rPr>
        <w:t>1. Las personas titulares de instalaciones no registradas deberán disponer de la documentación exigida</w:t>
      </w:r>
      <w:r w:rsidR="00571AB9" w:rsidRPr="00D16CC6">
        <w:rPr>
          <w:rFonts w:ascii="Arial" w:hAnsi="Arial" w:cs="Arial"/>
        </w:rPr>
        <w:t>, en su caso,</w:t>
      </w:r>
      <w:r w:rsidRPr="00D16CC6">
        <w:rPr>
          <w:rFonts w:ascii="Arial" w:hAnsi="Arial" w:cs="Arial"/>
        </w:rPr>
        <w:t xml:space="preserve"> por la normativa vigente en el momento de su puesta en servicio. Dicha documentación deberá tenerse a disposición de la Administración y de los agentes colaboradores actuantes.</w:t>
      </w:r>
    </w:p>
    <w:p w14:paraId="5799D67A" w14:textId="2D5C20BE" w:rsidR="005E06BF" w:rsidRPr="00D16CC6" w:rsidRDefault="005E06BF" w:rsidP="005E06BF">
      <w:pPr>
        <w:jc w:val="both"/>
        <w:rPr>
          <w:rFonts w:ascii="Arial" w:hAnsi="Arial" w:cs="Arial"/>
        </w:rPr>
      </w:pPr>
      <w:r w:rsidRPr="00D16CC6">
        <w:rPr>
          <w:rFonts w:ascii="Arial" w:hAnsi="Arial" w:cs="Arial"/>
        </w:rPr>
        <w:t xml:space="preserve">Lo anterior debe entenderse sin perjuicio del derecho a no </w:t>
      </w:r>
      <w:r w:rsidR="00B30FDA" w:rsidRPr="00D16CC6">
        <w:rPr>
          <w:rFonts w:ascii="Arial" w:hAnsi="Arial" w:cs="Arial"/>
        </w:rPr>
        <w:t>aportar</w:t>
      </w:r>
      <w:r w:rsidRPr="00D16CC6">
        <w:rPr>
          <w:rFonts w:ascii="Arial" w:hAnsi="Arial" w:cs="Arial"/>
        </w:rPr>
        <w:t xml:space="preserve"> documentos presentados ante la Administración con anterioridad, en los términos previstos en el artículo 28.3 de la Ley 39/2015, de 1 de octubre, del Procedimiento Administrativo Común de las Administraciones Públicas.</w:t>
      </w:r>
    </w:p>
    <w:p w14:paraId="43C5E721" w14:textId="5743F92E" w:rsidR="005E06BF" w:rsidRPr="007353CE" w:rsidRDefault="005E06BF" w:rsidP="005E06BF">
      <w:pPr>
        <w:jc w:val="both"/>
        <w:rPr>
          <w:rFonts w:ascii="Arial" w:hAnsi="Arial" w:cs="Arial"/>
        </w:rPr>
      </w:pPr>
      <w:r w:rsidRPr="00D16CC6">
        <w:rPr>
          <w:rFonts w:ascii="Arial" w:hAnsi="Arial" w:cs="Arial"/>
        </w:rPr>
        <w:t xml:space="preserve">2. </w:t>
      </w:r>
      <w:r w:rsidR="00D43393" w:rsidRPr="00D16CC6">
        <w:rPr>
          <w:rFonts w:ascii="Arial" w:hAnsi="Arial" w:cs="Arial"/>
        </w:rPr>
        <w:t xml:space="preserve">La falta de disposición </w:t>
      </w:r>
      <w:r w:rsidRPr="00D16CC6">
        <w:rPr>
          <w:rFonts w:ascii="Arial" w:hAnsi="Arial" w:cs="Arial"/>
        </w:rPr>
        <w:t>de la documentación conte</w:t>
      </w:r>
      <w:r w:rsidR="00D43393" w:rsidRPr="00D16CC6">
        <w:rPr>
          <w:rFonts w:ascii="Arial" w:hAnsi="Arial" w:cs="Arial"/>
        </w:rPr>
        <w:t xml:space="preserve">mplada en el anterior apartado no eximirá en ningún caso a la persona titular de una instalación no registrada de </w:t>
      </w:r>
      <w:r w:rsidR="00B30FDA" w:rsidRPr="00D16CC6">
        <w:rPr>
          <w:rFonts w:ascii="Arial" w:hAnsi="Arial" w:cs="Arial"/>
        </w:rPr>
        <w:t xml:space="preserve">la obligación de </w:t>
      </w:r>
      <w:r w:rsidR="00D43393" w:rsidRPr="00D16CC6">
        <w:rPr>
          <w:rFonts w:ascii="Arial" w:hAnsi="Arial" w:cs="Arial"/>
        </w:rPr>
        <w:t xml:space="preserve">disponer de </w:t>
      </w:r>
      <w:r w:rsidRPr="00D16CC6">
        <w:rPr>
          <w:rFonts w:ascii="Arial" w:hAnsi="Arial" w:cs="Arial"/>
        </w:rPr>
        <w:t xml:space="preserve">la documentación referida en el artículo </w:t>
      </w:r>
      <w:r w:rsidR="008B2D2D" w:rsidRPr="00D16CC6">
        <w:rPr>
          <w:rFonts w:ascii="Arial" w:hAnsi="Arial" w:cs="Arial"/>
        </w:rPr>
        <w:t>18</w:t>
      </w:r>
      <w:r w:rsidRPr="00D16CC6">
        <w:rPr>
          <w:rFonts w:ascii="Arial" w:hAnsi="Arial" w:cs="Arial"/>
        </w:rPr>
        <w:t>.2 de la presente Orden.</w:t>
      </w:r>
    </w:p>
    <w:p w14:paraId="01CA8BDD" w14:textId="605DCA55" w:rsidR="0052020C" w:rsidRPr="007353CE" w:rsidRDefault="005E06BF" w:rsidP="003418FB">
      <w:pPr>
        <w:jc w:val="both"/>
        <w:rPr>
          <w:rFonts w:ascii="Arial" w:hAnsi="Arial" w:cs="Arial"/>
        </w:rPr>
      </w:pPr>
      <w:r w:rsidRPr="007353CE">
        <w:rPr>
          <w:rFonts w:ascii="Arial" w:hAnsi="Arial" w:cs="Arial"/>
        </w:rPr>
        <w:t>3. Cuando un organismo de control advirtiera en el seno de una inspección periódica que la persona titular de una instalación no registrada no dispone de la documentación prevista en el primer apartado de este artículo</w:t>
      </w:r>
      <w:r w:rsidR="0052020C" w:rsidRPr="007353CE">
        <w:rPr>
          <w:rFonts w:ascii="Arial" w:hAnsi="Arial" w:cs="Arial"/>
        </w:rPr>
        <w:t>,</w:t>
      </w:r>
      <w:r w:rsidRPr="007353CE">
        <w:rPr>
          <w:rFonts w:ascii="Arial" w:hAnsi="Arial" w:cs="Arial"/>
        </w:rPr>
        <w:t xml:space="preserve"> </w:t>
      </w:r>
      <w:r w:rsidR="003418FB" w:rsidRPr="007353CE">
        <w:rPr>
          <w:rFonts w:ascii="Arial" w:hAnsi="Arial" w:cs="Arial"/>
        </w:rPr>
        <w:t>se observará lo previsto en el artículo 1</w:t>
      </w:r>
      <w:r w:rsidR="008B2D2D" w:rsidRPr="007353CE">
        <w:rPr>
          <w:rFonts w:ascii="Arial" w:hAnsi="Arial" w:cs="Arial"/>
        </w:rPr>
        <w:t>3</w:t>
      </w:r>
      <w:r w:rsidR="003418FB" w:rsidRPr="007353CE">
        <w:rPr>
          <w:rFonts w:ascii="Arial" w:hAnsi="Arial" w:cs="Arial"/>
        </w:rPr>
        <w:t xml:space="preserve"> de la presente Orden. </w:t>
      </w:r>
    </w:p>
    <w:p w14:paraId="79929993" w14:textId="4331639D" w:rsidR="0052020C" w:rsidRPr="007353CE" w:rsidRDefault="0052020C" w:rsidP="005E06BF">
      <w:pPr>
        <w:jc w:val="both"/>
        <w:rPr>
          <w:rFonts w:ascii="Arial" w:hAnsi="Arial" w:cs="Arial"/>
          <w:b/>
        </w:rPr>
      </w:pPr>
    </w:p>
    <w:p w14:paraId="6C1F0C7C" w14:textId="003D7B7F" w:rsidR="005E06BF" w:rsidRPr="007353CE" w:rsidRDefault="005E06BF" w:rsidP="005E06BF">
      <w:pPr>
        <w:jc w:val="both"/>
        <w:rPr>
          <w:rFonts w:ascii="Arial" w:hAnsi="Arial" w:cs="Arial"/>
          <w:b/>
        </w:rPr>
      </w:pPr>
      <w:r w:rsidRPr="007353CE">
        <w:rPr>
          <w:rFonts w:ascii="Arial" w:hAnsi="Arial" w:cs="Arial"/>
          <w:b/>
        </w:rPr>
        <w:t xml:space="preserve">Artículo </w:t>
      </w:r>
      <w:r w:rsidR="00774734" w:rsidRPr="007353CE">
        <w:rPr>
          <w:rFonts w:ascii="Arial" w:hAnsi="Arial" w:cs="Arial"/>
          <w:b/>
        </w:rPr>
        <w:t>18</w:t>
      </w:r>
      <w:r w:rsidRPr="007353CE">
        <w:rPr>
          <w:rFonts w:ascii="Arial" w:hAnsi="Arial" w:cs="Arial"/>
          <w:b/>
        </w:rPr>
        <w:t>. Determinación de la fecha de puesta en servicio</w:t>
      </w:r>
    </w:p>
    <w:p w14:paraId="7E2EE542" w14:textId="77777777" w:rsidR="005E06BF" w:rsidRPr="007353CE" w:rsidRDefault="005E06BF" w:rsidP="005E06BF">
      <w:pPr>
        <w:jc w:val="both"/>
        <w:rPr>
          <w:rFonts w:ascii="Arial" w:hAnsi="Arial" w:cs="Arial"/>
        </w:rPr>
      </w:pPr>
      <w:r w:rsidRPr="007353CE">
        <w:rPr>
          <w:rFonts w:ascii="Arial" w:hAnsi="Arial" w:cs="Arial"/>
        </w:rPr>
        <w:t>1. La fecha de puesta en servicio de las instalaciones no registradas deberá determinarse atendiendo al certificado de instalación de que, en su caso, disponga la persona titular de la instalación.</w:t>
      </w:r>
    </w:p>
    <w:p w14:paraId="681E0AB0" w14:textId="77777777" w:rsidR="005E06BF" w:rsidRPr="007353CE" w:rsidRDefault="005E06BF" w:rsidP="005E06BF">
      <w:pPr>
        <w:jc w:val="both"/>
        <w:rPr>
          <w:rFonts w:ascii="Arial" w:hAnsi="Arial" w:cs="Arial"/>
        </w:rPr>
      </w:pPr>
      <w:r w:rsidRPr="007353CE">
        <w:rPr>
          <w:rFonts w:ascii="Arial" w:hAnsi="Arial" w:cs="Arial"/>
        </w:rPr>
        <w:t>2. Cuando no fuera posible determinar la fecha de puesta en servicio con arreglo a lo previsto en el anterior apartado, la misma podrá ser fijada en base a documentación indiciaria de una determinada fecha de puesta en servicio, tal como la referida a los datos archivados de mantenimiento más antiguos que existan, a la licencia inicial de actividad, apertura o funcionamiento, a las inscripciones registrales del inmueble donde se ubique, al contrato suscrito para su diseño, proyección o ejecución y a cualesquiera otros datos aptos para alcanzar aquel fin.</w:t>
      </w:r>
    </w:p>
    <w:p w14:paraId="638CE990" w14:textId="587C3FB7" w:rsidR="005E06BF" w:rsidRPr="007353CE" w:rsidRDefault="005E06BF" w:rsidP="005E06BF">
      <w:pPr>
        <w:jc w:val="both"/>
        <w:rPr>
          <w:rFonts w:ascii="Arial" w:hAnsi="Arial" w:cs="Arial"/>
        </w:rPr>
      </w:pPr>
      <w:r w:rsidRPr="007353CE">
        <w:rPr>
          <w:rFonts w:ascii="Arial" w:hAnsi="Arial" w:cs="Arial"/>
        </w:rPr>
        <w:t xml:space="preserve">3. Si no fuera posible determinar la fecha de puesta en servicio con arreglo a lo previsto en los dos apartados anteriores, se entenderá, a los efectos de determinar la normativa a que debe quedar sometida, que aquélla es la fecha en la que la Administración haya </w:t>
      </w:r>
      <w:r w:rsidRPr="007353CE">
        <w:rPr>
          <w:rFonts w:ascii="Arial" w:hAnsi="Arial" w:cs="Arial"/>
        </w:rPr>
        <w:lastRenderedPageBreak/>
        <w:t xml:space="preserve">tenido o fuera a tener conocimiento por primera vez de </w:t>
      </w:r>
      <w:r w:rsidR="001738ED" w:rsidRPr="007353CE">
        <w:rPr>
          <w:rFonts w:ascii="Arial" w:hAnsi="Arial" w:cs="Arial"/>
        </w:rPr>
        <w:t>la</w:t>
      </w:r>
      <w:r w:rsidRPr="007353CE">
        <w:rPr>
          <w:rFonts w:ascii="Arial" w:hAnsi="Arial" w:cs="Arial"/>
        </w:rPr>
        <w:t xml:space="preserve"> existencia de la instalación de que se trate.</w:t>
      </w:r>
    </w:p>
    <w:p w14:paraId="2FE91B2C" w14:textId="77777777" w:rsidR="005E06BF" w:rsidRPr="007353CE" w:rsidRDefault="005E06BF" w:rsidP="005E06BF">
      <w:pPr>
        <w:jc w:val="both"/>
        <w:rPr>
          <w:rFonts w:ascii="Arial" w:hAnsi="Arial" w:cs="Arial"/>
        </w:rPr>
      </w:pPr>
      <w:r w:rsidRPr="007353CE">
        <w:rPr>
          <w:rFonts w:ascii="Arial" w:hAnsi="Arial" w:cs="Arial"/>
        </w:rPr>
        <w:t>4. Cuando el órgano competente tuviere sospechas fundadas de la inexactitud de la fecha de puesta en servicio definida en observancia de lo dispuesto en los anteriores apartados podrá decidir realizar cuantas comprobaciones estimase oportunas.</w:t>
      </w:r>
    </w:p>
    <w:p w14:paraId="1CC42301" w14:textId="77777777" w:rsidR="005E06BF" w:rsidRPr="007353CE" w:rsidRDefault="005E06BF" w:rsidP="005E06BF">
      <w:pPr>
        <w:jc w:val="both"/>
        <w:rPr>
          <w:rFonts w:ascii="Arial" w:hAnsi="Arial" w:cs="Arial"/>
        </w:rPr>
      </w:pPr>
      <w:r w:rsidRPr="007353CE">
        <w:rPr>
          <w:rFonts w:ascii="Arial" w:hAnsi="Arial" w:cs="Arial"/>
        </w:rPr>
        <w:t>Si, como consecuencia de las comprobaciones efectuadas por el órgano competente, se estimase necesario fijar una fecha de puesta en servicio distinta de la previamente definida, el órgano competente dictará resolución motivada previa audiencia a la persona interesada por plazo de diez días.</w:t>
      </w:r>
    </w:p>
    <w:p w14:paraId="2B7FA3CC" w14:textId="77777777" w:rsidR="005E06BF" w:rsidRPr="007353CE" w:rsidRDefault="005E06BF" w:rsidP="005E06BF">
      <w:pPr>
        <w:jc w:val="both"/>
        <w:rPr>
          <w:rFonts w:ascii="Arial" w:hAnsi="Arial" w:cs="Arial"/>
        </w:rPr>
      </w:pPr>
      <w:r w:rsidRPr="007353CE">
        <w:rPr>
          <w:rFonts w:ascii="Arial" w:hAnsi="Arial" w:cs="Arial"/>
        </w:rPr>
        <w:t>5. En la determinación de la fecha de puesta en servicio con arreglo a lo previsto en este artículo se tendrán en cuenta los eventuales cambios en la afectación del uso de la instalación y los consiguientes cambios, modificaciones o actualizaciones del sistema de protección contra incendios a que hubieren obligado los primeros.</w:t>
      </w:r>
    </w:p>
    <w:p w14:paraId="5ABB990E" w14:textId="77777777" w:rsidR="005E06BF" w:rsidRPr="007353CE" w:rsidRDefault="005E06BF" w:rsidP="005E06BF">
      <w:pPr>
        <w:jc w:val="both"/>
        <w:rPr>
          <w:rFonts w:ascii="Arial" w:hAnsi="Arial" w:cs="Arial"/>
        </w:rPr>
      </w:pPr>
      <w:r w:rsidRPr="007353CE">
        <w:rPr>
          <w:rFonts w:ascii="Arial" w:hAnsi="Arial" w:cs="Arial"/>
        </w:rPr>
        <w:t>6. La fecha de puesta en servicio que corresponda a la instalación deberá quedará consignada en los documentos que la persona titular de la misma o los agentes colaboradores intervinientes sobre la misma presenten ante la administración.</w:t>
      </w:r>
    </w:p>
    <w:p w14:paraId="69EBA705" w14:textId="77777777" w:rsidR="005E06BF" w:rsidRPr="007353CE" w:rsidRDefault="005E06BF" w:rsidP="005E06BF">
      <w:pPr>
        <w:jc w:val="both"/>
        <w:rPr>
          <w:rFonts w:ascii="Arial" w:hAnsi="Arial" w:cs="Arial"/>
        </w:rPr>
      </w:pPr>
      <w:r w:rsidRPr="007353CE">
        <w:rPr>
          <w:rFonts w:ascii="Arial" w:hAnsi="Arial" w:cs="Arial"/>
        </w:rPr>
        <w:t>La determinación de la fecha de puesta en servicio en aplicación de lo previsto en los apartados los apartados 1, 2, 3 y 5 del presente artículo podrá ser efectuada por la persona titular de la instalación o por el organismo de control actuante.</w:t>
      </w:r>
    </w:p>
    <w:p w14:paraId="0D463EB7" w14:textId="050A9010" w:rsidR="00AA1926" w:rsidRPr="007353CE" w:rsidRDefault="005E06BF" w:rsidP="00AA1926">
      <w:pPr>
        <w:jc w:val="both"/>
        <w:rPr>
          <w:rFonts w:ascii="Arial" w:hAnsi="Arial" w:cs="Arial"/>
        </w:rPr>
      </w:pPr>
      <w:r w:rsidRPr="007353CE">
        <w:rPr>
          <w:rFonts w:ascii="Arial" w:hAnsi="Arial" w:cs="Arial"/>
        </w:rPr>
        <w:t xml:space="preserve">7. Lo dispuesto en los anteriores apartados debe entenderse sin perjuicio de la obligación de consignar, en su caso, la falta de documentación como </w:t>
      </w:r>
      <w:r w:rsidR="003418FB" w:rsidRPr="007353CE">
        <w:rPr>
          <w:rFonts w:ascii="Arial" w:hAnsi="Arial" w:cs="Arial"/>
        </w:rPr>
        <w:t>incumplimiento</w:t>
      </w:r>
      <w:r w:rsidRPr="007353CE">
        <w:rPr>
          <w:rFonts w:ascii="Arial" w:hAnsi="Arial" w:cs="Arial"/>
        </w:rPr>
        <w:t xml:space="preserve"> en la correspondiente acta de inspección,</w:t>
      </w:r>
      <w:r w:rsidR="00AA1926" w:rsidRPr="007353CE">
        <w:rPr>
          <w:rFonts w:ascii="Arial" w:hAnsi="Arial" w:cs="Arial"/>
        </w:rPr>
        <w:t xml:space="preserve"> de conformidad con lo previsto en el artículo 1</w:t>
      </w:r>
      <w:r w:rsidR="008B2D2D" w:rsidRPr="007353CE">
        <w:rPr>
          <w:rFonts w:ascii="Arial" w:hAnsi="Arial" w:cs="Arial"/>
        </w:rPr>
        <w:t>3</w:t>
      </w:r>
      <w:r w:rsidR="00AA1926" w:rsidRPr="007353CE">
        <w:rPr>
          <w:rFonts w:ascii="Arial" w:hAnsi="Arial" w:cs="Arial"/>
        </w:rPr>
        <w:t xml:space="preserve"> de la presente Orden.</w:t>
      </w:r>
    </w:p>
    <w:p w14:paraId="3214E795" w14:textId="77777777" w:rsidR="005E06BF" w:rsidRPr="007353CE" w:rsidRDefault="005E06BF" w:rsidP="005E06BF">
      <w:pPr>
        <w:jc w:val="both"/>
        <w:rPr>
          <w:rFonts w:ascii="Arial" w:hAnsi="Arial" w:cs="Arial"/>
        </w:rPr>
      </w:pPr>
    </w:p>
    <w:p w14:paraId="67050F60" w14:textId="74E25457" w:rsidR="005E06BF" w:rsidRPr="007353CE" w:rsidRDefault="005E06BF" w:rsidP="005E06BF">
      <w:pPr>
        <w:jc w:val="both"/>
        <w:rPr>
          <w:rFonts w:ascii="Arial" w:hAnsi="Arial" w:cs="Arial"/>
          <w:b/>
        </w:rPr>
      </w:pPr>
      <w:r w:rsidRPr="007353CE">
        <w:rPr>
          <w:rFonts w:ascii="Arial" w:hAnsi="Arial" w:cs="Arial"/>
          <w:b/>
        </w:rPr>
        <w:t xml:space="preserve">Artículo </w:t>
      </w:r>
      <w:r w:rsidR="00774734" w:rsidRPr="007353CE">
        <w:rPr>
          <w:rFonts w:ascii="Arial" w:hAnsi="Arial" w:cs="Arial"/>
          <w:b/>
        </w:rPr>
        <w:t>19</w:t>
      </w:r>
      <w:r w:rsidRPr="007353CE">
        <w:rPr>
          <w:rFonts w:ascii="Arial" w:hAnsi="Arial" w:cs="Arial"/>
          <w:b/>
        </w:rPr>
        <w:t>. Inscripción de instalaciones no registradas.</w:t>
      </w:r>
    </w:p>
    <w:p w14:paraId="482BC452" w14:textId="7FCD26E7" w:rsidR="005E06BF" w:rsidRPr="007353CE" w:rsidRDefault="005E06BF" w:rsidP="005E06BF">
      <w:pPr>
        <w:jc w:val="both"/>
        <w:rPr>
          <w:rFonts w:ascii="Arial" w:hAnsi="Arial" w:cs="Arial"/>
        </w:rPr>
      </w:pPr>
      <w:r w:rsidRPr="007353CE">
        <w:rPr>
          <w:rFonts w:ascii="Arial" w:hAnsi="Arial" w:cs="Arial"/>
        </w:rPr>
        <w:t xml:space="preserve">1. Cuando, por cualquiera de los medios reglamentariamente previstos, la Administración de seguridad industrial tuviera constancia de la existencia de una instalación en funcionamiento que no hubiera sido registrada, </w:t>
      </w:r>
      <w:r w:rsidR="00726065" w:rsidRPr="007353CE">
        <w:rPr>
          <w:rFonts w:ascii="Arial" w:hAnsi="Arial" w:cs="Arial"/>
        </w:rPr>
        <w:t xml:space="preserve">aquélla </w:t>
      </w:r>
      <w:r w:rsidRPr="007353CE">
        <w:rPr>
          <w:rFonts w:ascii="Arial" w:hAnsi="Arial" w:cs="Arial"/>
        </w:rPr>
        <w:t>deberá practicar su inscripción en el Registro de instalaciones de seguridad industrial ajustándose a lo dispuesto en el Decreto 81/2020, de 30 de junio, de seguridad industrial.</w:t>
      </w:r>
    </w:p>
    <w:p w14:paraId="437A463B" w14:textId="08577894" w:rsidR="00FD6120" w:rsidRPr="007353CE" w:rsidRDefault="00FD6120" w:rsidP="005E06BF">
      <w:pPr>
        <w:jc w:val="both"/>
        <w:rPr>
          <w:rFonts w:ascii="Arial" w:hAnsi="Arial" w:cs="Arial"/>
        </w:rPr>
      </w:pPr>
      <w:r w:rsidRPr="007353CE">
        <w:rPr>
          <w:rFonts w:ascii="Arial" w:hAnsi="Arial" w:cs="Arial"/>
        </w:rPr>
        <w:t xml:space="preserve">A efectos de lo previsto en este apartado, se considerarán </w:t>
      </w:r>
      <w:r w:rsidR="00CE6210" w:rsidRPr="007353CE">
        <w:rPr>
          <w:rFonts w:ascii="Arial" w:hAnsi="Arial" w:cs="Arial"/>
        </w:rPr>
        <w:t xml:space="preserve">en todo caso </w:t>
      </w:r>
      <w:r w:rsidRPr="007353CE">
        <w:rPr>
          <w:rFonts w:ascii="Arial" w:hAnsi="Arial" w:cs="Arial"/>
        </w:rPr>
        <w:t xml:space="preserve">medios reglamentariamente previstos los contemplados en los artículos </w:t>
      </w:r>
      <w:r w:rsidR="008B2D2D" w:rsidRPr="007353CE">
        <w:rPr>
          <w:rFonts w:ascii="Arial" w:hAnsi="Arial" w:cs="Arial"/>
        </w:rPr>
        <w:t>9</w:t>
      </w:r>
      <w:r w:rsidRPr="007353CE">
        <w:rPr>
          <w:rFonts w:ascii="Arial" w:hAnsi="Arial" w:cs="Arial"/>
        </w:rPr>
        <w:t xml:space="preserve"> y </w:t>
      </w:r>
      <w:r w:rsidR="008B2D2D" w:rsidRPr="007353CE">
        <w:rPr>
          <w:rFonts w:ascii="Arial" w:hAnsi="Arial" w:cs="Arial"/>
        </w:rPr>
        <w:t>16</w:t>
      </w:r>
      <w:r w:rsidRPr="007353CE">
        <w:rPr>
          <w:rFonts w:ascii="Arial" w:hAnsi="Arial" w:cs="Arial"/>
        </w:rPr>
        <w:t xml:space="preserve"> de la presente Orden.</w:t>
      </w:r>
    </w:p>
    <w:p w14:paraId="52174D96" w14:textId="77777777" w:rsidR="005E06BF" w:rsidRPr="007353CE" w:rsidRDefault="005E06BF" w:rsidP="005E06BF">
      <w:pPr>
        <w:jc w:val="both"/>
        <w:rPr>
          <w:rFonts w:ascii="Arial" w:hAnsi="Arial" w:cs="Arial"/>
        </w:rPr>
      </w:pPr>
      <w:r w:rsidRPr="007353CE">
        <w:rPr>
          <w:rFonts w:ascii="Arial" w:hAnsi="Arial" w:cs="Arial"/>
        </w:rPr>
        <w:t>2. La inscripción de la instalación no supone pronunciamiento alguno sobre su conformidad reglamentaria ni exime a la persona titular de la misma de la obligación de presentar o disponer de la documentación reglamentariamente prevista, en los términos previstos en esta Orden y en el resto del ordenamiento jurídico.</w:t>
      </w:r>
    </w:p>
    <w:p w14:paraId="63085E7D" w14:textId="77777777" w:rsidR="005E06BF" w:rsidRPr="007353CE" w:rsidRDefault="005E06BF" w:rsidP="005E06BF">
      <w:pPr>
        <w:jc w:val="both"/>
        <w:rPr>
          <w:rFonts w:ascii="Arial" w:hAnsi="Arial" w:cs="Arial"/>
        </w:rPr>
      </w:pPr>
    </w:p>
    <w:p w14:paraId="531DC9EF" w14:textId="30BFA659" w:rsidR="005E06BF" w:rsidRPr="007353CE" w:rsidRDefault="005E06BF" w:rsidP="005E06BF">
      <w:pPr>
        <w:jc w:val="both"/>
        <w:rPr>
          <w:rFonts w:ascii="Arial" w:hAnsi="Arial" w:cs="Arial"/>
          <w:b/>
        </w:rPr>
      </w:pPr>
      <w:r w:rsidRPr="007353CE">
        <w:rPr>
          <w:rFonts w:ascii="Arial" w:hAnsi="Arial" w:cs="Arial"/>
          <w:b/>
        </w:rPr>
        <w:t xml:space="preserve">Artículo </w:t>
      </w:r>
      <w:r w:rsidR="00774734" w:rsidRPr="007353CE">
        <w:rPr>
          <w:rFonts w:ascii="Arial" w:hAnsi="Arial" w:cs="Arial"/>
          <w:b/>
        </w:rPr>
        <w:t>20</w:t>
      </w:r>
      <w:r w:rsidRPr="007353CE">
        <w:rPr>
          <w:rFonts w:ascii="Arial" w:hAnsi="Arial" w:cs="Arial"/>
          <w:b/>
        </w:rPr>
        <w:t>. Control de instalaciones no registradas</w:t>
      </w:r>
    </w:p>
    <w:p w14:paraId="38D8BE93" w14:textId="77777777" w:rsidR="005E06BF" w:rsidRPr="007353CE" w:rsidRDefault="005E06BF" w:rsidP="005E06BF">
      <w:pPr>
        <w:jc w:val="both"/>
        <w:rPr>
          <w:rFonts w:ascii="Arial" w:hAnsi="Arial" w:cs="Arial"/>
        </w:rPr>
      </w:pPr>
      <w:r w:rsidRPr="007353CE">
        <w:rPr>
          <w:rFonts w:ascii="Arial" w:hAnsi="Arial" w:cs="Arial"/>
        </w:rPr>
        <w:t xml:space="preserve">1. Cuando el órgano competente tuviere constancia de la existencia de una instalación en funcionamiento que no hubiera sido registrada podrá llevar a cabo cuantas actuaciones considere oportunas y exigir la presentación de cualquier documento que estuviera prevista en la normativa que resultare de aplicación. </w:t>
      </w:r>
    </w:p>
    <w:p w14:paraId="6E13E4B1" w14:textId="77777777" w:rsidR="005E06BF" w:rsidRPr="007353CE" w:rsidRDefault="005E06BF" w:rsidP="005E06BF">
      <w:pPr>
        <w:jc w:val="both"/>
        <w:rPr>
          <w:rFonts w:ascii="Arial" w:hAnsi="Arial" w:cs="Arial"/>
        </w:rPr>
      </w:pPr>
      <w:r w:rsidRPr="007353CE">
        <w:rPr>
          <w:rFonts w:ascii="Arial" w:hAnsi="Arial" w:cs="Arial"/>
        </w:rPr>
        <w:lastRenderedPageBreak/>
        <w:t>Los planes de auditoria que, en ejercicio de su competencia, se aprueben por la Dirección competente deberán ser sensibles a las condiciones específicas de seguridad que presentan las instalaciones no registradas.</w:t>
      </w:r>
    </w:p>
    <w:p w14:paraId="0C394B99" w14:textId="35EF5126" w:rsidR="005E06BF" w:rsidRPr="007353CE" w:rsidRDefault="005E06BF" w:rsidP="005E06BF">
      <w:pPr>
        <w:jc w:val="both"/>
        <w:rPr>
          <w:rFonts w:ascii="Arial" w:hAnsi="Arial" w:cs="Arial"/>
        </w:rPr>
      </w:pPr>
      <w:r w:rsidRPr="007353CE">
        <w:rPr>
          <w:rFonts w:ascii="Arial" w:hAnsi="Arial" w:cs="Arial"/>
        </w:rPr>
        <w:t xml:space="preserve">2. El control por los organismos de control de las instalaciones de protección contra incendios se efectuará a través </w:t>
      </w:r>
      <w:r w:rsidR="008F0842" w:rsidRPr="007353CE">
        <w:rPr>
          <w:rFonts w:ascii="Arial" w:hAnsi="Arial" w:cs="Arial"/>
        </w:rPr>
        <w:t xml:space="preserve">de </w:t>
      </w:r>
      <w:r w:rsidR="005A6033" w:rsidRPr="007353CE">
        <w:rPr>
          <w:rFonts w:ascii="Arial" w:hAnsi="Arial" w:cs="Arial"/>
        </w:rPr>
        <w:t xml:space="preserve">las </w:t>
      </w:r>
      <w:r w:rsidRPr="007353CE">
        <w:rPr>
          <w:rFonts w:ascii="Arial" w:hAnsi="Arial" w:cs="Arial"/>
        </w:rPr>
        <w:t xml:space="preserve">inspecciones periódicas previstas en el Capítulo </w:t>
      </w:r>
      <w:r w:rsidR="00450C53" w:rsidRPr="007353CE">
        <w:rPr>
          <w:rFonts w:ascii="Arial" w:hAnsi="Arial" w:cs="Arial"/>
        </w:rPr>
        <w:t>I</w:t>
      </w:r>
      <w:r w:rsidR="008F0842" w:rsidRPr="007353CE">
        <w:rPr>
          <w:rFonts w:ascii="Arial" w:hAnsi="Arial" w:cs="Arial"/>
        </w:rPr>
        <w:t xml:space="preserve">II </w:t>
      </w:r>
      <w:r w:rsidRPr="007353CE">
        <w:rPr>
          <w:rFonts w:ascii="Arial" w:hAnsi="Arial" w:cs="Arial"/>
        </w:rPr>
        <w:t>de la presente Orden</w:t>
      </w:r>
      <w:r w:rsidR="00450C53" w:rsidRPr="007353CE">
        <w:rPr>
          <w:rFonts w:ascii="Arial" w:hAnsi="Arial" w:cs="Arial"/>
        </w:rPr>
        <w:t>.</w:t>
      </w:r>
    </w:p>
    <w:p w14:paraId="278B170C" w14:textId="77777777" w:rsidR="005E06BF" w:rsidRPr="007353CE" w:rsidRDefault="005E06BF" w:rsidP="00D77D53">
      <w:pPr>
        <w:jc w:val="both"/>
        <w:rPr>
          <w:rFonts w:ascii="Arial" w:hAnsi="Arial" w:cs="Arial"/>
        </w:rPr>
      </w:pPr>
    </w:p>
    <w:p w14:paraId="12BED59B" w14:textId="1A3A83E8" w:rsidR="00521D5C" w:rsidRPr="007353CE" w:rsidRDefault="00E4418A" w:rsidP="00051C32">
      <w:pPr>
        <w:jc w:val="both"/>
        <w:rPr>
          <w:rFonts w:ascii="Arial" w:hAnsi="Arial" w:cs="Arial"/>
          <w:b/>
        </w:rPr>
      </w:pPr>
      <w:r w:rsidRPr="007353CE">
        <w:rPr>
          <w:rFonts w:ascii="Arial" w:hAnsi="Arial" w:cs="Arial"/>
          <w:b/>
        </w:rPr>
        <w:t xml:space="preserve">Disposición Adicional </w:t>
      </w:r>
      <w:r w:rsidR="0052020C" w:rsidRPr="007353CE">
        <w:rPr>
          <w:rFonts w:ascii="Arial" w:hAnsi="Arial" w:cs="Arial"/>
          <w:b/>
        </w:rPr>
        <w:t>Primera</w:t>
      </w:r>
      <w:r w:rsidRPr="007353CE">
        <w:rPr>
          <w:rFonts w:ascii="Arial" w:hAnsi="Arial" w:cs="Arial"/>
          <w:b/>
        </w:rPr>
        <w:t xml:space="preserve">. </w:t>
      </w:r>
      <w:r w:rsidR="0057263A" w:rsidRPr="007353CE">
        <w:rPr>
          <w:rFonts w:ascii="Arial" w:hAnsi="Arial" w:cs="Arial"/>
          <w:b/>
        </w:rPr>
        <w:t>Compatibilidad reglamentaria con el Real Decreto 2267/2004, de 3 de diciembre</w:t>
      </w:r>
      <w:r w:rsidR="00521D5C" w:rsidRPr="007353CE">
        <w:rPr>
          <w:rFonts w:ascii="Arial" w:hAnsi="Arial" w:cs="Arial"/>
          <w:b/>
        </w:rPr>
        <w:t>.</w:t>
      </w:r>
      <w:r w:rsidR="00051C32" w:rsidRPr="007353CE">
        <w:rPr>
          <w:rFonts w:ascii="Arial" w:hAnsi="Arial" w:cs="Arial"/>
        </w:rPr>
        <w:t xml:space="preserve"> </w:t>
      </w:r>
    </w:p>
    <w:p w14:paraId="7D03CFDA" w14:textId="7C507CCA" w:rsidR="008328F1" w:rsidRPr="007353CE" w:rsidRDefault="00521D5C" w:rsidP="00051C32">
      <w:pPr>
        <w:jc w:val="both"/>
        <w:rPr>
          <w:rFonts w:ascii="Arial" w:hAnsi="Arial" w:cs="Arial"/>
        </w:rPr>
      </w:pPr>
      <w:r w:rsidRPr="007353CE">
        <w:rPr>
          <w:rFonts w:ascii="Arial" w:hAnsi="Arial" w:cs="Arial"/>
        </w:rPr>
        <w:t xml:space="preserve">1. </w:t>
      </w:r>
      <w:r w:rsidR="00051C32" w:rsidRPr="007353CE">
        <w:rPr>
          <w:rFonts w:ascii="Arial" w:hAnsi="Arial" w:cs="Arial"/>
        </w:rPr>
        <w:t xml:space="preserve">Podrá aprovecharse la realización de una inspección periódica de las instalaciones ubicadas en los establecimientos referidos en el artículo 3, apartado 2, del Real Decreto 2267/2004, de 3 de diciembre, por el que se aprueba el Reglamento de seguridad contra incendios en los establecimientos industriales, para realizar también la inspección periódica de aquellas otras instalaciones ubicadas </w:t>
      </w:r>
      <w:r w:rsidR="00277B10" w:rsidRPr="007353CE">
        <w:rPr>
          <w:rFonts w:ascii="Arial" w:hAnsi="Arial" w:cs="Arial"/>
        </w:rPr>
        <w:t xml:space="preserve">en </w:t>
      </w:r>
      <w:r w:rsidR="00051C32" w:rsidRPr="007353CE">
        <w:rPr>
          <w:rFonts w:ascii="Arial" w:hAnsi="Arial" w:cs="Arial"/>
        </w:rPr>
        <w:t>los espacios de uso no industrial de tales establecimientos.</w:t>
      </w:r>
      <w:r w:rsidR="00051C32" w:rsidRPr="007353CE">
        <w:t xml:space="preserve"> </w:t>
      </w:r>
      <w:r w:rsidR="00051C32" w:rsidRPr="007353CE">
        <w:rPr>
          <w:rFonts w:ascii="Arial" w:hAnsi="Arial" w:cs="Arial"/>
        </w:rPr>
        <w:t>Esta última inspección se efectuará de conformidad con lo previsto en la presente Orden, en el Real Decreto 513/2017 y e</w:t>
      </w:r>
      <w:r w:rsidR="00625C6D" w:rsidRPr="007353CE">
        <w:rPr>
          <w:rFonts w:ascii="Arial" w:hAnsi="Arial" w:cs="Arial"/>
        </w:rPr>
        <w:t>n e</w:t>
      </w:r>
      <w:r w:rsidR="00051C32" w:rsidRPr="007353CE">
        <w:rPr>
          <w:rFonts w:ascii="Arial" w:hAnsi="Arial" w:cs="Arial"/>
        </w:rPr>
        <w:t>l resto de disposiciones que resultaren de observancia</w:t>
      </w:r>
      <w:r w:rsidR="008328F1" w:rsidRPr="007353CE">
        <w:rPr>
          <w:rFonts w:ascii="Arial" w:hAnsi="Arial" w:cs="Arial"/>
        </w:rPr>
        <w:t xml:space="preserve">. En todo caso, para la realización de dicha inspección será requisito que el organismo de control actuante dispusiera de la correspondiente habilitación en el ámbito de esta última normativa. </w:t>
      </w:r>
    </w:p>
    <w:p w14:paraId="37269814" w14:textId="7326D8DE" w:rsidR="00521D5C" w:rsidRPr="007353CE" w:rsidRDefault="00521D5C" w:rsidP="00051C32">
      <w:pPr>
        <w:jc w:val="both"/>
        <w:rPr>
          <w:rFonts w:ascii="Arial" w:hAnsi="Arial" w:cs="Arial"/>
        </w:rPr>
      </w:pPr>
      <w:r w:rsidRPr="007353CE">
        <w:rPr>
          <w:rFonts w:ascii="Arial" w:hAnsi="Arial" w:cs="Arial"/>
        </w:rPr>
        <w:t>2. En los casos en los que no resulte de aplicación el anterior apartado por no superar el establecimiento donde se ubique la instalación los límites establecidos en el artículo 3, apartado 2, del Real Decreto 2267/2004, o por no constituir la zona donde se emplace un sector de incendios independiente, la inspección de aquellas instalaciones se efectuará en la forma y plazos previstos en el Real Decreto 2267/2004 y en el resto de disposiciones que resultaren de observancia.</w:t>
      </w:r>
    </w:p>
    <w:p w14:paraId="7ED8E13A" w14:textId="544AFBDD" w:rsidR="00C73DC9" w:rsidRPr="004266D3" w:rsidRDefault="00C73DC9" w:rsidP="00051C32">
      <w:pPr>
        <w:jc w:val="both"/>
        <w:rPr>
          <w:rFonts w:ascii="Arial" w:hAnsi="Arial" w:cs="Arial"/>
        </w:rPr>
      </w:pPr>
    </w:p>
    <w:p w14:paraId="46DFAE89" w14:textId="2815479D" w:rsidR="00016A35" w:rsidRPr="004266D3" w:rsidRDefault="00016A35" w:rsidP="00016A35">
      <w:pPr>
        <w:jc w:val="both"/>
        <w:rPr>
          <w:rFonts w:ascii="Arial" w:hAnsi="Arial" w:cs="Arial"/>
          <w:b/>
        </w:rPr>
      </w:pPr>
      <w:r w:rsidRPr="004266D3">
        <w:rPr>
          <w:rFonts w:ascii="Arial" w:hAnsi="Arial" w:cs="Arial"/>
          <w:b/>
        </w:rPr>
        <w:t xml:space="preserve">Disposición Adicional </w:t>
      </w:r>
      <w:r w:rsidR="00616C4C" w:rsidRPr="004266D3">
        <w:rPr>
          <w:rFonts w:ascii="Arial" w:hAnsi="Arial" w:cs="Arial"/>
          <w:b/>
        </w:rPr>
        <w:t>Segunda</w:t>
      </w:r>
      <w:r w:rsidRPr="004266D3">
        <w:rPr>
          <w:rFonts w:ascii="Arial" w:hAnsi="Arial" w:cs="Arial"/>
          <w:b/>
        </w:rPr>
        <w:t xml:space="preserve">. </w:t>
      </w:r>
      <w:r w:rsidR="00EB2BC8" w:rsidRPr="004266D3">
        <w:rPr>
          <w:rFonts w:ascii="Arial" w:hAnsi="Arial" w:cs="Arial"/>
          <w:b/>
        </w:rPr>
        <w:t xml:space="preserve">Actualización de los </w:t>
      </w:r>
      <w:r w:rsidR="003B2C9B" w:rsidRPr="004266D3">
        <w:rPr>
          <w:rFonts w:ascii="Arial" w:hAnsi="Arial" w:cs="Arial"/>
          <w:b/>
        </w:rPr>
        <w:t>A</w:t>
      </w:r>
      <w:r w:rsidR="00EB2BC8" w:rsidRPr="004266D3">
        <w:rPr>
          <w:rFonts w:ascii="Arial" w:hAnsi="Arial" w:cs="Arial"/>
          <w:b/>
        </w:rPr>
        <w:t>nexos</w:t>
      </w:r>
    </w:p>
    <w:p w14:paraId="5A9D651C" w14:textId="4E84BEA2" w:rsidR="00EB2BC8" w:rsidRPr="004266D3" w:rsidRDefault="00EB2BC8" w:rsidP="00016A35">
      <w:pPr>
        <w:jc w:val="both"/>
        <w:rPr>
          <w:rFonts w:ascii="Arial" w:hAnsi="Arial" w:cs="Arial"/>
        </w:rPr>
      </w:pPr>
      <w:r w:rsidRPr="004266D3">
        <w:rPr>
          <w:rFonts w:ascii="Arial" w:hAnsi="Arial" w:cs="Arial"/>
        </w:rPr>
        <w:t>1. Por medio de Resolución del Director o Directora competente en materia de seguridad industrial podrán ser modificados los Anexos de la presente Orden, al objeto de adaptar su contenido a las innovaciones normativas o al desarrollo tecnológico.</w:t>
      </w:r>
    </w:p>
    <w:p w14:paraId="2C801207" w14:textId="77777777" w:rsidR="00B96CD9" w:rsidRPr="004266D3" w:rsidRDefault="00EB2BC8" w:rsidP="00016A35">
      <w:pPr>
        <w:jc w:val="both"/>
        <w:rPr>
          <w:rFonts w:ascii="Arial" w:hAnsi="Arial" w:cs="Arial"/>
        </w:rPr>
      </w:pPr>
      <w:r w:rsidRPr="004266D3">
        <w:rPr>
          <w:rFonts w:ascii="Arial" w:hAnsi="Arial" w:cs="Arial"/>
        </w:rPr>
        <w:t xml:space="preserve">2. La resolución o resoluciones por las que se aprueben los </w:t>
      </w:r>
      <w:r w:rsidR="003B2C9B" w:rsidRPr="004266D3">
        <w:rPr>
          <w:rFonts w:ascii="Arial" w:hAnsi="Arial" w:cs="Arial"/>
        </w:rPr>
        <w:t>nuevos Anexos</w:t>
      </w:r>
      <w:r w:rsidRPr="004266D3">
        <w:rPr>
          <w:rFonts w:ascii="Arial" w:hAnsi="Arial" w:cs="Arial"/>
        </w:rPr>
        <w:t xml:space="preserve"> deberán ser objeto de publicación en el Boletín Oficial del País Vasco.</w:t>
      </w:r>
    </w:p>
    <w:p w14:paraId="5CF49AC4" w14:textId="6DF8DCF0" w:rsidR="00016A35" w:rsidRPr="00B96CD9" w:rsidRDefault="00B96CD9" w:rsidP="00016A35">
      <w:pPr>
        <w:jc w:val="both"/>
        <w:rPr>
          <w:rFonts w:ascii="Arial" w:hAnsi="Arial" w:cs="Arial"/>
          <w:color w:val="FF0000"/>
        </w:rPr>
      </w:pPr>
      <w:r w:rsidRPr="004266D3">
        <w:rPr>
          <w:rFonts w:ascii="Arial" w:hAnsi="Arial" w:cs="Arial"/>
        </w:rPr>
        <w:t>3</w:t>
      </w:r>
      <w:r w:rsidR="00016A35" w:rsidRPr="004266D3">
        <w:rPr>
          <w:rFonts w:ascii="Arial" w:hAnsi="Arial" w:cs="Arial"/>
        </w:rPr>
        <w:t>. Todos los modelos vigentes serán publicados en la sede electrónica del Gobierno Vasco.</w:t>
      </w:r>
    </w:p>
    <w:p w14:paraId="58539C25" w14:textId="1927C835" w:rsidR="00016A35" w:rsidRPr="007353CE" w:rsidRDefault="00016A35" w:rsidP="002D11E6">
      <w:pPr>
        <w:jc w:val="both"/>
        <w:rPr>
          <w:rFonts w:ascii="Arial" w:hAnsi="Arial" w:cs="Arial"/>
        </w:rPr>
      </w:pPr>
    </w:p>
    <w:p w14:paraId="446D6643" w14:textId="4C172EE2" w:rsidR="00D20FD1" w:rsidRPr="007353CE" w:rsidRDefault="00D20FD1" w:rsidP="00D20FD1">
      <w:pPr>
        <w:jc w:val="both"/>
        <w:rPr>
          <w:rFonts w:ascii="Arial" w:hAnsi="Arial" w:cs="Arial"/>
          <w:b/>
          <w:bCs/>
        </w:rPr>
      </w:pPr>
      <w:r w:rsidRPr="007353CE">
        <w:rPr>
          <w:rFonts w:ascii="Arial" w:hAnsi="Arial" w:cs="Arial"/>
          <w:b/>
          <w:bCs/>
        </w:rPr>
        <w:t>Disposición Derogatoria Única</w:t>
      </w:r>
    </w:p>
    <w:p w14:paraId="33F8E66B" w14:textId="1E6CF6DF" w:rsidR="00D20FD1" w:rsidRPr="007353CE" w:rsidRDefault="00D20FD1" w:rsidP="00D20FD1">
      <w:pPr>
        <w:jc w:val="both"/>
        <w:rPr>
          <w:rFonts w:ascii="Arial" w:hAnsi="Arial" w:cs="Arial"/>
        </w:rPr>
      </w:pPr>
      <w:r w:rsidRPr="007353CE">
        <w:rPr>
          <w:rFonts w:ascii="Arial" w:hAnsi="Arial" w:cs="Arial"/>
        </w:rPr>
        <w:t xml:space="preserve">Quedan derogadas cuantas disposiciones en la materia regulada por la presente Orden se opongan a lo previsto en la misma y, en particular, </w:t>
      </w:r>
      <w:r w:rsidR="00E158FB" w:rsidRPr="007353CE">
        <w:rPr>
          <w:rFonts w:ascii="Arial" w:hAnsi="Arial" w:cs="Arial"/>
        </w:rPr>
        <w:t>la Orden de 30 de julio de 2014, de la Consejera de Desarrollo Económico y Competitividad, por la que se aprueba el modelo de Certificado de Instalación de Protección Contra Incendios en los Edificios No Industriales.</w:t>
      </w:r>
    </w:p>
    <w:p w14:paraId="6EAC54AF" w14:textId="77777777" w:rsidR="00D20FD1" w:rsidRPr="007353CE" w:rsidRDefault="00D20FD1" w:rsidP="00D20FD1">
      <w:pPr>
        <w:jc w:val="both"/>
        <w:rPr>
          <w:rFonts w:ascii="Arial" w:hAnsi="Arial" w:cs="Arial"/>
        </w:rPr>
      </w:pPr>
    </w:p>
    <w:p w14:paraId="6439B828" w14:textId="4D351794" w:rsidR="00D20FD1" w:rsidRPr="007353CE" w:rsidRDefault="00D20FD1" w:rsidP="00D20FD1">
      <w:pPr>
        <w:jc w:val="both"/>
        <w:rPr>
          <w:rFonts w:ascii="Arial" w:hAnsi="Arial" w:cs="Arial"/>
          <w:b/>
          <w:bCs/>
        </w:rPr>
      </w:pPr>
      <w:r w:rsidRPr="007353CE">
        <w:rPr>
          <w:rFonts w:ascii="Arial" w:hAnsi="Arial" w:cs="Arial"/>
          <w:b/>
          <w:bCs/>
        </w:rPr>
        <w:lastRenderedPageBreak/>
        <w:t>Disposición Final Única. Entrada en vigor</w:t>
      </w:r>
    </w:p>
    <w:p w14:paraId="155AB6AB" w14:textId="77777777" w:rsidR="00D20FD1" w:rsidRPr="007353CE" w:rsidRDefault="00D20FD1" w:rsidP="00D20FD1">
      <w:pPr>
        <w:jc w:val="both"/>
        <w:rPr>
          <w:rFonts w:ascii="Arial" w:hAnsi="Arial" w:cs="Arial"/>
        </w:rPr>
      </w:pPr>
      <w:r w:rsidRPr="007353CE">
        <w:rPr>
          <w:rFonts w:ascii="Arial" w:hAnsi="Arial" w:cs="Arial"/>
        </w:rPr>
        <w:t>La presente Orden entrará en vigor el día siguiente al de su publicación en el Boletín Oficial del País Vasco.</w:t>
      </w:r>
    </w:p>
    <w:p w14:paraId="541E7352" w14:textId="77777777" w:rsidR="00D20FD1" w:rsidRPr="007353CE" w:rsidRDefault="00D20FD1" w:rsidP="00D20FD1">
      <w:pPr>
        <w:jc w:val="both"/>
        <w:rPr>
          <w:rFonts w:ascii="Arial" w:hAnsi="Arial" w:cs="Arial"/>
        </w:rPr>
      </w:pPr>
    </w:p>
    <w:p w14:paraId="2F3AE948" w14:textId="77777777" w:rsidR="00D20FD1" w:rsidRPr="007353CE" w:rsidRDefault="00D20FD1" w:rsidP="00D20FD1">
      <w:pPr>
        <w:jc w:val="both"/>
        <w:rPr>
          <w:rFonts w:ascii="Arial" w:hAnsi="Arial" w:cs="Arial"/>
        </w:rPr>
      </w:pPr>
      <w:r w:rsidRPr="007353CE">
        <w:rPr>
          <w:rFonts w:ascii="Arial" w:hAnsi="Arial" w:cs="Arial"/>
        </w:rPr>
        <w:t>Dado en Vitoria-Gasteiz, a … de … de …</w:t>
      </w:r>
    </w:p>
    <w:p w14:paraId="0214367E" w14:textId="77777777" w:rsidR="00D20FD1" w:rsidRPr="007353CE" w:rsidRDefault="00D20FD1" w:rsidP="00D20FD1">
      <w:pPr>
        <w:jc w:val="both"/>
        <w:rPr>
          <w:rFonts w:ascii="Arial" w:hAnsi="Arial" w:cs="Arial"/>
        </w:rPr>
      </w:pPr>
    </w:p>
    <w:p w14:paraId="5C7B3040" w14:textId="77777777" w:rsidR="00D20FD1" w:rsidRPr="007353CE" w:rsidRDefault="00D20FD1" w:rsidP="00D20FD1">
      <w:pPr>
        <w:jc w:val="both"/>
        <w:rPr>
          <w:rFonts w:ascii="Arial" w:hAnsi="Arial" w:cs="Arial"/>
        </w:rPr>
      </w:pPr>
    </w:p>
    <w:p w14:paraId="7CF6F518" w14:textId="77777777" w:rsidR="00D20FD1" w:rsidRPr="007353CE" w:rsidRDefault="00D20FD1" w:rsidP="00D20FD1">
      <w:pPr>
        <w:jc w:val="both"/>
        <w:rPr>
          <w:rFonts w:ascii="Arial" w:hAnsi="Arial" w:cs="Arial"/>
        </w:rPr>
      </w:pPr>
      <w:r w:rsidRPr="007353CE">
        <w:rPr>
          <w:rFonts w:ascii="Arial" w:hAnsi="Arial" w:cs="Arial"/>
        </w:rPr>
        <w:t>La Consejera de Desarrollo Económico, Sostenibilidad y Medio Ambiente,</w:t>
      </w:r>
    </w:p>
    <w:p w14:paraId="234CDFB2" w14:textId="6F33B648" w:rsidR="00D24C21" w:rsidRPr="007353CE" w:rsidRDefault="00D20FD1" w:rsidP="00D20FD1">
      <w:pPr>
        <w:jc w:val="both"/>
        <w:rPr>
          <w:rFonts w:ascii="Arial" w:hAnsi="Arial" w:cs="Arial"/>
        </w:rPr>
        <w:sectPr w:rsidR="00D24C21" w:rsidRPr="007353CE">
          <w:headerReference w:type="even" r:id="rId11"/>
          <w:headerReference w:type="default" r:id="rId12"/>
          <w:footerReference w:type="default" r:id="rId13"/>
          <w:headerReference w:type="first" r:id="rId14"/>
          <w:pgSz w:w="11906" w:h="16838"/>
          <w:pgMar w:top="1417" w:right="1701" w:bottom="1417" w:left="1701" w:header="708" w:footer="708" w:gutter="0"/>
          <w:cols w:space="708"/>
          <w:docGrid w:linePitch="360"/>
        </w:sectPr>
      </w:pPr>
      <w:r w:rsidRPr="007353CE">
        <w:rPr>
          <w:rFonts w:ascii="Arial" w:hAnsi="Arial" w:cs="Arial"/>
        </w:rPr>
        <w:t>MARÍA ARANZAZU TAPIA OTAEG</w:t>
      </w:r>
      <w:r w:rsidR="00CE47AB" w:rsidRPr="007353CE">
        <w:rPr>
          <w:rFonts w:ascii="Arial" w:hAnsi="Arial" w:cs="Arial"/>
        </w:rPr>
        <w:t>I</w:t>
      </w:r>
    </w:p>
    <w:p w14:paraId="18B07F3F" w14:textId="01D15EF5" w:rsidR="003B2C9B" w:rsidRDefault="003B2C9B" w:rsidP="00D24C21">
      <w:pPr>
        <w:jc w:val="center"/>
        <w:rPr>
          <w:rFonts w:ascii="Arial" w:hAnsi="Arial" w:cs="Arial"/>
        </w:rPr>
      </w:pPr>
      <w:r w:rsidRPr="003B2C9B">
        <w:rPr>
          <w:rFonts w:ascii="Arial" w:hAnsi="Arial" w:cs="Arial"/>
        </w:rPr>
        <w:lastRenderedPageBreak/>
        <w:t>ANEXO I. MODELO DE</w:t>
      </w:r>
      <w:r>
        <w:rPr>
          <w:rFonts w:ascii="Arial" w:hAnsi="Arial" w:cs="Arial"/>
        </w:rPr>
        <w:t xml:space="preserve"> CERTIFICADO DE INSTALACION PARA NUEVAS INSTALACIONES</w:t>
      </w:r>
    </w:p>
    <w:tbl>
      <w:tblPr>
        <w:tblW w:w="10031" w:type="dxa"/>
        <w:shd w:val="clear" w:color="auto" w:fill="E0E0E0"/>
        <w:tblLook w:val="01E0" w:firstRow="1" w:lastRow="1" w:firstColumn="1" w:lastColumn="1" w:noHBand="0" w:noVBand="0"/>
      </w:tblPr>
      <w:tblGrid>
        <w:gridCol w:w="33"/>
        <w:gridCol w:w="784"/>
        <w:gridCol w:w="884"/>
        <w:gridCol w:w="959"/>
        <w:gridCol w:w="709"/>
        <w:gridCol w:w="1559"/>
        <w:gridCol w:w="850"/>
        <w:gridCol w:w="4253"/>
      </w:tblGrid>
      <w:tr w:rsidR="00564758" w:rsidRPr="00AD278A" w14:paraId="2018B207" w14:textId="77777777" w:rsidTr="000C55A6">
        <w:trPr>
          <w:trHeight w:val="568"/>
        </w:trPr>
        <w:tc>
          <w:tcPr>
            <w:tcW w:w="10031" w:type="dxa"/>
            <w:gridSpan w:val="8"/>
            <w:shd w:val="clear" w:color="auto" w:fill="E0E0E0"/>
            <w:vAlign w:val="center"/>
          </w:tcPr>
          <w:p w14:paraId="28CAE745" w14:textId="77777777" w:rsidR="00564758" w:rsidRPr="00AD278A" w:rsidRDefault="00564758" w:rsidP="000C55A6">
            <w:pPr>
              <w:spacing w:after="0" w:line="240" w:lineRule="auto"/>
              <w:ind w:right="-1134"/>
              <w:jc w:val="both"/>
              <w:rPr>
                <w:rFonts w:ascii="Arial" w:eastAsia="Times New Roman" w:hAnsi="Arial" w:cs="Arial"/>
                <w:b/>
                <w:lang w:val="nl-NL" w:eastAsia="es-ES_tradnl"/>
              </w:rPr>
            </w:pPr>
            <w:r w:rsidRPr="00AD278A">
              <w:rPr>
                <w:rFonts w:ascii="Arial" w:eastAsia="Times New Roman" w:hAnsi="Arial" w:cs="Arial"/>
                <w:b/>
                <w:lang w:val="nl-NL" w:eastAsia="es-ES_tradnl"/>
              </w:rPr>
              <w:t xml:space="preserve">                     INDUSTRIALAK EZ DIREN ERAIKINEN SUTEEN AURKAKO BABESERAKO</w:t>
            </w:r>
          </w:p>
          <w:p w14:paraId="0B170E32" w14:textId="77777777" w:rsidR="00564758" w:rsidRPr="00AD278A" w:rsidRDefault="00564758" w:rsidP="000C55A6">
            <w:pPr>
              <w:spacing w:after="0" w:line="240" w:lineRule="auto"/>
              <w:ind w:right="-1134"/>
              <w:jc w:val="both"/>
              <w:rPr>
                <w:rFonts w:ascii="Arial" w:eastAsia="Times New Roman" w:hAnsi="Arial" w:cs="Arial"/>
                <w:b/>
                <w:lang w:val="nl-NL" w:eastAsia="es-ES_tradnl"/>
              </w:rPr>
            </w:pPr>
            <w:r w:rsidRPr="00AD278A">
              <w:rPr>
                <w:rFonts w:ascii="Arial" w:eastAsia="Times New Roman" w:hAnsi="Arial" w:cs="Arial"/>
                <w:b/>
                <w:lang w:val="nl-NL" w:eastAsia="es-ES_tradnl"/>
              </w:rPr>
              <w:t xml:space="preserve">                                                   INSTALAZIOAREN EGIAZTAGIRIA</w:t>
            </w:r>
          </w:p>
          <w:p w14:paraId="0E885CA0" w14:textId="77777777" w:rsidR="00564758" w:rsidRPr="00AD278A" w:rsidRDefault="00564758" w:rsidP="000C55A6">
            <w:pPr>
              <w:spacing w:after="0" w:line="240" w:lineRule="auto"/>
              <w:ind w:left="-250" w:right="-1134"/>
              <w:jc w:val="both"/>
              <w:rPr>
                <w:rFonts w:ascii="Arial" w:eastAsia="Times New Roman" w:hAnsi="Arial" w:cs="Arial"/>
                <w:lang w:val="es-ES_tradnl" w:eastAsia="es-ES_tradnl"/>
              </w:rPr>
            </w:pPr>
            <w:r w:rsidRPr="00AD278A">
              <w:rPr>
                <w:rFonts w:ascii="Arial" w:eastAsia="Times New Roman" w:hAnsi="Arial" w:cs="Arial"/>
                <w:lang w:val="es-ES_tradnl" w:eastAsia="es-ES_tradnl"/>
              </w:rPr>
              <w:t xml:space="preserve">                           CERTIFICADO DE INSTALACION DE PROTECCIÓN CONTRA INCENDIOS </w:t>
            </w:r>
          </w:p>
          <w:p w14:paraId="20560C0A" w14:textId="77777777" w:rsidR="00564758" w:rsidRPr="00AD278A" w:rsidRDefault="00564758" w:rsidP="000C55A6">
            <w:pPr>
              <w:spacing w:after="0" w:line="240" w:lineRule="auto"/>
              <w:ind w:left="-250" w:right="-1134"/>
              <w:jc w:val="both"/>
              <w:rPr>
                <w:rFonts w:ascii="Arial" w:eastAsia="Times New Roman" w:hAnsi="Arial" w:cs="Arial"/>
                <w:b/>
                <w:lang w:val="es-ES_tradnl" w:eastAsia="es-ES_tradnl"/>
              </w:rPr>
            </w:pPr>
            <w:r w:rsidRPr="00AD278A">
              <w:rPr>
                <w:rFonts w:ascii="Arial" w:eastAsia="Times New Roman" w:hAnsi="Arial" w:cs="Arial"/>
                <w:lang w:val="es-ES_tradnl" w:eastAsia="es-ES_tradnl"/>
              </w:rPr>
              <w:t xml:space="preserve">                                                       EN EDIFICIOS NO INDUSTRIALES</w:t>
            </w:r>
          </w:p>
        </w:tc>
      </w:tr>
      <w:tr w:rsidR="00564758" w:rsidRPr="00AD278A" w14:paraId="58405261" w14:textId="77777777" w:rsidTr="000C55A6">
        <w:tblPrEx>
          <w:tblBorders>
            <w:top w:val="single" w:sz="4" w:space="0" w:color="auto"/>
            <w:left w:val="single" w:sz="4" w:space="0" w:color="auto"/>
            <w:bottom w:val="single" w:sz="4" w:space="0" w:color="auto"/>
            <w:right w:val="single" w:sz="8" w:space="0" w:color="auto"/>
            <w:insideV w:val="single" w:sz="8" w:space="0" w:color="auto"/>
          </w:tblBorders>
          <w:shd w:val="clear" w:color="auto" w:fill="auto"/>
          <w:tblCellMar>
            <w:left w:w="70" w:type="dxa"/>
            <w:right w:w="70" w:type="dxa"/>
          </w:tblCellMar>
          <w:tblLook w:val="0000" w:firstRow="0" w:lastRow="0" w:firstColumn="0" w:lastColumn="0" w:noHBand="0" w:noVBand="0"/>
        </w:tblPrEx>
        <w:trPr>
          <w:gridBefore w:val="1"/>
          <w:wBefore w:w="33" w:type="dxa"/>
          <w:cantSplit/>
          <w:trHeight w:val="357"/>
        </w:trPr>
        <w:tc>
          <w:tcPr>
            <w:tcW w:w="1668" w:type="dxa"/>
            <w:gridSpan w:val="2"/>
            <w:tcBorders>
              <w:top w:val="single" w:sz="4" w:space="0" w:color="auto"/>
              <w:bottom w:val="dotted" w:sz="4" w:space="0" w:color="auto"/>
              <w:right w:val="nil"/>
            </w:tcBorders>
            <w:vAlign w:val="center"/>
          </w:tcPr>
          <w:p w14:paraId="6E727A93" w14:textId="77777777" w:rsidR="00564758" w:rsidRPr="00AD278A" w:rsidRDefault="00564758" w:rsidP="000C55A6">
            <w:pPr>
              <w:spacing w:after="0" w:line="240" w:lineRule="auto"/>
              <w:rPr>
                <w:rFonts w:ascii="Arial" w:eastAsia="Times New Roman" w:hAnsi="Arial" w:cs="Arial"/>
                <w:b/>
                <w:lang w:val="es-ES_tradnl" w:eastAsia="es-ES_tradnl"/>
              </w:rPr>
            </w:pPr>
            <w:r>
              <w:rPr>
                <w:rFonts w:ascii="Arial" w:eastAsia="Times New Roman" w:hAnsi="Arial" w:cs="Arial"/>
                <w:b/>
                <w:lang w:val="es-ES_tradnl" w:eastAsia="es-ES_tradnl"/>
              </w:rPr>
              <w:t>Teknikaria</w:t>
            </w:r>
          </w:p>
          <w:p w14:paraId="38D556E8" w14:textId="77777777" w:rsidR="00564758" w:rsidRPr="00AD278A" w:rsidRDefault="00564758" w:rsidP="000C55A6">
            <w:pPr>
              <w:spacing w:after="0" w:line="240" w:lineRule="auto"/>
              <w:rPr>
                <w:rFonts w:ascii="Arial" w:eastAsia="Times New Roman" w:hAnsi="Arial" w:cs="Arial"/>
                <w:lang w:val="es-ES_tradnl" w:eastAsia="es-ES_tradnl"/>
              </w:rPr>
            </w:pPr>
            <w:r>
              <w:rPr>
                <w:rFonts w:ascii="Arial" w:eastAsia="Times New Roman" w:hAnsi="Arial" w:cs="Arial"/>
                <w:lang w:val="es-ES_tradnl" w:eastAsia="es-ES_tradnl"/>
              </w:rPr>
              <w:t>Técnico/a</w:t>
            </w:r>
          </w:p>
        </w:tc>
        <w:tc>
          <w:tcPr>
            <w:tcW w:w="8330" w:type="dxa"/>
            <w:gridSpan w:val="5"/>
            <w:tcBorders>
              <w:top w:val="single" w:sz="4" w:space="0" w:color="auto"/>
              <w:left w:val="nil"/>
              <w:bottom w:val="nil"/>
            </w:tcBorders>
            <w:vAlign w:val="center"/>
          </w:tcPr>
          <w:p w14:paraId="6B73E5B5" w14:textId="77777777" w:rsidR="00564758" w:rsidRPr="00AD278A" w:rsidRDefault="00564758" w:rsidP="000C55A6">
            <w:pPr>
              <w:spacing w:after="0" w:line="240" w:lineRule="auto"/>
              <w:rPr>
                <w:rFonts w:ascii="Arial" w:eastAsia="Times New Roman" w:hAnsi="Arial" w:cs="Arial"/>
                <w:noProof/>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12"/>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r>
      <w:tr w:rsidR="00564758" w:rsidRPr="00AD278A" w14:paraId="1FD40005" w14:textId="77777777" w:rsidTr="000C55A6">
        <w:tblPrEx>
          <w:tblBorders>
            <w:top w:val="single" w:sz="4" w:space="0" w:color="auto"/>
            <w:left w:val="single" w:sz="4" w:space="0" w:color="auto"/>
            <w:bottom w:val="single" w:sz="4" w:space="0" w:color="auto"/>
            <w:right w:val="single" w:sz="8" w:space="0" w:color="auto"/>
            <w:insideV w:val="single" w:sz="8" w:space="0" w:color="auto"/>
          </w:tblBorders>
          <w:shd w:val="clear" w:color="auto" w:fill="auto"/>
          <w:tblCellMar>
            <w:left w:w="70" w:type="dxa"/>
            <w:right w:w="70" w:type="dxa"/>
          </w:tblCellMar>
          <w:tblLook w:val="0000" w:firstRow="0" w:lastRow="0" w:firstColumn="0" w:lastColumn="0" w:noHBand="0" w:noVBand="0"/>
        </w:tblPrEx>
        <w:trPr>
          <w:gridBefore w:val="1"/>
          <w:wBefore w:w="33" w:type="dxa"/>
          <w:cantSplit/>
          <w:trHeight w:val="328"/>
        </w:trPr>
        <w:tc>
          <w:tcPr>
            <w:tcW w:w="9998" w:type="dxa"/>
            <w:gridSpan w:val="7"/>
            <w:tcBorders>
              <w:top w:val="nil"/>
              <w:bottom w:val="nil"/>
            </w:tcBorders>
            <w:vAlign w:val="center"/>
          </w:tcPr>
          <w:p w14:paraId="36A5365F" w14:textId="77777777" w:rsidR="00564758" w:rsidRPr="00AD278A" w:rsidRDefault="00564758" w:rsidP="000C55A6">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ENPRESA INSTALATZAILEA</w:t>
            </w:r>
            <w:r>
              <w:rPr>
                <w:rFonts w:ascii="Arial" w:eastAsia="Times New Roman" w:hAnsi="Arial" w:cs="Arial"/>
                <w:b/>
                <w:lang w:val="es-ES_tradnl" w:eastAsia="es-ES_tradnl"/>
              </w:rPr>
              <w:t xml:space="preserve">         </w:t>
            </w:r>
            <w:r w:rsidRPr="00AD278A">
              <w:rPr>
                <w:rFonts w:ascii="Arial" w:eastAsia="Times New Roman" w:hAnsi="Arial" w:cs="Arial"/>
                <w:lang w:val="es-ES_tradnl" w:eastAsia="es-ES_tradnl"/>
              </w:rPr>
              <w:fldChar w:fldCharType="begin">
                <w:ffData>
                  <w:name w:val=""/>
                  <w:enabled/>
                  <w:calcOnExit w:val="0"/>
                  <w:textInput>
                    <w:maxLength w:val="12"/>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r>
              <w:rPr>
                <w:rFonts w:ascii="Arial" w:eastAsia="Times New Roman" w:hAnsi="Arial" w:cs="Arial"/>
                <w:b/>
                <w:lang w:val="es-ES_tradnl" w:eastAsia="es-ES_tradnl"/>
              </w:rPr>
              <w:t xml:space="preserve">                                                           Zk.</w:t>
            </w:r>
            <w:r w:rsidRPr="00AD278A">
              <w:rPr>
                <w:rFonts w:ascii="Arial" w:eastAsia="Times New Roman" w:hAnsi="Arial" w:cs="Arial"/>
                <w:lang w:val="es-ES_tradnl" w:eastAsia="es-ES_tradnl"/>
              </w:rPr>
              <w:t xml:space="preserve"> </w:t>
            </w:r>
            <w:r>
              <w:rPr>
                <w:rFonts w:ascii="Arial" w:eastAsia="Times New Roman" w:hAnsi="Arial" w:cs="Arial"/>
                <w:lang w:val="es-ES_tradnl" w:eastAsia="es-ES_tradnl"/>
              </w:rPr>
              <w:t xml:space="preserve"> </w:t>
            </w:r>
            <w:r w:rsidRPr="00AD278A">
              <w:rPr>
                <w:rFonts w:ascii="Arial" w:eastAsia="Times New Roman" w:hAnsi="Arial" w:cs="Arial"/>
                <w:lang w:val="es-ES_tradnl" w:eastAsia="es-ES_tradnl"/>
              </w:rPr>
              <w:fldChar w:fldCharType="begin">
                <w:ffData>
                  <w:name w:val=""/>
                  <w:enabled/>
                  <w:calcOnExit w:val="0"/>
                  <w:textInput>
                    <w:maxLength w:val="30"/>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p w14:paraId="7B2399E6"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EMPRESA INSTALADORA</w:t>
            </w:r>
            <w:r>
              <w:rPr>
                <w:rFonts w:ascii="Arial" w:eastAsia="Times New Roman" w:hAnsi="Arial" w:cs="Arial"/>
                <w:lang w:val="es-ES_tradnl" w:eastAsia="es-ES_tradnl"/>
              </w:rPr>
              <w:t xml:space="preserve">                                                                                   Nº.</w:t>
            </w:r>
          </w:p>
        </w:tc>
      </w:tr>
      <w:tr w:rsidR="00564758" w:rsidRPr="00AD278A" w14:paraId="59C4C11F" w14:textId="77777777" w:rsidTr="000C55A6">
        <w:tblPrEx>
          <w:tblBorders>
            <w:top w:val="single" w:sz="4" w:space="0" w:color="auto"/>
            <w:left w:val="single" w:sz="4" w:space="0" w:color="auto"/>
            <w:bottom w:val="single" w:sz="4" w:space="0" w:color="auto"/>
            <w:right w:val="single" w:sz="8" w:space="0" w:color="auto"/>
            <w:insideV w:val="single" w:sz="8" w:space="0" w:color="auto"/>
          </w:tblBorders>
          <w:shd w:val="clear" w:color="auto" w:fill="auto"/>
          <w:tblCellMar>
            <w:left w:w="70" w:type="dxa"/>
            <w:right w:w="70" w:type="dxa"/>
          </w:tblCellMar>
          <w:tblLook w:val="0000" w:firstRow="0" w:lastRow="0" w:firstColumn="0" w:lastColumn="0" w:noHBand="0" w:noVBand="0"/>
        </w:tblPrEx>
        <w:trPr>
          <w:gridBefore w:val="1"/>
          <w:wBefore w:w="33" w:type="dxa"/>
          <w:cantSplit/>
          <w:trHeight w:val="357"/>
        </w:trPr>
        <w:tc>
          <w:tcPr>
            <w:tcW w:w="784" w:type="dxa"/>
            <w:tcBorders>
              <w:top w:val="nil"/>
              <w:bottom w:val="single" w:sz="4" w:space="0" w:color="auto"/>
              <w:right w:val="nil"/>
            </w:tcBorders>
            <w:vAlign w:val="center"/>
          </w:tcPr>
          <w:p w14:paraId="23119636" w14:textId="77777777" w:rsidR="00564758" w:rsidRPr="00AD278A" w:rsidRDefault="00564758" w:rsidP="000C55A6">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NAN</w:t>
            </w:r>
          </w:p>
          <w:p w14:paraId="74BC59A6"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DNI</w:t>
            </w:r>
          </w:p>
        </w:tc>
        <w:tc>
          <w:tcPr>
            <w:tcW w:w="1843" w:type="dxa"/>
            <w:gridSpan w:val="2"/>
            <w:tcBorders>
              <w:left w:val="nil"/>
              <w:right w:val="nil"/>
            </w:tcBorders>
            <w:vAlign w:val="center"/>
          </w:tcPr>
          <w:p w14:paraId="78C832CE"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b/>
                <w:lang w:val="es-ES_tradnl" w:eastAsia="es-ES_tradnl"/>
              </w:rPr>
              <w:fldChar w:fldCharType="begin">
                <w:ffData>
                  <w:name w:val=""/>
                  <w:enabled/>
                  <w:calcOnExit w:val="0"/>
                  <w:textInput>
                    <w:maxLength w:val="9"/>
                  </w:textInput>
                </w:ffData>
              </w:fldChar>
            </w:r>
            <w:r w:rsidRPr="00AD278A">
              <w:rPr>
                <w:rFonts w:ascii="Arial" w:eastAsia="Times New Roman" w:hAnsi="Arial" w:cs="Arial"/>
                <w:b/>
                <w:lang w:val="es-ES_tradnl" w:eastAsia="es-ES_tradnl"/>
              </w:rPr>
              <w:instrText xml:space="preserve"> FORMTEXT </w:instrText>
            </w:r>
            <w:r w:rsidRPr="00AD278A">
              <w:rPr>
                <w:rFonts w:ascii="Arial" w:eastAsia="Times New Roman" w:hAnsi="Arial" w:cs="Arial"/>
                <w:b/>
                <w:lang w:val="es-ES_tradnl" w:eastAsia="es-ES_tradnl"/>
              </w:rPr>
            </w:r>
            <w:r w:rsidRPr="00AD278A">
              <w:rPr>
                <w:rFonts w:ascii="Arial" w:eastAsia="Times New Roman" w:hAnsi="Arial" w:cs="Arial"/>
                <w:b/>
                <w:lang w:val="es-ES_tradnl" w:eastAsia="es-ES_tradnl"/>
              </w:rPr>
              <w:fldChar w:fldCharType="separate"/>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lang w:val="es-ES_tradnl" w:eastAsia="es-ES_tradnl"/>
              </w:rPr>
              <w:fldChar w:fldCharType="end"/>
            </w:r>
          </w:p>
        </w:tc>
        <w:tc>
          <w:tcPr>
            <w:tcW w:w="709" w:type="dxa"/>
            <w:tcBorders>
              <w:top w:val="nil"/>
              <w:left w:val="nil"/>
              <w:bottom w:val="single" w:sz="4" w:space="0" w:color="auto"/>
              <w:right w:val="nil"/>
            </w:tcBorders>
            <w:vAlign w:val="center"/>
          </w:tcPr>
          <w:p w14:paraId="335212A1" w14:textId="77777777" w:rsidR="00564758" w:rsidRPr="00AD278A" w:rsidRDefault="00564758" w:rsidP="000C55A6">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Tel</w:t>
            </w:r>
          </w:p>
          <w:p w14:paraId="6EA185D3"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Tlf</w:t>
            </w:r>
          </w:p>
        </w:tc>
        <w:tc>
          <w:tcPr>
            <w:tcW w:w="1559" w:type="dxa"/>
            <w:tcBorders>
              <w:top w:val="nil"/>
              <w:left w:val="nil"/>
              <w:bottom w:val="single" w:sz="4" w:space="0" w:color="auto"/>
              <w:right w:val="nil"/>
            </w:tcBorders>
            <w:vAlign w:val="center"/>
          </w:tcPr>
          <w:p w14:paraId="4597D99A"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12"/>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c>
          <w:tcPr>
            <w:tcW w:w="850" w:type="dxa"/>
            <w:tcBorders>
              <w:left w:val="nil"/>
              <w:right w:val="nil"/>
            </w:tcBorders>
            <w:vAlign w:val="center"/>
          </w:tcPr>
          <w:p w14:paraId="6D83BCCA" w14:textId="77777777" w:rsidR="00564758" w:rsidRPr="00AD278A" w:rsidRDefault="00564758" w:rsidP="000C55A6">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Emaila</w:t>
            </w:r>
          </w:p>
          <w:p w14:paraId="71EE7509"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Email</w:t>
            </w:r>
          </w:p>
        </w:tc>
        <w:tc>
          <w:tcPr>
            <w:tcW w:w="4253" w:type="dxa"/>
            <w:tcBorders>
              <w:top w:val="nil"/>
              <w:left w:val="nil"/>
              <w:bottom w:val="single" w:sz="4" w:space="0" w:color="auto"/>
            </w:tcBorders>
            <w:vAlign w:val="center"/>
          </w:tcPr>
          <w:p w14:paraId="640CCA96"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30"/>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r>
    </w:tbl>
    <w:p w14:paraId="6C3199ED" w14:textId="77777777" w:rsidR="00564758" w:rsidRPr="00AD278A" w:rsidRDefault="00564758" w:rsidP="00564758">
      <w:pPr>
        <w:tabs>
          <w:tab w:val="left" w:pos="6379"/>
          <w:tab w:val="left" w:pos="10206"/>
        </w:tabs>
        <w:spacing w:after="0" w:line="240" w:lineRule="auto"/>
        <w:jc w:val="center"/>
        <w:rPr>
          <w:rFonts w:ascii="Arial" w:eastAsia="Times New Roman" w:hAnsi="Arial" w:cs="Arial"/>
          <w:b/>
          <w:sz w:val="6"/>
          <w:lang w:val="es-ES_tradnl" w:eastAsia="es-ES_tradnl"/>
        </w:rPr>
      </w:pPr>
    </w:p>
    <w:p w14:paraId="45EB06DE" w14:textId="77777777" w:rsidR="00564758" w:rsidRPr="00AD278A" w:rsidRDefault="00564758" w:rsidP="00564758">
      <w:pPr>
        <w:tabs>
          <w:tab w:val="left" w:pos="6379"/>
          <w:tab w:val="left" w:pos="10206"/>
        </w:tabs>
        <w:spacing w:after="0" w:line="240" w:lineRule="auto"/>
        <w:jc w:val="center"/>
        <w:rPr>
          <w:rFonts w:ascii="Arial" w:eastAsia="Times New Roman" w:hAnsi="Arial" w:cs="Arial"/>
          <w:b/>
          <w:sz w:val="12"/>
          <w:lang w:val="es-ES_tradnl" w:eastAsia="es-ES_tradnl"/>
        </w:rPr>
      </w:pPr>
    </w:p>
    <w:p w14:paraId="64735088" w14:textId="77777777" w:rsidR="00564758" w:rsidRPr="00AD278A" w:rsidRDefault="00564758" w:rsidP="00564758">
      <w:pPr>
        <w:tabs>
          <w:tab w:val="left" w:pos="6379"/>
          <w:tab w:val="left" w:pos="10206"/>
        </w:tabs>
        <w:spacing w:after="0" w:line="240" w:lineRule="auto"/>
        <w:jc w:val="center"/>
        <w:rPr>
          <w:rFonts w:ascii="Arial" w:eastAsia="Times New Roman" w:hAnsi="Arial" w:cs="Arial"/>
          <w:lang w:val="es-ES_tradnl" w:eastAsia="es-ES_tradnl"/>
        </w:rPr>
      </w:pPr>
      <w:r w:rsidRPr="00AD278A">
        <w:rPr>
          <w:rFonts w:ascii="Arial" w:eastAsia="Times New Roman" w:hAnsi="Arial" w:cs="Arial"/>
          <w:b/>
          <w:lang w:val="es-ES_tradnl" w:eastAsia="es-ES_tradnl"/>
        </w:rPr>
        <w:t xml:space="preserve">HONAKO HAU EGIAZTATZEN DU </w:t>
      </w:r>
      <w:r w:rsidRPr="00AD278A">
        <w:rPr>
          <w:rFonts w:ascii="Arial" w:eastAsia="Times New Roman" w:hAnsi="Arial" w:cs="Arial"/>
          <w:lang w:val="es-ES_tradnl" w:eastAsia="es-ES_tradnl"/>
        </w:rPr>
        <w:t>CERTIFICA</w:t>
      </w:r>
    </w:p>
    <w:p w14:paraId="36E56219" w14:textId="77777777" w:rsidR="00564758" w:rsidRPr="00AD278A" w:rsidRDefault="00564758" w:rsidP="00564758">
      <w:pPr>
        <w:tabs>
          <w:tab w:val="left" w:pos="6379"/>
          <w:tab w:val="left" w:pos="10206"/>
        </w:tabs>
        <w:spacing w:after="0" w:line="240" w:lineRule="auto"/>
        <w:jc w:val="center"/>
        <w:rPr>
          <w:rFonts w:ascii="Arial" w:eastAsia="Times New Roman" w:hAnsi="Arial" w:cs="Arial"/>
          <w:sz w:val="16"/>
          <w:lang w:val="es-ES_tradnl" w:eastAsia="es-ES_tradnl"/>
        </w:rPr>
      </w:pPr>
    </w:p>
    <w:p w14:paraId="18F13A1E" w14:textId="77777777" w:rsidR="00564758" w:rsidRPr="00AD278A" w:rsidRDefault="00564758" w:rsidP="00564758">
      <w:pPr>
        <w:tabs>
          <w:tab w:val="left" w:pos="6379"/>
          <w:tab w:val="left" w:pos="10206"/>
        </w:tabs>
        <w:spacing w:after="0" w:line="240" w:lineRule="auto"/>
        <w:jc w:val="center"/>
        <w:rPr>
          <w:rFonts w:ascii="Arial" w:eastAsia="Times New Roman" w:hAnsi="Arial" w:cs="Arial"/>
          <w:b/>
          <w:sz w:val="6"/>
          <w:lang w:val="es-ES_tradnl" w:eastAsia="es-ES_tradnl"/>
        </w:rPr>
      </w:pPr>
    </w:p>
    <w:p w14:paraId="794F4CFD" w14:textId="77777777" w:rsidR="00564758" w:rsidRPr="00AD278A" w:rsidRDefault="00564758" w:rsidP="00564758">
      <w:pPr>
        <w:tabs>
          <w:tab w:val="left" w:pos="6379"/>
          <w:tab w:val="left" w:pos="10206"/>
        </w:tabs>
        <w:spacing w:after="120" w:line="240" w:lineRule="auto"/>
        <w:ind w:right="-284"/>
        <w:jc w:val="both"/>
        <w:rPr>
          <w:rFonts w:ascii="Arial" w:eastAsia="Times New Roman" w:hAnsi="Arial" w:cs="Arial"/>
          <w:lang w:val="es-ES_tradnl" w:eastAsia="es-ES_tradnl"/>
        </w:rPr>
      </w:pPr>
      <w:r>
        <w:rPr>
          <w:rFonts w:ascii="Arial" w:eastAsia="Times New Roman" w:hAnsi="Arial" w:cs="Arial"/>
          <w:b/>
          <w:lang w:val="es-ES_tradnl" w:eastAsia="es-ES_tradnl"/>
        </w:rPr>
        <w:t xml:space="preserve">1. </w:t>
      </w:r>
      <w:r w:rsidRPr="00AD278A">
        <w:rPr>
          <w:rFonts w:ascii="Arial" w:eastAsia="Times New Roman" w:hAnsi="Arial" w:cs="Arial"/>
          <w:b/>
          <w:lang w:val="es-ES_tradnl" w:eastAsia="es-ES_tradnl"/>
        </w:rPr>
        <w:t>Jarraian azaltzen diren ezaugarriak dituen instalazioa</w:t>
      </w:r>
      <w:r w:rsidRPr="00AD278A">
        <w:rPr>
          <w:rFonts w:ascii="Arial" w:eastAsia="Times New Roman" w:hAnsi="Arial" w:cs="Arial"/>
          <w:lang w:val="es-ES_tradnl" w:eastAsia="es-ES_tradnl"/>
        </w:rPr>
        <w:t xml:space="preserve"> </w:t>
      </w:r>
      <w:r w:rsidRPr="00AD278A">
        <w:rPr>
          <w:rFonts w:ascii="Arial" w:eastAsia="Times New Roman" w:hAnsi="Arial" w:cs="Arial"/>
          <w:b/>
          <w:lang w:val="es-ES_tradnl" w:eastAsia="es-ES_tradnl"/>
        </w:rPr>
        <w:t xml:space="preserve">aurkeztutako ziurtagiriaren arabera burutu dela  (honekin doaz derrigorrezko memoria* eta planoak**), sinatzen duen teknikoaren zuzendaritzaren ardurapean, eta </w:t>
      </w:r>
      <w:r w:rsidRPr="00AD278A">
        <w:rPr>
          <w:rFonts w:ascii="Arial" w:eastAsia="Times New Roman" w:hAnsi="Arial" w:cs="Arial"/>
          <w:b/>
          <w:u w:val="dotted"/>
          <w:lang w:val="es-ES_tradnl" w:eastAsia="es-ES_tradnl"/>
        </w:rPr>
        <w:fldChar w:fldCharType="begin">
          <w:ffData>
            <w:name w:val="Texto86"/>
            <w:enabled/>
            <w:calcOnExit w:val="0"/>
            <w:textInput>
              <w:maxLength w:val="10"/>
            </w:textInput>
          </w:ffData>
        </w:fldChar>
      </w:r>
      <w:r w:rsidRPr="00AD278A">
        <w:rPr>
          <w:rFonts w:ascii="Arial" w:eastAsia="Times New Roman" w:hAnsi="Arial" w:cs="Arial"/>
          <w:b/>
          <w:u w:val="dotted"/>
          <w:lang w:val="es-ES_tradnl" w:eastAsia="es-ES_tradnl"/>
        </w:rPr>
        <w:instrText xml:space="preserve"> FORMTEXT </w:instrText>
      </w:r>
      <w:r w:rsidRPr="00AD278A">
        <w:rPr>
          <w:rFonts w:ascii="Arial" w:eastAsia="Times New Roman" w:hAnsi="Arial" w:cs="Arial"/>
          <w:b/>
          <w:u w:val="dotted"/>
          <w:lang w:val="es-ES_tradnl" w:eastAsia="es-ES_tradnl"/>
        </w:rPr>
      </w:r>
      <w:r w:rsidRPr="00AD278A">
        <w:rPr>
          <w:rFonts w:ascii="Arial" w:eastAsia="Times New Roman" w:hAnsi="Arial" w:cs="Arial"/>
          <w:b/>
          <w:u w:val="dotted"/>
          <w:lang w:val="es-ES_tradnl" w:eastAsia="es-ES_tradnl"/>
        </w:rPr>
        <w:fldChar w:fldCharType="separate"/>
      </w:r>
      <w:r w:rsidRPr="00AD278A">
        <w:rPr>
          <w:rFonts w:ascii="Arial" w:eastAsia="Times New Roman" w:hAnsi="Arial" w:cs="Arial"/>
          <w:b/>
          <w:noProof/>
          <w:u w:val="dotted"/>
          <w:lang w:val="es-ES_tradnl" w:eastAsia="es-ES_tradnl"/>
        </w:rPr>
        <w:t> </w:t>
      </w:r>
      <w:r w:rsidRPr="00AD278A">
        <w:rPr>
          <w:rFonts w:ascii="Arial" w:eastAsia="Times New Roman" w:hAnsi="Arial" w:cs="Arial"/>
          <w:b/>
          <w:noProof/>
          <w:u w:val="dotted"/>
          <w:lang w:val="es-ES_tradnl" w:eastAsia="es-ES_tradnl"/>
        </w:rPr>
        <w:t> </w:t>
      </w:r>
      <w:r w:rsidRPr="00AD278A">
        <w:rPr>
          <w:rFonts w:ascii="Arial" w:eastAsia="Times New Roman" w:hAnsi="Arial" w:cs="Arial"/>
          <w:b/>
          <w:noProof/>
          <w:u w:val="dotted"/>
          <w:lang w:val="es-ES_tradnl" w:eastAsia="es-ES_tradnl"/>
        </w:rPr>
        <w:t> </w:t>
      </w:r>
      <w:r w:rsidRPr="00AD278A">
        <w:rPr>
          <w:rFonts w:ascii="Arial" w:eastAsia="Times New Roman" w:hAnsi="Arial" w:cs="Arial"/>
          <w:b/>
          <w:noProof/>
          <w:u w:val="dotted"/>
          <w:lang w:val="es-ES_tradnl" w:eastAsia="es-ES_tradnl"/>
        </w:rPr>
        <w:t> </w:t>
      </w:r>
      <w:r w:rsidRPr="00AD278A">
        <w:rPr>
          <w:rFonts w:ascii="Arial" w:eastAsia="Times New Roman" w:hAnsi="Arial" w:cs="Arial"/>
          <w:b/>
          <w:noProof/>
          <w:u w:val="dotted"/>
          <w:lang w:val="es-ES_tradnl" w:eastAsia="es-ES_tradnl"/>
        </w:rPr>
        <w:t> </w:t>
      </w:r>
      <w:r w:rsidRPr="00AD278A">
        <w:rPr>
          <w:rFonts w:ascii="Arial" w:eastAsia="Times New Roman" w:hAnsi="Arial" w:cs="Arial"/>
          <w:b/>
          <w:u w:val="dotted"/>
          <w:lang w:val="es-ES_tradnl" w:eastAsia="es-ES_tradnl"/>
        </w:rPr>
        <w:fldChar w:fldCharType="end"/>
      </w:r>
      <w:r w:rsidRPr="00AD278A">
        <w:rPr>
          <w:rFonts w:ascii="Arial" w:eastAsia="Times New Roman" w:hAnsi="Arial" w:cs="Arial"/>
          <w:b/>
          <w:lang w:val="es-ES_tradnl" w:eastAsia="es-ES_tradnl"/>
        </w:rPr>
        <w:t xml:space="preserve">(e)an amaitu dela </w:t>
      </w:r>
      <w:r w:rsidRPr="00AD278A">
        <w:rPr>
          <w:rFonts w:ascii="Arial" w:eastAsia="Times New Roman" w:hAnsi="Arial" w:cs="Arial"/>
          <w:lang w:val="es-ES_tradnl" w:eastAsia="es-ES_tradnl"/>
        </w:rPr>
        <w:t xml:space="preserve">Que la instalación cuyas características se indican a continuación ha sido ejecutada de acuerdo al certificado presentado, acompañado de la memoria* y los planos** preceptivos y bajo la dirección técnica, de quien suscribe, habiéndose finalizado el día </w:t>
      </w:r>
      <w:r w:rsidRPr="00AD278A">
        <w:rPr>
          <w:rFonts w:ascii="Arial" w:eastAsia="Times New Roman" w:hAnsi="Arial" w:cs="Arial"/>
          <w:u w:val="dotted"/>
          <w:lang w:val="es-ES_tradnl" w:eastAsia="es-ES_tradnl"/>
        </w:rPr>
        <w:fldChar w:fldCharType="begin">
          <w:ffData>
            <w:name w:val="Texto85"/>
            <w:enabled/>
            <w:calcOnExit w:val="0"/>
            <w:textInput>
              <w:maxLength w:val="10"/>
            </w:textInput>
          </w:ffData>
        </w:fldChar>
      </w:r>
      <w:r w:rsidRPr="00AD278A">
        <w:rPr>
          <w:rFonts w:ascii="Arial" w:eastAsia="Times New Roman" w:hAnsi="Arial" w:cs="Arial"/>
          <w:u w:val="dotted"/>
          <w:lang w:val="es-ES_tradnl" w:eastAsia="es-ES_tradnl"/>
        </w:rPr>
        <w:instrText xml:space="preserve"> FORMTEXT </w:instrText>
      </w:r>
      <w:r w:rsidRPr="00AD278A">
        <w:rPr>
          <w:rFonts w:ascii="Arial" w:eastAsia="Times New Roman" w:hAnsi="Arial" w:cs="Arial"/>
          <w:u w:val="dotted"/>
          <w:lang w:val="es-ES_tradnl" w:eastAsia="es-ES_tradnl"/>
        </w:rPr>
      </w:r>
      <w:r w:rsidRPr="00AD278A">
        <w:rPr>
          <w:rFonts w:ascii="Arial" w:eastAsia="Times New Roman" w:hAnsi="Arial" w:cs="Arial"/>
          <w:u w:val="dotted"/>
          <w:lang w:val="es-ES_tradnl" w:eastAsia="es-ES_tradnl"/>
        </w:rPr>
        <w:fldChar w:fldCharType="separate"/>
      </w:r>
      <w:r w:rsidRPr="00AD278A">
        <w:rPr>
          <w:rFonts w:ascii="Arial" w:eastAsia="Times New Roman" w:hAnsi="Arial" w:cs="Arial"/>
          <w:noProof/>
          <w:u w:val="dotted"/>
          <w:lang w:val="es-ES_tradnl" w:eastAsia="es-ES_tradnl"/>
        </w:rPr>
        <w:t> </w:t>
      </w:r>
      <w:r w:rsidRPr="00AD278A">
        <w:rPr>
          <w:rFonts w:ascii="Arial" w:eastAsia="Times New Roman" w:hAnsi="Arial" w:cs="Arial"/>
          <w:noProof/>
          <w:u w:val="dotted"/>
          <w:lang w:val="es-ES_tradnl" w:eastAsia="es-ES_tradnl"/>
        </w:rPr>
        <w:t> </w:t>
      </w:r>
      <w:r w:rsidRPr="00AD278A">
        <w:rPr>
          <w:rFonts w:ascii="Arial" w:eastAsia="Times New Roman" w:hAnsi="Arial" w:cs="Arial"/>
          <w:noProof/>
          <w:u w:val="dotted"/>
          <w:lang w:val="es-ES_tradnl" w:eastAsia="es-ES_tradnl"/>
        </w:rPr>
        <w:t> </w:t>
      </w:r>
      <w:r w:rsidRPr="00AD278A">
        <w:rPr>
          <w:rFonts w:ascii="Arial" w:eastAsia="Times New Roman" w:hAnsi="Arial" w:cs="Arial"/>
          <w:noProof/>
          <w:u w:val="dotted"/>
          <w:lang w:val="es-ES_tradnl" w:eastAsia="es-ES_tradnl"/>
        </w:rPr>
        <w:t> </w:t>
      </w:r>
      <w:r w:rsidRPr="00AD278A">
        <w:rPr>
          <w:rFonts w:ascii="Arial" w:eastAsia="Times New Roman" w:hAnsi="Arial" w:cs="Arial"/>
          <w:noProof/>
          <w:u w:val="dotted"/>
          <w:lang w:val="es-ES_tradnl" w:eastAsia="es-ES_tradnl"/>
        </w:rPr>
        <w:t> </w:t>
      </w:r>
      <w:r w:rsidRPr="00AD278A">
        <w:rPr>
          <w:rFonts w:ascii="Arial" w:eastAsia="Times New Roman" w:hAnsi="Arial" w:cs="Arial"/>
          <w:u w:val="dotted"/>
          <w:lang w:val="es-ES_tradnl" w:eastAsia="es-ES_tradnl"/>
        </w:rPr>
        <w:fldChar w:fldCharType="end"/>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
        <w:gridCol w:w="565"/>
        <w:gridCol w:w="493"/>
        <w:gridCol w:w="76"/>
        <w:gridCol w:w="1909"/>
        <w:gridCol w:w="1356"/>
        <w:gridCol w:w="912"/>
        <w:gridCol w:w="81"/>
        <w:gridCol w:w="2556"/>
        <w:gridCol w:w="566"/>
        <w:gridCol w:w="428"/>
        <w:gridCol w:w="513"/>
        <w:gridCol w:w="534"/>
      </w:tblGrid>
      <w:tr w:rsidR="00564758" w:rsidRPr="00AD278A" w14:paraId="5A9C31B6" w14:textId="77777777" w:rsidTr="000C55A6">
        <w:trPr>
          <w:cantSplit/>
          <w:trHeight w:val="303"/>
        </w:trPr>
        <w:tc>
          <w:tcPr>
            <w:tcW w:w="1124" w:type="dxa"/>
            <w:gridSpan w:val="3"/>
            <w:tcBorders>
              <w:top w:val="single" w:sz="12" w:space="0" w:color="auto"/>
              <w:left w:val="single" w:sz="8" w:space="0" w:color="auto"/>
              <w:bottom w:val="nil"/>
              <w:right w:val="nil"/>
            </w:tcBorders>
            <w:vAlign w:val="center"/>
          </w:tcPr>
          <w:p w14:paraId="724979AC"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b/>
                <w:lang w:val="es-ES_tradnl" w:eastAsia="es-ES_tradnl"/>
              </w:rPr>
              <w:t>Titularra</w:t>
            </w:r>
            <w:r w:rsidRPr="00AD278A">
              <w:rPr>
                <w:rFonts w:ascii="Arial" w:eastAsia="Times New Roman" w:hAnsi="Arial" w:cs="Arial"/>
                <w:lang w:val="es-ES_tradnl" w:eastAsia="es-ES_tradnl"/>
              </w:rPr>
              <w:t xml:space="preserve"> </w:t>
            </w:r>
          </w:p>
          <w:p w14:paraId="07CDADC1"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Titular</w:t>
            </w:r>
          </w:p>
        </w:tc>
        <w:tc>
          <w:tcPr>
            <w:tcW w:w="6890" w:type="dxa"/>
            <w:gridSpan w:val="6"/>
            <w:tcBorders>
              <w:top w:val="single" w:sz="12" w:space="0" w:color="auto"/>
              <w:left w:val="nil"/>
              <w:bottom w:val="dotted" w:sz="4" w:space="0" w:color="auto"/>
              <w:right w:val="nil"/>
            </w:tcBorders>
            <w:vAlign w:val="center"/>
          </w:tcPr>
          <w:p w14:paraId="788F78BC"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Texto82"/>
                  <w:enabled/>
                  <w:calcOnExit w:val="0"/>
                  <w:textInput>
                    <w:maxLength w:val="70"/>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c>
          <w:tcPr>
            <w:tcW w:w="566" w:type="dxa"/>
            <w:tcBorders>
              <w:top w:val="single" w:sz="12" w:space="0" w:color="auto"/>
              <w:left w:val="nil"/>
              <w:bottom w:val="nil"/>
              <w:right w:val="nil"/>
            </w:tcBorders>
            <w:vAlign w:val="center"/>
          </w:tcPr>
          <w:p w14:paraId="3317CA45" w14:textId="77777777" w:rsidR="00564758" w:rsidRPr="00AD278A" w:rsidRDefault="00564758" w:rsidP="000C55A6">
            <w:pPr>
              <w:tabs>
                <w:tab w:val="left" w:pos="6379"/>
                <w:tab w:val="left" w:pos="10206"/>
              </w:tabs>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IFK</w:t>
            </w:r>
          </w:p>
          <w:p w14:paraId="32B78A37" w14:textId="77777777" w:rsidR="00564758" w:rsidRPr="00AD278A" w:rsidRDefault="00564758" w:rsidP="000C55A6">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CIF</w:t>
            </w:r>
          </w:p>
        </w:tc>
        <w:tc>
          <w:tcPr>
            <w:tcW w:w="1475" w:type="dxa"/>
            <w:gridSpan w:val="3"/>
            <w:tcBorders>
              <w:top w:val="single" w:sz="12" w:space="0" w:color="auto"/>
              <w:left w:val="nil"/>
              <w:bottom w:val="dotted" w:sz="4" w:space="0" w:color="auto"/>
              <w:right w:val="single" w:sz="8" w:space="0" w:color="auto"/>
            </w:tcBorders>
            <w:vAlign w:val="center"/>
          </w:tcPr>
          <w:p w14:paraId="463E2EF4"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Texto93"/>
                  <w:enabled/>
                  <w:calcOnExit w:val="0"/>
                  <w:textInput>
                    <w:maxLength w:val="9"/>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r>
      <w:tr w:rsidR="00564758" w:rsidRPr="00AD278A" w14:paraId="1DD4D602" w14:textId="77777777" w:rsidTr="000C55A6">
        <w:trPr>
          <w:cantSplit/>
          <w:trHeight w:val="441"/>
        </w:trPr>
        <w:tc>
          <w:tcPr>
            <w:tcW w:w="1124" w:type="dxa"/>
            <w:gridSpan w:val="3"/>
            <w:tcBorders>
              <w:top w:val="nil"/>
              <w:left w:val="single" w:sz="8" w:space="0" w:color="auto"/>
              <w:bottom w:val="nil"/>
              <w:right w:val="nil"/>
            </w:tcBorders>
            <w:vAlign w:val="center"/>
          </w:tcPr>
          <w:p w14:paraId="352C029D" w14:textId="77777777" w:rsidR="00564758" w:rsidRPr="00AD278A" w:rsidRDefault="00564758" w:rsidP="000C55A6">
            <w:pPr>
              <w:tabs>
                <w:tab w:val="left" w:pos="6379"/>
                <w:tab w:val="left" w:pos="10206"/>
              </w:tabs>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Herria</w:t>
            </w:r>
          </w:p>
          <w:p w14:paraId="746CFF4C" w14:textId="77777777" w:rsidR="00564758" w:rsidRPr="00AD278A" w:rsidRDefault="00564758" w:rsidP="000C55A6">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Localidad</w:t>
            </w:r>
          </w:p>
        </w:tc>
        <w:tc>
          <w:tcPr>
            <w:tcW w:w="3341" w:type="dxa"/>
            <w:gridSpan w:val="3"/>
            <w:tcBorders>
              <w:top w:val="dotted" w:sz="4" w:space="0" w:color="auto"/>
              <w:left w:val="nil"/>
              <w:bottom w:val="dotted" w:sz="4" w:space="0" w:color="auto"/>
              <w:right w:val="nil"/>
            </w:tcBorders>
            <w:vAlign w:val="center"/>
          </w:tcPr>
          <w:p w14:paraId="148B04A4" w14:textId="77777777" w:rsidR="00564758" w:rsidRPr="00AD278A" w:rsidRDefault="00564758" w:rsidP="000C55A6">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Texto4"/>
                  <w:enabled/>
                  <w:calcOnExit w:val="0"/>
                  <w:textInput>
                    <w:maxLength w:val="19"/>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c>
          <w:tcPr>
            <w:tcW w:w="912" w:type="dxa"/>
            <w:tcBorders>
              <w:top w:val="dotted" w:sz="4" w:space="0" w:color="auto"/>
              <w:left w:val="nil"/>
              <w:bottom w:val="nil"/>
              <w:right w:val="nil"/>
            </w:tcBorders>
            <w:vAlign w:val="center"/>
          </w:tcPr>
          <w:p w14:paraId="343DCF23" w14:textId="77777777" w:rsidR="00564758" w:rsidRPr="00AD278A" w:rsidRDefault="00564758" w:rsidP="000C55A6">
            <w:pPr>
              <w:tabs>
                <w:tab w:val="left" w:pos="6379"/>
                <w:tab w:val="left" w:pos="10206"/>
              </w:tabs>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Kalea</w:t>
            </w:r>
          </w:p>
          <w:p w14:paraId="42403719" w14:textId="77777777" w:rsidR="00564758" w:rsidRPr="00AD278A" w:rsidRDefault="00564758" w:rsidP="000C55A6">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Calle</w:t>
            </w:r>
          </w:p>
        </w:tc>
        <w:tc>
          <w:tcPr>
            <w:tcW w:w="3631" w:type="dxa"/>
            <w:gridSpan w:val="4"/>
            <w:tcBorders>
              <w:top w:val="nil"/>
              <w:left w:val="nil"/>
              <w:bottom w:val="dotted" w:sz="4" w:space="0" w:color="auto"/>
              <w:right w:val="nil"/>
            </w:tcBorders>
            <w:vAlign w:val="center"/>
          </w:tcPr>
          <w:p w14:paraId="348E9B91" w14:textId="77777777" w:rsidR="00564758" w:rsidRPr="00AD278A" w:rsidRDefault="00564758" w:rsidP="000C55A6">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Texto5"/>
                  <w:enabled/>
                  <w:calcOnExit w:val="0"/>
                  <w:textInput>
                    <w:maxLength w:val="27"/>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c>
          <w:tcPr>
            <w:tcW w:w="513" w:type="dxa"/>
            <w:tcBorders>
              <w:top w:val="dotted" w:sz="4" w:space="0" w:color="auto"/>
              <w:left w:val="nil"/>
              <w:bottom w:val="nil"/>
              <w:right w:val="nil"/>
            </w:tcBorders>
            <w:vAlign w:val="center"/>
          </w:tcPr>
          <w:p w14:paraId="5DF2C937" w14:textId="77777777" w:rsidR="00564758" w:rsidRPr="00AD278A" w:rsidRDefault="00564758" w:rsidP="000C55A6">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b/>
                <w:lang w:val="es-ES_tradnl" w:eastAsia="es-ES_tradnl"/>
              </w:rPr>
              <w:t>Zk</w:t>
            </w:r>
            <w:r w:rsidRPr="00AD278A">
              <w:rPr>
                <w:rFonts w:ascii="Arial" w:eastAsia="Times New Roman" w:hAnsi="Arial" w:cs="Arial"/>
                <w:lang w:val="es-ES_tradnl" w:eastAsia="es-ES_tradnl"/>
              </w:rPr>
              <w:t>.</w:t>
            </w:r>
          </w:p>
          <w:p w14:paraId="461E1E05" w14:textId="77777777" w:rsidR="00564758" w:rsidRPr="00AD278A" w:rsidRDefault="00564758" w:rsidP="000C55A6">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Nº</w:t>
            </w:r>
          </w:p>
        </w:tc>
        <w:tc>
          <w:tcPr>
            <w:tcW w:w="534" w:type="dxa"/>
            <w:tcBorders>
              <w:top w:val="dotted" w:sz="4" w:space="0" w:color="auto"/>
              <w:left w:val="nil"/>
              <w:bottom w:val="dotted" w:sz="4" w:space="0" w:color="auto"/>
              <w:right w:val="single" w:sz="8" w:space="0" w:color="auto"/>
            </w:tcBorders>
            <w:vAlign w:val="center"/>
          </w:tcPr>
          <w:p w14:paraId="0C7273E5" w14:textId="77777777" w:rsidR="00564758" w:rsidRPr="00AD278A" w:rsidRDefault="00564758" w:rsidP="000C55A6">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b/>
                <w:lang w:val="es-ES_tradnl" w:eastAsia="es-ES_tradnl"/>
              </w:rPr>
              <w:fldChar w:fldCharType="begin">
                <w:ffData>
                  <w:name w:val=""/>
                  <w:enabled/>
                  <w:calcOnExit w:val="0"/>
                  <w:textInput>
                    <w:maxLength w:val="3"/>
                  </w:textInput>
                </w:ffData>
              </w:fldChar>
            </w:r>
            <w:r w:rsidRPr="00AD278A">
              <w:rPr>
                <w:rFonts w:ascii="Arial" w:eastAsia="Times New Roman" w:hAnsi="Arial" w:cs="Arial"/>
                <w:b/>
                <w:lang w:val="es-ES_tradnl" w:eastAsia="es-ES_tradnl"/>
              </w:rPr>
              <w:instrText xml:space="preserve"> FORMTEXT </w:instrText>
            </w:r>
            <w:r w:rsidRPr="00AD278A">
              <w:rPr>
                <w:rFonts w:ascii="Arial" w:eastAsia="Times New Roman" w:hAnsi="Arial" w:cs="Arial"/>
                <w:b/>
                <w:lang w:val="es-ES_tradnl" w:eastAsia="es-ES_tradnl"/>
              </w:rPr>
            </w:r>
            <w:r w:rsidRPr="00AD278A">
              <w:rPr>
                <w:rFonts w:ascii="Arial" w:eastAsia="Times New Roman" w:hAnsi="Arial" w:cs="Arial"/>
                <w:b/>
                <w:lang w:val="es-ES_tradnl" w:eastAsia="es-ES_tradnl"/>
              </w:rPr>
              <w:fldChar w:fldCharType="separate"/>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lang w:val="es-ES_tradnl" w:eastAsia="es-ES_tradnl"/>
              </w:rPr>
              <w:fldChar w:fldCharType="end"/>
            </w:r>
          </w:p>
        </w:tc>
      </w:tr>
      <w:tr w:rsidR="00564758" w:rsidRPr="00AD278A" w14:paraId="2631DED3" w14:textId="77777777" w:rsidTr="000C55A6">
        <w:tblPrEx>
          <w:tblBorders>
            <w:right w:val="single" w:sz="8" w:space="0" w:color="auto"/>
            <w:insideH w:val="none" w:sz="0" w:space="0" w:color="auto"/>
            <w:insideV w:val="single" w:sz="8" w:space="0" w:color="auto"/>
          </w:tblBorders>
        </w:tblPrEx>
        <w:trPr>
          <w:cantSplit/>
          <w:trHeight w:val="290"/>
        </w:trPr>
        <w:tc>
          <w:tcPr>
            <w:tcW w:w="631" w:type="dxa"/>
            <w:gridSpan w:val="2"/>
            <w:tcBorders>
              <w:top w:val="nil"/>
              <w:bottom w:val="nil"/>
              <w:right w:val="nil"/>
            </w:tcBorders>
            <w:vAlign w:val="center"/>
          </w:tcPr>
          <w:p w14:paraId="0922DEF3"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b/>
                <w:lang w:val="es-ES_tradnl" w:eastAsia="es-ES_tradnl"/>
              </w:rPr>
              <w:t>Tel</w:t>
            </w:r>
            <w:r w:rsidRPr="00AD278A">
              <w:rPr>
                <w:rFonts w:ascii="Arial" w:eastAsia="Times New Roman" w:hAnsi="Arial" w:cs="Arial"/>
                <w:lang w:val="es-ES_tradnl" w:eastAsia="es-ES_tradnl"/>
              </w:rPr>
              <w:t>.</w:t>
            </w:r>
          </w:p>
          <w:p w14:paraId="19CFCA0D"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Tlf</w:t>
            </w:r>
          </w:p>
        </w:tc>
        <w:tc>
          <w:tcPr>
            <w:tcW w:w="3834" w:type="dxa"/>
            <w:gridSpan w:val="4"/>
            <w:tcBorders>
              <w:top w:val="nil"/>
              <w:left w:val="nil"/>
              <w:bottom w:val="single" w:sz="4" w:space="0" w:color="auto"/>
              <w:right w:val="nil"/>
            </w:tcBorders>
            <w:vAlign w:val="center"/>
          </w:tcPr>
          <w:p w14:paraId="538709EC"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12"/>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c>
          <w:tcPr>
            <w:tcW w:w="993" w:type="dxa"/>
            <w:gridSpan w:val="2"/>
            <w:tcBorders>
              <w:top w:val="nil"/>
              <w:left w:val="nil"/>
              <w:right w:val="nil"/>
            </w:tcBorders>
            <w:vAlign w:val="center"/>
          </w:tcPr>
          <w:p w14:paraId="7E947B39" w14:textId="77777777" w:rsidR="00564758" w:rsidRPr="00AD278A" w:rsidRDefault="00564758" w:rsidP="000C55A6">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Emaila</w:t>
            </w:r>
          </w:p>
          <w:p w14:paraId="21482767"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Email</w:t>
            </w:r>
          </w:p>
        </w:tc>
        <w:tc>
          <w:tcPr>
            <w:tcW w:w="4597" w:type="dxa"/>
            <w:gridSpan w:val="5"/>
            <w:tcBorders>
              <w:top w:val="nil"/>
              <w:left w:val="nil"/>
              <w:bottom w:val="single" w:sz="4" w:space="0" w:color="auto"/>
            </w:tcBorders>
            <w:vAlign w:val="center"/>
          </w:tcPr>
          <w:p w14:paraId="681C7142"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30"/>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r>
      <w:tr w:rsidR="00564758" w:rsidRPr="00AD278A" w14:paraId="000888C8" w14:textId="77777777" w:rsidTr="000C55A6">
        <w:trPr>
          <w:cantSplit/>
          <w:trHeight w:val="306"/>
        </w:trPr>
        <w:tc>
          <w:tcPr>
            <w:tcW w:w="10055" w:type="dxa"/>
            <w:gridSpan w:val="13"/>
            <w:tcBorders>
              <w:top w:val="single" w:sz="8" w:space="0" w:color="auto"/>
              <w:left w:val="single" w:sz="8" w:space="0" w:color="auto"/>
              <w:bottom w:val="single" w:sz="8" w:space="0" w:color="auto"/>
              <w:right w:val="single" w:sz="8" w:space="0" w:color="auto"/>
            </w:tcBorders>
            <w:vAlign w:val="center"/>
          </w:tcPr>
          <w:p w14:paraId="623E0311" w14:textId="77777777" w:rsidR="00564758" w:rsidRPr="00AD278A" w:rsidRDefault="00564758" w:rsidP="000C55A6">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 xml:space="preserve">INSTALAZIOAREN XEHETASUNAK </w:t>
            </w:r>
            <w:r w:rsidRPr="00AD278A">
              <w:rPr>
                <w:rFonts w:ascii="Arial" w:eastAsia="Times New Roman" w:hAnsi="Arial" w:cs="Arial"/>
                <w:lang w:val="es-ES_tradnl" w:eastAsia="es-ES_tradnl"/>
              </w:rPr>
              <w:t>DATOS DE LA INSTALACIÓN</w:t>
            </w:r>
            <w:r w:rsidRPr="00AD278A">
              <w:rPr>
                <w:rFonts w:ascii="Arial" w:eastAsia="Times New Roman" w:hAnsi="Arial" w:cs="Arial"/>
                <w:b/>
                <w:lang w:val="es-ES_tradnl" w:eastAsia="es-ES_tradnl"/>
              </w:rPr>
              <w:t xml:space="preserve"> </w:t>
            </w:r>
          </w:p>
        </w:tc>
      </w:tr>
      <w:tr w:rsidR="00564758" w:rsidRPr="00AD278A" w14:paraId="6CCBE385" w14:textId="77777777" w:rsidTr="000C55A6">
        <w:trPr>
          <w:cantSplit/>
          <w:trHeight w:val="232"/>
        </w:trPr>
        <w:tc>
          <w:tcPr>
            <w:tcW w:w="1124" w:type="dxa"/>
            <w:gridSpan w:val="3"/>
            <w:tcBorders>
              <w:top w:val="single" w:sz="8" w:space="0" w:color="auto"/>
              <w:left w:val="single" w:sz="8" w:space="0" w:color="auto"/>
              <w:bottom w:val="nil"/>
              <w:right w:val="nil"/>
            </w:tcBorders>
            <w:vAlign w:val="center"/>
          </w:tcPr>
          <w:p w14:paraId="62741FD2" w14:textId="77777777" w:rsidR="00564758" w:rsidRPr="00AD278A" w:rsidRDefault="00564758" w:rsidP="000C55A6">
            <w:pPr>
              <w:tabs>
                <w:tab w:val="center" w:pos="4819"/>
                <w:tab w:val="right" w:pos="9071"/>
              </w:tabs>
              <w:spacing w:after="0" w:line="240" w:lineRule="auto"/>
              <w:rPr>
                <w:rFonts w:ascii="Arial" w:eastAsia="Times New Roman" w:hAnsi="Arial" w:cs="Arial"/>
                <w:b/>
                <w:noProof/>
                <w:sz w:val="20"/>
                <w:lang w:val="eu-ES" w:eastAsia="es-ES_tradnl"/>
              </w:rPr>
            </w:pPr>
            <w:r w:rsidRPr="00AD278A">
              <w:rPr>
                <w:rFonts w:ascii="Arial" w:eastAsia="Times New Roman" w:hAnsi="Arial" w:cs="Arial"/>
                <w:b/>
                <w:noProof/>
                <w:sz w:val="20"/>
                <w:lang w:val="eu-ES" w:eastAsia="es-ES_tradnl"/>
              </w:rPr>
              <w:t>Herria</w:t>
            </w:r>
          </w:p>
          <w:p w14:paraId="1BF599DA" w14:textId="77777777" w:rsidR="00564758" w:rsidRPr="00AD278A" w:rsidRDefault="00564758" w:rsidP="000C55A6">
            <w:pPr>
              <w:tabs>
                <w:tab w:val="center" w:pos="4819"/>
                <w:tab w:val="right" w:pos="9071"/>
              </w:tabs>
              <w:spacing w:after="0" w:line="240" w:lineRule="auto"/>
              <w:rPr>
                <w:rFonts w:ascii="Arial" w:eastAsia="Times New Roman" w:hAnsi="Arial" w:cs="Arial"/>
                <w:noProof/>
                <w:sz w:val="20"/>
                <w:lang w:val="eu-ES" w:eastAsia="es-ES_tradnl"/>
              </w:rPr>
            </w:pPr>
            <w:r w:rsidRPr="00AD278A">
              <w:rPr>
                <w:rFonts w:ascii="Arial" w:eastAsia="Times New Roman" w:hAnsi="Arial" w:cs="Arial"/>
                <w:noProof/>
                <w:sz w:val="20"/>
                <w:lang w:val="eu-ES" w:eastAsia="es-ES_tradnl"/>
              </w:rPr>
              <w:t>Localidad</w:t>
            </w:r>
          </w:p>
        </w:tc>
        <w:tc>
          <w:tcPr>
            <w:tcW w:w="3341" w:type="dxa"/>
            <w:gridSpan w:val="3"/>
            <w:tcBorders>
              <w:top w:val="single" w:sz="8" w:space="0" w:color="auto"/>
              <w:left w:val="nil"/>
              <w:bottom w:val="dotted" w:sz="4" w:space="0" w:color="auto"/>
              <w:right w:val="nil"/>
            </w:tcBorders>
            <w:vAlign w:val="center"/>
          </w:tcPr>
          <w:p w14:paraId="381C0A26" w14:textId="77777777" w:rsidR="00564758" w:rsidRPr="00AD278A" w:rsidRDefault="00564758" w:rsidP="000C55A6">
            <w:pPr>
              <w:tabs>
                <w:tab w:val="center" w:pos="4819"/>
                <w:tab w:val="right" w:pos="9071"/>
              </w:tabs>
              <w:spacing w:after="0" w:line="240" w:lineRule="auto"/>
              <w:rPr>
                <w:rFonts w:ascii="Arial" w:eastAsia="Times New Roman" w:hAnsi="Arial" w:cs="Arial"/>
                <w:sz w:val="20"/>
                <w:lang w:val="eu-ES" w:eastAsia="es-ES_tradnl"/>
              </w:rPr>
            </w:pPr>
            <w:r w:rsidRPr="00AD278A">
              <w:rPr>
                <w:rFonts w:ascii="Arial" w:eastAsia="Times New Roman" w:hAnsi="Arial" w:cs="Arial"/>
                <w:noProof/>
                <w:sz w:val="20"/>
                <w:lang w:val="eu-ES" w:eastAsia="es-ES_tradnl"/>
              </w:rPr>
              <w:fldChar w:fldCharType="begin">
                <w:ffData>
                  <w:name w:val="Texto58"/>
                  <w:enabled/>
                  <w:calcOnExit w:val="0"/>
                  <w:textInput>
                    <w:maxLength w:val="19"/>
                  </w:textInput>
                </w:ffData>
              </w:fldChar>
            </w:r>
            <w:r w:rsidRPr="00AD278A">
              <w:rPr>
                <w:rFonts w:ascii="Arial" w:eastAsia="Times New Roman" w:hAnsi="Arial" w:cs="Arial"/>
                <w:noProof/>
                <w:sz w:val="20"/>
                <w:lang w:val="eu-ES" w:eastAsia="es-ES_tradnl"/>
              </w:rPr>
              <w:instrText xml:space="preserve"> FORMTEXT </w:instrText>
            </w:r>
            <w:r w:rsidRPr="00AD278A">
              <w:rPr>
                <w:rFonts w:ascii="Arial" w:eastAsia="Times New Roman" w:hAnsi="Arial" w:cs="Arial"/>
                <w:noProof/>
                <w:sz w:val="20"/>
                <w:lang w:val="eu-ES" w:eastAsia="es-ES_tradnl"/>
              </w:rPr>
            </w:r>
            <w:r w:rsidRPr="00AD278A">
              <w:rPr>
                <w:rFonts w:ascii="Arial" w:eastAsia="Times New Roman" w:hAnsi="Arial" w:cs="Arial"/>
                <w:noProof/>
                <w:sz w:val="20"/>
                <w:lang w:val="eu-ES" w:eastAsia="es-ES_tradnl"/>
              </w:rPr>
              <w:fldChar w:fldCharType="separate"/>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fldChar w:fldCharType="end"/>
            </w:r>
          </w:p>
        </w:tc>
        <w:tc>
          <w:tcPr>
            <w:tcW w:w="912" w:type="dxa"/>
            <w:tcBorders>
              <w:top w:val="single" w:sz="8" w:space="0" w:color="auto"/>
              <w:left w:val="nil"/>
              <w:bottom w:val="nil"/>
              <w:right w:val="nil"/>
            </w:tcBorders>
            <w:vAlign w:val="center"/>
          </w:tcPr>
          <w:p w14:paraId="26BE385C" w14:textId="77777777" w:rsidR="00564758" w:rsidRPr="00AD278A" w:rsidRDefault="00564758" w:rsidP="000C55A6">
            <w:pPr>
              <w:tabs>
                <w:tab w:val="center" w:pos="4819"/>
                <w:tab w:val="right" w:pos="9071"/>
              </w:tabs>
              <w:spacing w:after="0" w:line="240" w:lineRule="auto"/>
              <w:jc w:val="both"/>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Kalea</w:t>
            </w:r>
          </w:p>
          <w:p w14:paraId="6A84F21E" w14:textId="77777777" w:rsidR="00564758" w:rsidRPr="00AD278A" w:rsidRDefault="00564758" w:rsidP="000C55A6">
            <w:pPr>
              <w:tabs>
                <w:tab w:val="center" w:pos="4819"/>
                <w:tab w:val="right" w:pos="9071"/>
              </w:tabs>
              <w:spacing w:after="0" w:line="240" w:lineRule="auto"/>
              <w:jc w:val="both"/>
              <w:rPr>
                <w:rFonts w:ascii="Arial" w:eastAsia="Times New Roman" w:hAnsi="Arial" w:cs="Arial"/>
                <w:sz w:val="20"/>
                <w:lang w:val="eu-ES" w:eastAsia="es-ES_tradnl"/>
              </w:rPr>
            </w:pPr>
            <w:r w:rsidRPr="00AD278A">
              <w:rPr>
                <w:rFonts w:ascii="Arial" w:eastAsia="Times New Roman" w:hAnsi="Arial" w:cs="Arial"/>
                <w:sz w:val="20"/>
                <w:lang w:val="es-ES_tradnl" w:eastAsia="es-ES_tradnl"/>
              </w:rPr>
              <w:t>Calle</w:t>
            </w:r>
          </w:p>
        </w:tc>
        <w:tc>
          <w:tcPr>
            <w:tcW w:w="3631" w:type="dxa"/>
            <w:gridSpan w:val="4"/>
            <w:tcBorders>
              <w:top w:val="single" w:sz="8" w:space="0" w:color="auto"/>
              <w:left w:val="nil"/>
              <w:bottom w:val="dotted" w:sz="4" w:space="0" w:color="auto"/>
              <w:right w:val="nil"/>
            </w:tcBorders>
            <w:vAlign w:val="center"/>
          </w:tcPr>
          <w:p w14:paraId="09495ACB" w14:textId="77777777" w:rsidR="00564758" w:rsidRPr="00AD278A" w:rsidRDefault="00564758" w:rsidP="000C55A6">
            <w:pPr>
              <w:tabs>
                <w:tab w:val="center" w:pos="4819"/>
                <w:tab w:val="right" w:pos="9071"/>
              </w:tabs>
              <w:spacing w:after="0" w:line="240" w:lineRule="auto"/>
              <w:rPr>
                <w:rFonts w:ascii="Arial" w:eastAsia="Times New Roman" w:hAnsi="Arial" w:cs="Arial"/>
                <w:sz w:val="20"/>
                <w:lang w:val="eu-ES" w:eastAsia="es-ES_tradnl"/>
              </w:rPr>
            </w:pPr>
            <w:r w:rsidRPr="00AD278A">
              <w:rPr>
                <w:rFonts w:ascii="Arial" w:eastAsia="Times New Roman" w:hAnsi="Arial" w:cs="Arial"/>
                <w:sz w:val="20"/>
                <w:lang w:val="eu-ES" w:eastAsia="es-ES_tradnl"/>
              </w:rPr>
              <w:fldChar w:fldCharType="begin">
                <w:ffData>
                  <w:name w:val="Texto91"/>
                  <w:enabled/>
                  <w:calcOnExit w:val="0"/>
                  <w:textInput>
                    <w:maxLength w:val="27"/>
                  </w:textInput>
                </w:ffData>
              </w:fldChar>
            </w:r>
            <w:r w:rsidRPr="00AD278A">
              <w:rPr>
                <w:rFonts w:ascii="Arial" w:eastAsia="Times New Roman" w:hAnsi="Arial" w:cs="Arial"/>
                <w:sz w:val="20"/>
                <w:lang w:val="eu-ES" w:eastAsia="es-ES_tradnl"/>
              </w:rPr>
              <w:instrText xml:space="preserve"> FORMTEXT </w:instrText>
            </w:r>
            <w:r w:rsidRPr="00AD278A">
              <w:rPr>
                <w:rFonts w:ascii="Arial" w:eastAsia="Times New Roman" w:hAnsi="Arial" w:cs="Arial"/>
                <w:sz w:val="20"/>
                <w:lang w:val="eu-ES" w:eastAsia="es-ES_tradnl"/>
              </w:rPr>
            </w:r>
            <w:r w:rsidRPr="00AD278A">
              <w:rPr>
                <w:rFonts w:ascii="Arial" w:eastAsia="Times New Roman" w:hAnsi="Arial" w:cs="Arial"/>
                <w:sz w:val="20"/>
                <w:lang w:val="eu-ES" w:eastAsia="es-ES_tradnl"/>
              </w:rPr>
              <w:fldChar w:fldCharType="separate"/>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sz w:val="20"/>
                <w:lang w:val="eu-ES" w:eastAsia="es-ES_tradnl"/>
              </w:rPr>
              <w:fldChar w:fldCharType="end"/>
            </w:r>
          </w:p>
        </w:tc>
        <w:tc>
          <w:tcPr>
            <w:tcW w:w="513" w:type="dxa"/>
            <w:tcBorders>
              <w:top w:val="single" w:sz="8" w:space="0" w:color="auto"/>
              <w:left w:val="nil"/>
              <w:bottom w:val="nil"/>
              <w:right w:val="nil"/>
            </w:tcBorders>
            <w:vAlign w:val="center"/>
          </w:tcPr>
          <w:p w14:paraId="5E2CD4D1" w14:textId="77777777" w:rsidR="00564758" w:rsidRPr="00AD278A" w:rsidRDefault="00564758" w:rsidP="000C55A6">
            <w:pPr>
              <w:tabs>
                <w:tab w:val="center" w:pos="4819"/>
                <w:tab w:val="right" w:pos="9071"/>
              </w:tabs>
              <w:spacing w:after="0" w:line="240" w:lineRule="auto"/>
              <w:jc w:val="both"/>
              <w:rPr>
                <w:rFonts w:ascii="Arial" w:eastAsia="Times New Roman" w:hAnsi="Arial" w:cs="Arial"/>
                <w:b/>
                <w:noProof/>
                <w:lang w:val="eu-ES" w:eastAsia="es-ES_tradnl"/>
              </w:rPr>
            </w:pPr>
            <w:r w:rsidRPr="00AD278A">
              <w:rPr>
                <w:rFonts w:ascii="Arial" w:eastAsia="Times New Roman" w:hAnsi="Arial" w:cs="Arial"/>
                <w:b/>
                <w:noProof/>
                <w:lang w:val="eu-ES" w:eastAsia="es-ES_tradnl"/>
              </w:rPr>
              <w:t>Zk</w:t>
            </w:r>
          </w:p>
          <w:p w14:paraId="78ED432B" w14:textId="77777777" w:rsidR="00564758" w:rsidRPr="00AD278A" w:rsidRDefault="00564758" w:rsidP="000C55A6">
            <w:pPr>
              <w:tabs>
                <w:tab w:val="center" w:pos="4819"/>
                <w:tab w:val="right" w:pos="9071"/>
              </w:tabs>
              <w:spacing w:after="0" w:line="240" w:lineRule="auto"/>
              <w:jc w:val="both"/>
              <w:rPr>
                <w:rFonts w:ascii="Arial" w:eastAsia="Times New Roman" w:hAnsi="Arial" w:cs="Arial"/>
                <w:lang w:val="eu-ES" w:eastAsia="es-ES_tradnl"/>
              </w:rPr>
            </w:pPr>
            <w:r w:rsidRPr="00AD278A">
              <w:rPr>
                <w:rFonts w:ascii="Arial" w:eastAsia="Times New Roman" w:hAnsi="Arial" w:cs="Arial"/>
                <w:noProof/>
                <w:lang w:val="eu-ES" w:eastAsia="es-ES_tradnl"/>
              </w:rPr>
              <w:t>Nº</w:t>
            </w:r>
          </w:p>
        </w:tc>
        <w:tc>
          <w:tcPr>
            <w:tcW w:w="534" w:type="dxa"/>
            <w:tcBorders>
              <w:top w:val="single" w:sz="8" w:space="0" w:color="auto"/>
              <w:left w:val="nil"/>
              <w:bottom w:val="dotted" w:sz="4" w:space="0" w:color="auto"/>
              <w:right w:val="single" w:sz="8" w:space="0" w:color="auto"/>
            </w:tcBorders>
            <w:vAlign w:val="center"/>
          </w:tcPr>
          <w:p w14:paraId="4136C261" w14:textId="77777777" w:rsidR="00564758" w:rsidRPr="00AD278A" w:rsidRDefault="00564758" w:rsidP="000C55A6">
            <w:pPr>
              <w:tabs>
                <w:tab w:val="center" w:pos="4819"/>
                <w:tab w:val="right" w:pos="9071"/>
              </w:tabs>
              <w:spacing w:after="0" w:line="240" w:lineRule="auto"/>
              <w:jc w:val="both"/>
              <w:rPr>
                <w:rFonts w:ascii="Arial" w:eastAsia="Times New Roman" w:hAnsi="Arial" w:cs="Arial"/>
                <w:lang w:val="eu-ES" w:eastAsia="es-ES_tradnl"/>
              </w:rPr>
            </w:pPr>
            <w:r w:rsidRPr="00AD278A">
              <w:rPr>
                <w:rFonts w:ascii="Arial" w:eastAsia="Times New Roman" w:hAnsi="Arial" w:cs="Arial"/>
                <w:lang w:val="es-ES_tradnl" w:eastAsia="es-ES_tradnl"/>
              </w:rPr>
              <w:fldChar w:fldCharType="begin">
                <w:ffData>
                  <w:name w:val=""/>
                  <w:enabled/>
                  <w:calcOnExit w:val="0"/>
                  <w:textInput>
                    <w:maxLength w:val="3"/>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r>
      <w:tr w:rsidR="00564758" w:rsidRPr="00AD278A" w14:paraId="7DFF1E6D" w14:textId="77777777" w:rsidTr="000C55A6">
        <w:trPr>
          <w:cantSplit/>
          <w:trHeight w:val="231"/>
        </w:trPr>
        <w:tc>
          <w:tcPr>
            <w:tcW w:w="1200" w:type="dxa"/>
            <w:gridSpan w:val="4"/>
            <w:tcBorders>
              <w:top w:val="nil"/>
              <w:left w:val="single" w:sz="8" w:space="0" w:color="auto"/>
              <w:bottom w:val="nil"/>
              <w:right w:val="nil"/>
            </w:tcBorders>
            <w:shd w:val="clear" w:color="auto" w:fill="auto"/>
            <w:vAlign w:val="center"/>
          </w:tcPr>
          <w:p w14:paraId="64E44ED0" w14:textId="77777777" w:rsidR="00564758" w:rsidRPr="00AD278A" w:rsidRDefault="00564758" w:rsidP="000C55A6">
            <w:pPr>
              <w:tabs>
                <w:tab w:val="center" w:pos="4819"/>
                <w:tab w:val="right" w:pos="9071"/>
              </w:tabs>
              <w:spacing w:after="0" w:line="240" w:lineRule="auto"/>
              <w:rPr>
                <w:rFonts w:ascii="Arial" w:eastAsia="Times New Roman" w:hAnsi="Arial" w:cs="Arial"/>
                <w:noProof/>
                <w:sz w:val="20"/>
                <w:lang w:val="eu-ES" w:eastAsia="es-ES_tradnl"/>
              </w:rPr>
            </w:pPr>
            <w:r w:rsidRPr="00AD278A">
              <w:rPr>
                <w:rFonts w:ascii="Arial" w:eastAsia="Times New Roman" w:hAnsi="Arial" w:cs="Arial"/>
                <w:b/>
                <w:noProof/>
                <w:sz w:val="20"/>
                <w:lang w:val="eu-ES" w:eastAsia="es-ES_tradnl"/>
              </w:rPr>
              <w:t>Iharduera</w:t>
            </w:r>
            <w:r w:rsidRPr="00AD278A">
              <w:rPr>
                <w:rFonts w:ascii="Arial" w:eastAsia="Times New Roman" w:hAnsi="Arial" w:cs="Arial"/>
                <w:noProof/>
                <w:sz w:val="20"/>
                <w:lang w:val="eu-ES" w:eastAsia="es-ES_tradnl"/>
              </w:rPr>
              <w:t xml:space="preserve"> Actividad</w:t>
            </w:r>
          </w:p>
        </w:tc>
        <w:tc>
          <w:tcPr>
            <w:tcW w:w="8855" w:type="dxa"/>
            <w:gridSpan w:val="9"/>
            <w:tcBorders>
              <w:top w:val="nil"/>
              <w:left w:val="nil"/>
              <w:bottom w:val="dotted" w:sz="4" w:space="0" w:color="auto"/>
              <w:right w:val="single" w:sz="8" w:space="0" w:color="auto"/>
            </w:tcBorders>
            <w:vAlign w:val="center"/>
          </w:tcPr>
          <w:p w14:paraId="25B0782D" w14:textId="77777777" w:rsidR="00564758" w:rsidRPr="00AD278A" w:rsidRDefault="00564758" w:rsidP="000C55A6">
            <w:pPr>
              <w:tabs>
                <w:tab w:val="center" w:pos="4819"/>
                <w:tab w:val="right" w:pos="9071"/>
              </w:tabs>
              <w:spacing w:after="0" w:line="240" w:lineRule="auto"/>
              <w:rPr>
                <w:rFonts w:ascii="Arial" w:eastAsia="Times New Roman" w:hAnsi="Arial" w:cs="Arial"/>
                <w:noProof/>
                <w:sz w:val="20"/>
                <w:lang w:val="eu-ES" w:eastAsia="es-ES_tradnl"/>
              </w:rPr>
            </w:pPr>
            <w:r w:rsidRPr="00AD278A">
              <w:rPr>
                <w:rFonts w:ascii="Arial" w:eastAsia="Times New Roman" w:hAnsi="Arial" w:cs="Arial"/>
                <w:noProof/>
                <w:sz w:val="20"/>
                <w:lang w:val="eu-ES" w:eastAsia="es-ES_tradnl"/>
              </w:rPr>
              <w:fldChar w:fldCharType="begin">
                <w:ffData>
                  <w:name w:val="Texto17"/>
                  <w:enabled/>
                  <w:calcOnExit w:val="0"/>
                  <w:textInput>
                    <w:maxLength w:val="17"/>
                  </w:textInput>
                </w:ffData>
              </w:fldChar>
            </w:r>
            <w:r w:rsidRPr="00AD278A">
              <w:rPr>
                <w:rFonts w:ascii="Arial" w:eastAsia="Times New Roman" w:hAnsi="Arial" w:cs="Arial"/>
                <w:noProof/>
                <w:sz w:val="20"/>
                <w:lang w:val="eu-ES" w:eastAsia="es-ES_tradnl"/>
              </w:rPr>
              <w:instrText xml:space="preserve"> FORMTEXT </w:instrText>
            </w:r>
            <w:r w:rsidRPr="00AD278A">
              <w:rPr>
                <w:rFonts w:ascii="Arial" w:eastAsia="Times New Roman" w:hAnsi="Arial" w:cs="Arial"/>
                <w:noProof/>
                <w:sz w:val="20"/>
                <w:lang w:val="eu-ES" w:eastAsia="es-ES_tradnl"/>
              </w:rPr>
            </w:r>
            <w:r w:rsidRPr="00AD278A">
              <w:rPr>
                <w:rFonts w:ascii="Arial" w:eastAsia="Times New Roman" w:hAnsi="Arial" w:cs="Arial"/>
                <w:noProof/>
                <w:sz w:val="20"/>
                <w:lang w:val="eu-ES" w:eastAsia="es-ES_tradnl"/>
              </w:rPr>
              <w:fldChar w:fldCharType="separate"/>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fldChar w:fldCharType="end"/>
            </w:r>
          </w:p>
        </w:tc>
      </w:tr>
      <w:tr w:rsidR="00564758" w:rsidRPr="00AD278A" w14:paraId="136CFD54" w14:textId="77777777" w:rsidTr="000C55A6">
        <w:trPr>
          <w:cantSplit/>
          <w:trHeight w:val="231"/>
        </w:trPr>
        <w:tc>
          <w:tcPr>
            <w:tcW w:w="3109" w:type="dxa"/>
            <w:gridSpan w:val="5"/>
            <w:tcBorders>
              <w:top w:val="nil"/>
              <w:left w:val="single" w:sz="8" w:space="0" w:color="auto"/>
              <w:bottom w:val="nil"/>
              <w:right w:val="nil"/>
            </w:tcBorders>
            <w:vAlign w:val="center"/>
          </w:tcPr>
          <w:p w14:paraId="3F3F31C3" w14:textId="77777777" w:rsidR="00564758" w:rsidRPr="00AD278A" w:rsidRDefault="00564758" w:rsidP="000C55A6">
            <w:pPr>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Establezimentuaren izena</w:t>
            </w:r>
          </w:p>
          <w:p w14:paraId="7664CA8C" w14:textId="77777777" w:rsidR="00564758" w:rsidRPr="00AD278A" w:rsidRDefault="00564758" w:rsidP="000C55A6">
            <w:pPr>
              <w:spacing w:after="0" w:line="240" w:lineRule="auto"/>
              <w:rPr>
                <w:rFonts w:ascii="Arial" w:eastAsia="Times New Roman" w:hAnsi="Arial" w:cs="Arial"/>
                <w:sz w:val="20"/>
                <w:lang w:val="es-ES_tradnl" w:eastAsia="es-ES_tradnl"/>
              </w:rPr>
            </w:pPr>
            <w:r w:rsidRPr="00AD278A">
              <w:rPr>
                <w:rFonts w:ascii="Arial" w:eastAsia="Times New Roman" w:hAnsi="Arial" w:cs="Arial"/>
                <w:sz w:val="20"/>
                <w:lang w:val="es-ES_tradnl" w:eastAsia="es-ES_tradnl"/>
              </w:rPr>
              <w:t xml:space="preserve">Nombre del establecimiento </w:t>
            </w:r>
          </w:p>
        </w:tc>
        <w:tc>
          <w:tcPr>
            <w:tcW w:w="6946" w:type="dxa"/>
            <w:gridSpan w:val="8"/>
            <w:tcBorders>
              <w:top w:val="nil"/>
              <w:left w:val="nil"/>
              <w:bottom w:val="dotted" w:sz="4" w:space="0" w:color="auto"/>
              <w:right w:val="single" w:sz="8" w:space="0" w:color="auto"/>
            </w:tcBorders>
            <w:vAlign w:val="center"/>
          </w:tcPr>
          <w:p w14:paraId="13BB4C5B" w14:textId="77777777" w:rsidR="00564758" w:rsidRPr="00AD278A" w:rsidRDefault="00564758" w:rsidP="000C55A6">
            <w:pPr>
              <w:spacing w:after="60" w:line="240" w:lineRule="auto"/>
              <w:rPr>
                <w:rFonts w:ascii="Arial" w:eastAsia="Times New Roman" w:hAnsi="Arial" w:cs="Arial"/>
                <w:sz w:val="20"/>
                <w:lang w:val="es-ES_tradnl" w:eastAsia="es-ES_tradnl"/>
              </w:rPr>
            </w:pPr>
            <w:r w:rsidRPr="00AD278A">
              <w:rPr>
                <w:rFonts w:ascii="Arial" w:eastAsia="Times New Roman" w:hAnsi="Arial" w:cs="Arial"/>
                <w:sz w:val="20"/>
                <w:lang w:val="es-ES_tradnl" w:eastAsia="es-ES_tradnl"/>
              </w:rPr>
              <w:fldChar w:fldCharType="begin">
                <w:ffData>
                  <w:name w:val="Texto26"/>
                  <w:enabled/>
                  <w:calcOnExit w:val="0"/>
                  <w:textInput>
                    <w:maxLength w:val="45"/>
                  </w:textInput>
                </w:ffData>
              </w:fldChar>
            </w:r>
            <w:r w:rsidRPr="00AD278A">
              <w:rPr>
                <w:rFonts w:ascii="Arial" w:eastAsia="Times New Roman" w:hAnsi="Arial" w:cs="Arial"/>
                <w:sz w:val="20"/>
                <w:lang w:val="es-ES_tradnl" w:eastAsia="es-ES_tradnl"/>
              </w:rPr>
              <w:instrText xml:space="preserve"> FORMTEXT </w:instrText>
            </w:r>
            <w:r w:rsidRPr="00AD278A">
              <w:rPr>
                <w:rFonts w:ascii="Arial" w:eastAsia="Times New Roman" w:hAnsi="Arial" w:cs="Arial"/>
                <w:sz w:val="20"/>
                <w:lang w:val="es-ES_tradnl" w:eastAsia="es-ES_tradnl"/>
              </w:rPr>
            </w:r>
            <w:r w:rsidRPr="00AD278A">
              <w:rPr>
                <w:rFonts w:ascii="Arial" w:eastAsia="Times New Roman" w:hAnsi="Arial" w:cs="Arial"/>
                <w:sz w:val="20"/>
                <w:lang w:val="es-ES_tradnl" w:eastAsia="es-ES_tradnl"/>
              </w:rPr>
              <w:fldChar w:fldCharType="separate"/>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sz w:val="20"/>
                <w:lang w:val="es-ES_tradnl" w:eastAsia="es-ES_tradnl"/>
              </w:rPr>
              <w:fldChar w:fldCharType="end"/>
            </w:r>
          </w:p>
        </w:tc>
      </w:tr>
      <w:tr w:rsidR="00564758" w:rsidRPr="00AD278A" w14:paraId="79F494AD" w14:textId="77777777" w:rsidTr="000C55A6">
        <w:trPr>
          <w:cantSplit/>
          <w:trHeight w:val="231"/>
        </w:trPr>
        <w:tc>
          <w:tcPr>
            <w:tcW w:w="3109" w:type="dxa"/>
            <w:gridSpan w:val="5"/>
            <w:tcBorders>
              <w:top w:val="nil"/>
              <w:left w:val="single" w:sz="8" w:space="0" w:color="auto"/>
              <w:bottom w:val="single" w:sz="4" w:space="0" w:color="auto"/>
              <w:right w:val="nil"/>
            </w:tcBorders>
            <w:vAlign w:val="center"/>
          </w:tcPr>
          <w:p w14:paraId="573F30D1" w14:textId="77777777" w:rsidR="00564758" w:rsidRPr="00AD278A" w:rsidRDefault="00564758" w:rsidP="000C55A6">
            <w:pPr>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Eraikitako azalera</w:t>
            </w:r>
          </w:p>
          <w:p w14:paraId="2E40AFB2" w14:textId="77777777" w:rsidR="00564758" w:rsidRPr="00AD278A" w:rsidRDefault="00564758" w:rsidP="000C55A6">
            <w:pPr>
              <w:spacing w:after="0" w:line="240" w:lineRule="auto"/>
              <w:rPr>
                <w:rFonts w:ascii="Arial" w:eastAsia="Times New Roman" w:hAnsi="Arial" w:cs="Arial"/>
                <w:b/>
                <w:sz w:val="20"/>
                <w:lang w:val="es-ES_tradnl" w:eastAsia="es-ES_tradnl"/>
              </w:rPr>
            </w:pPr>
            <w:r w:rsidRPr="00AD278A">
              <w:rPr>
                <w:rFonts w:ascii="Arial" w:eastAsia="Times New Roman" w:hAnsi="Arial" w:cs="Arial"/>
                <w:sz w:val="20"/>
                <w:lang w:val="es-ES_tradnl" w:eastAsia="es-ES_tradnl"/>
              </w:rPr>
              <w:t>Superficie construida total</w:t>
            </w:r>
          </w:p>
        </w:tc>
        <w:tc>
          <w:tcPr>
            <w:tcW w:w="6946" w:type="dxa"/>
            <w:gridSpan w:val="8"/>
            <w:tcBorders>
              <w:top w:val="nil"/>
              <w:left w:val="nil"/>
              <w:bottom w:val="single" w:sz="4" w:space="0" w:color="auto"/>
              <w:right w:val="single" w:sz="8" w:space="0" w:color="auto"/>
            </w:tcBorders>
            <w:vAlign w:val="center"/>
          </w:tcPr>
          <w:p w14:paraId="02A11D7A" w14:textId="77777777" w:rsidR="00564758" w:rsidRPr="00AD278A" w:rsidRDefault="00564758" w:rsidP="000C55A6">
            <w:pPr>
              <w:tabs>
                <w:tab w:val="left" w:pos="2854"/>
              </w:tabs>
              <w:spacing w:after="0" w:line="240" w:lineRule="auto"/>
              <w:rPr>
                <w:rFonts w:ascii="Arial" w:eastAsia="Times New Roman" w:hAnsi="Arial" w:cs="Arial"/>
                <w:b/>
                <w:sz w:val="20"/>
                <w:lang w:val="es-ES_tradnl" w:eastAsia="es-ES_tradnl"/>
              </w:rPr>
            </w:pPr>
            <w:r w:rsidRPr="00AD278A">
              <w:rPr>
                <w:rFonts w:ascii="Arial" w:eastAsia="Times New Roman" w:hAnsi="Arial" w:cs="Arial"/>
                <w:sz w:val="20"/>
                <w:lang w:val="es-ES_tradnl" w:eastAsia="es-ES_tradnl"/>
              </w:rPr>
              <w:fldChar w:fldCharType="begin">
                <w:ffData>
                  <w:name w:val="Texto33"/>
                  <w:enabled/>
                  <w:calcOnExit w:val="0"/>
                  <w:textInput>
                    <w:maxLength w:val="9"/>
                  </w:textInput>
                </w:ffData>
              </w:fldChar>
            </w:r>
            <w:r w:rsidRPr="00AD278A">
              <w:rPr>
                <w:rFonts w:ascii="Arial" w:eastAsia="Times New Roman" w:hAnsi="Arial" w:cs="Arial"/>
                <w:sz w:val="20"/>
                <w:lang w:val="es-ES_tradnl" w:eastAsia="es-ES_tradnl"/>
              </w:rPr>
              <w:instrText xml:space="preserve"> FORMTEXT </w:instrText>
            </w:r>
            <w:r w:rsidRPr="00AD278A">
              <w:rPr>
                <w:rFonts w:ascii="Arial" w:eastAsia="Times New Roman" w:hAnsi="Arial" w:cs="Arial"/>
                <w:sz w:val="20"/>
                <w:lang w:val="es-ES_tradnl" w:eastAsia="es-ES_tradnl"/>
              </w:rPr>
            </w:r>
            <w:r w:rsidRPr="00AD278A">
              <w:rPr>
                <w:rFonts w:ascii="Arial" w:eastAsia="Times New Roman" w:hAnsi="Arial" w:cs="Arial"/>
                <w:sz w:val="20"/>
                <w:lang w:val="es-ES_tradnl" w:eastAsia="es-ES_tradnl"/>
              </w:rPr>
              <w:fldChar w:fldCharType="separate"/>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sz w:val="20"/>
                <w:lang w:val="es-ES_tradnl" w:eastAsia="es-ES_tradnl"/>
              </w:rPr>
              <w:fldChar w:fldCharType="end"/>
            </w:r>
            <w:r w:rsidRPr="00AD278A">
              <w:rPr>
                <w:rFonts w:ascii="Arial" w:eastAsia="Times New Roman" w:hAnsi="Arial" w:cs="Arial"/>
                <w:sz w:val="20"/>
                <w:lang w:val="es-ES_tradnl" w:eastAsia="es-ES_tradnl"/>
              </w:rPr>
              <w:t xml:space="preserve"> m</w:t>
            </w:r>
            <w:r w:rsidRPr="00AD278A">
              <w:rPr>
                <w:rFonts w:ascii="Arial" w:eastAsia="Times New Roman" w:hAnsi="Arial" w:cs="Arial"/>
                <w:sz w:val="20"/>
                <w:vertAlign w:val="superscript"/>
                <w:lang w:val="es-ES_tradnl" w:eastAsia="es-ES_tradnl"/>
              </w:rPr>
              <w:t>2</w:t>
            </w:r>
          </w:p>
        </w:tc>
      </w:tr>
      <w:tr w:rsidR="00564758" w:rsidRPr="00AD278A" w14:paraId="7F5F34F1" w14:textId="77777777" w:rsidTr="000C55A6">
        <w:trPr>
          <w:cantSplit/>
          <w:trHeight w:val="20"/>
        </w:trPr>
        <w:tc>
          <w:tcPr>
            <w:tcW w:w="10055" w:type="dxa"/>
            <w:gridSpan w:val="13"/>
            <w:tcBorders>
              <w:top w:val="single" w:sz="4" w:space="0" w:color="auto"/>
              <w:left w:val="single" w:sz="8" w:space="0" w:color="auto"/>
              <w:bottom w:val="single" w:sz="4" w:space="0" w:color="auto"/>
              <w:right w:val="single" w:sz="8" w:space="0" w:color="auto"/>
            </w:tcBorders>
          </w:tcPr>
          <w:p w14:paraId="36F8BC5E" w14:textId="77777777" w:rsidR="00564758" w:rsidRPr="00AD278A" w:rsidRDefault="00564758" w:rsidP="000C55A6">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Sute-detekzio eta -alarmako sistemak </w:t>
            </w:r>
            <w:r w:rsidRPr="00AD278A">
              <w:rPr>
                <w:rFonts w:ascii="Arial" w:eastAsia="Times New Roman" w:hAnsi="Arial" w:cs="Arial"/>
                <w:sz w:val="20"/>
                <w:lang w:val="es-ES_tradnl" w:eastAsia="es-ES_tradnl"/>
              </w:rPr>
              <w:t>Sistemas de detección y alarma de incendios</w:t>
            </w:r>
            <w:r w:rsidRPr="00AD278A">
              <w:rPr>
                <w:rFonts w:ascii="Arial" w:eastAsia="Times New Roman" w:hAnsi="Arial" w:cs="Arial"/>
                <w:b/>
                <w:sz w:val="20"/>
                <w:lang w:val="es-ES_tradnl" w:eastAsia="es-ES_tradnl"/>
              </w:rPr>
              <w:tab/>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9F583A">
              <w:rPr>
                <w:rFonts w:ascii="Arial" w:eastAsia="Times New Roman" w:hAnsi="Arial" w:cs="Arial"/>
                <w:b/>
                <w:sz w:val="20"/>
                <w:lang w:val="es-ES_tradnl" w:eastAsia="es-ES_tradnl"/>
              </w:rPr>
            </w:r>
            <w:r w:rsidR="009F583A">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564758" w:rsidRPr="00AD278A" w14:paraId="5BCC8DCB" w14:textId="77777777" w:rsidTr="000C55A6">
        <w:trPr>
          <w:cantSplit/>
          <w:trHeight w:val="33"/>
        </w:trPr>
        <w:tc>
          <w:tcPr>
            <w:tcW w:w="10055" w:type="dxa"/>
            <w:gridSpan w:val="13"/>
            <w:tcBorders>
              <w:top w:val="single" w:sz="4" w:space="0" w:color="auto"/>
              <w:left w:val="single" w:sz="8" w:space="0" w:color="auto"/>
              <w:bottom w:val="single" w:sz="4" w:space="0" w:color="auto"/>
              <w:right w:val="single" w:sz="8" w:space="0" w:color="auto"/>
            </w:tcBorders>
          </w:tcPr>
          <w:p w14:paraId="027EF6BE" w14:textId="77777777" w:rsidR="00564758" w:rsidRPr="00AD278A" w:rsidRDefault="00564758" w:rsidP="000C55A6">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Suteen aurkako uraren hornidura-sistemak </w:t>
            </w:r>
            <w:r w:rsidRPr="00AD278A">
              <w:rPr>
                <w:rFonts w:ascii="Arial" w:eastAsia="Times New Roman" w:hAnsi="Arial" w:cs="Arial"/>
                <w:sz w:val="20"/>
                <w:lang w:val="es-ES_tradnl" w:eastAsia="es-ES_tradnl"/>
              </w:rPr>
              <w:t xml:space="preserve">Sistemas de abastecimiento de agua contra incendios           </w:t>
            </w:r>
            <w:r w:rsidRPr="00AD278A">
              <w:rPr>
                <w:rFonts w:ascii="Arial" w:eastAsia="Times New Roman" w:hAnsi="Arial" w:cs="Arial"/>
                <w:sz w:val="18"/>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9F583A">
              <w:rPr>
                <w:rFonts w:ascii="Arial" w:eastAsia="Times New Roman" w:hAnsi="Arial" w:cs="Arial"/>
                <w:b/>
                <w:sz w:val="20"/>
                <w:lang w:val="es-ES_tradnl" w:eastAsia="es-ES_tradnl"/>
              </w:rPr>
            </w:r>
            <w:r w:rsidR="009F583A">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564758" w:rsidRPr="00AD278A" w14:paraId="35481591" w14:textId="77777777" w:rsidTr="000C55A6">
        <w:trPr>
          <w:cantSplit/>
          <w:trHeight w:val="33"/>
        </w:trPr>
        <w:tc>
          <w:tcPr>
            <w:tcW w:w="10055" w:type="dxa"/>
            <w:gridSpan w:val="13"/>
            <w:tcBorders>
              <w:top w:val="single" w:sz="4" w:space="0" w:color="auto"/>
              <w:left w:val="single" w:sz="8" w:space="0" w:color="auto"/>
              <w:bottom w:val="single" w:sz="4" w:space="0" w:color="auto"/>
              <w:right w:val="single" w:sz="8" w:space="0" w:color="auto"/>
            </w:tcBorders>
          </w:tcPr>
          <w:p w14:paraId="51689C7C" w14:textId="77777777" w:rsidR="00564758" w:rsidRPr="00AD278A" w:rsidRDefault="00564758" w:rsidP="000C55A6">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Suteen aurkako ur-harguneko sistemak </w:t>
            </w:r>
            <w:r w:rsidRPr="00AD278A">
              <w:rPr>
                <w:rFonts w:ascii="Arial" w:eastAsia="Times New Roman" w:hAnsi="Arial" w:cs="Arial"/>
                <w:sz w:val="20"/>
                <w:lang w:val="es-ES_tradnl" w:eastAsia="es-ES_tradnl"/>
              </w:rPr>
              <w:t>Sistemas de hidrantes contra incendios</w:t>
            </w:r>
            <w:r w:rsidRPr="00AD278A">
              <w:rPr>
                <w:rFonts w:ascii="Arial" w:eastAsia="Times New Roman" w:hAnsi="Arial" w:cs="Arial"/>
                <w:b/>
                <w:sz w:val="20"/>
                <w:lang w:val="es-ES_tradnl" w:eastAsia="es-ES_tradnl"/>
              </w:rPr>
              <w:tab/>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9F583A">
              <w:rPr>
                <w:rFonts w:ascii="Arial" w:eastAsia="Times New Roman" w:hAnsi="Arial" w:cs="Arial"/>
                <w:b/>
                <w:sz w:val="20"/>
                <w:lang w:val="es-ES_tradnl" w:eastAsia="es-ES_tradnl"/>
              </w:rPr>
            </w:r>
            <w:r w:rsidR="009F583A">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564758" w:rsidRPr="00AD278A" w14:paraId="5020E1DE" w14:textId="77777777" w:rsidTr="000C55A6">
        <w:trPr>
          <w:cantSplit/>
          <w:trHeight w:val="56"/>
        </w:trPr>
        <w:tc>
          <w:tcPr>
            <w:tcW w:w="10055" w:type="dxa"/>
            <w:gridSpan w:val="13"/>
            <w:tcBorders>
              <w:top w:val="single" w:sz="4" w:space="0" w:color="auto"/>
              <w:left w:val="single" w:sz="8" w:space="0" w:color="auto"/>
              <w:bottom w:val="single" w:sz="4" w:space="0" w:color="auto"/>
              <w:right w:val="single" w:sz="8" w:space="0" w:color="auto"/>
            </w:tcBorders>
          </w:tcPr>
          <w:p w14:paraId="29703152" w14:textId="77777777" w:rsidR="00564758" w:rsidRPr="00AD278A" w:rsidRDefault="00564758" w:rsidP="000C55A6">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Suteetako ur-hargune hornituen sistemak </w:t>
            </w:r>
            <w:r w:rsidRPr="00AD278A">
              <w:rPr>
                <w:rFonts w:ascii="Arial" w:eastAsia="Times New Roman" w:hAnsi="Arial" w:cs="Arial"/>
                <w:sz w:val="20"/>
                <w:lang w:val="es-ES_tradnl" w:eastAsia="es-ES_tradnl"/>
              </w:rPr>
              <w:t>Sistemas de bocas de incendio equipadas</w:t>
            </w:r>
            <w:r w:rsidRPr="00AD278A">
              <w:rPr>
                <w:rFonts w:ascii="Arial" w:eastAsia="Times New Roman" w:hAnsi="Arial" w:cs="Arial"/>
                <w:b/>
                <w:sz w:val="20"/>
                <w:lang w:val="es-ES_tradnl" w:eastAsia="es-ES_tradnl"/>
              </w:rPr>
              <w:tab/>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9F583A">
              <w:rPr>
                <w:rFonts w:ascii="Arial" w:eastAsia="Times New Roman" w:hAnsi="Arial" w:cs="Arial"/>
                <w:b/>
                <w:sz w:val="20"/>
                <w:lang w:val="es-ES_tradnl" w:eastAsia="es-ES_tradnl"/>
              </w:rPr>
            </w:r>
            <w:r w:rsidR="009F583A">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564758" w:rsidRPr="00AD278A" w14:paraId="6247DBD2" w14:textId="77777777" w:rsidTr="000C55A6">
        <w:trPr>
          <w:cantSplit/>
          <w:trHeight w:val="56"/>
        </w:trPr>
        <w:tc>
          <w:tcPr>
            <w:tcW w:w="10055" w:type="dxa"/>
            <w:gridSpan w:val="13"/>
            <w:tcBorders>
              <w:top w:val="single" w:sz="4" w:space="0" w:color="auto"/>
              <w:left w:val="single" w:sz="8" w:space="0" w:color="auto"/>
              <w:bottom w:val="single" w:sz="4" w:space="0" w:color="auto"/>
              <w:right w:val="single" w:sz="8" w:space="0" w:color="auto"/>
            </w:tcBorders>
          </w:tcPr>
          <w:p w14:paraId="1885DBA4" w14:textId="77777777" w:rsidR="00564758" w:rsidRPr="00AD278A" w:rsidRDefault="00564758" w:rsidP="000C55A6">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Zutabe lehorreko sistemak </w:t>
            </w:r>
            <w:r w:rsidRPr="00AD278A">
              <w:rPr>
                <w:rFonts w:ascii="Arial" w:eastAsia="Times New Roman" w:hAnsi="Arial" w:cs="Arial"/>
                <w:sz w:val="20"/>
                <w:lang w:val="es-ES_tradnl" w:eastAsia="es-ES_tradnl"/>
              </w:rPr>
              <w:t>Sistemas de columna seca</w:t>
            </w:r>
            <w:r w:rsidRPr="00AD278A">
              <w:rPr>
                <w:rFonts w:ascii="Arial" w:eastAsia="Times New Roman" w:hAnsi="Arial" w:cs="Arial"/>
                <w:b/>
                <w:sz w:val="20"/>
                <w:lang w:val="es-ES_tradnl" w:eastAsia="es-ES_tradnl"/>
              </w:rPr>
              <w:tab/>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9F583A">
              <w:rPr>
                <w:rFonts w:ascii="Arial" w:eastAsia="Times New Roman" w:hAnsi="Arial" w:cs="Arial"/>
                <w:b/>
                <w:sz w:val="20"/>
                <w:lang w:val="es-ES_tradnl" w:eastAsia="es-ES_tradnl"/>
              </w:rPr>
            </w:r>
            <w:r w:rsidR="009F583A">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564758" w:rsidRPr="00AD278A" w14:paraId="744D79A2" w14:textId="77777777" w:rsidTr="000C55A6">
        <w:trPr>
          <w:cantSplit/>
          <w:trHeight w:val="210"/>
        </w:trPr>
        <w:tc>
          <w:tcPr>
            <w:tcW w:w="10055" w:type="dxa"/>
            <w:gridSpan w:val="13"/>
            <w:tcBorders>
              <w:top w:val="single" w:sz="4" w:space="0" w:color="auto"/>
              <w:left w:val="single" w:sz="8" w:space="0" w:color="auto"/>
              <w:bottom w:val="nil"/>
              <w:right w:val="single" w:sz="8" w:space="0" w:color="auto"/>
            </w:tcBorders>
          </w:tcPr>
          <w:p w14:paraId="79C8FECC" w14:textId="77777777" w:rsidR="00564758" w:rsidRDefault="00564758" w:rsidP="000C55A6">
            <w:pPr>
              <w:tabs>
                <w:tab w:val="left" w:pos="1773"/>
                <w:tab w:val="left" w:pos="8364"/>
                <w:tab w:val="left" w:pos="8647"/>
              </w:tabs>
              <w:spacing w:after="0" w:line="240" w:lineRule="auto"/>
              <w:jc w:val="both"/>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Langarreztagailu automatiko eta ur langartu bidez sua itzaltzeko sistema finkoak </w:t>
            </w:r>
          </w:p>
          <w:p w14:paraId="2EE3CD73" w14:textId="77777777" w:rsidR="00564758" w:rsidRPr="00AD278A" w:rsidRDefault="00564758" w:rsidP="000C55A6">
            <w:pPr>
              <w:tabs>
                <w:tab w:val="left" w:pos="1773"/>
                <w:tab w:val="left" w:pos="8364"/>
                <w:tab w:val="left" w:pos="8647"/>
              </w:tabs>
              <w:spacing w:after="0" w:line="240" w:lineRule="auto"/>
              <w:jc w:val="both"/>
              <w:rPr>
                <w:rFonts w:ascii="Arial" w:eastAsia="Times New Roman" w:hAnsi="Arial" w:cs="Arial"/>
                <w:b/>
                <w:sz w:val="20"/>
                <w:lang w:val="es-ES_tradnl" w:eastAsia="es-ES_tradnl"/>
              </w:rPr>
            </w:pPr>
            <w:r w:rsidRPr="00AD278A">
              <w:rPr>
                <w:rFonts w:ascii="Arial" w:eastAsia="Times New Roman" w:hAnsi="Arial" w:cs="Arial"/>
                <w:sz w:val="20"/>
                <w:lang w:val="es-ES_tradnl" w:eastAsia="es-ES_tradnl"/>
              </w:rPr>
              <w:t>Sistemas fijos de extinción por rociadore</w:t>
            </w:r>
            <w:r>
              <w:rPr>
                <w:rFonts w:ascii="Arial" w:eastAsia="Times New Roman" w:hAnsi="Arial" w:cs="Arial"/>
                <w:sz w:val="20"/>
                <w:lang w:val="es-ES_tradnl" w:eastAsia="es-ES_tradnl"/>
              </w:rPr>
              <w:t xml:space="preserve">s automáticos y agua pulverizada  </w:t>
            </w:r>
            <w:r w:rsidRPr="00AD278A">
              <w:rPr>
                <w:rFonts w:ascii="Arial" w:eastAsia="Times New Roman" w:hAnsi="Arial" w:cs="Arial"/>
                <w:b/>
                <w:sz w:val="20"/>
                <w:lang w:val="es-ES_tradnl" w:eastAsia="es-ES_tradnl"/>
              </w:rPr>
              <w:t xml:space="preserve">                                                    </w:t>
            </w:r>
            <w:r w:rsidRPr="00AD278A">
              <w:rPr>
                <w:rFonts w:ascii="Arial" w:eastAsia="Times New Roman" w:hAnsi="Arial" w:cs="Arial"/>
                <w:b/>
                <w:sz w:val="18"/>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9F583A">
              <w:rPr>
                <w:rFonts w:ascii="Arial" w:eastAsia="Times New Roman" w:hAnsi="Arial" w:cs="Arial"/>
                <w:b/>
                <w:sz w:val="20"/>
                <w:lang w:val="es-ES_tradnl" w:eastAsia="es-ES_tradnl"/>
              </w:rPr>
            </w:r>
            <w:r w:rsidR="009F583A">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564758" w:rsidRPr="00AD278A" w14:paraId="49E25BB1" w14:textId="77777777" w:rsidTr="000C55A6">
        <w:trPr>
          <w:cantSplit/>
          <w:trHeight w:val="56"/>
        </w:trPr>
        <w:tc>
          <w:tcPr>
            <w:tcW w:w="10055" w:type="dxa"/>
            <w:gridSpan w:val="13"/>
            <w:tcBorders>
              <w:top w:val="single" w:sz="4" w:space="0" w:color="auto"/>
              <w:left w:val="single" w:sz="8" w:space="0" w:color="auto"/>
              <w:bottom w:val="single" w:sz="4" w:space="0" w:color="auto"/>
              <w:right w:val="single" w:sz="8" w:space="0" w:color="auto"/>
            </w:tcBorders>
          </w:tcPr>
          <w:p w14:paraId="5B403948" w14:textId="77777777" w:rsidR="00564758" w:rsidRPr="00AD278A" w:rsidRDefault="00564758" w:rsidP="000C55A6">
            <w:pPr>
              <w:tabs>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Ur </w:t>
            </w:r>
            <w:r w:rsidRPr="00AD278A">
              <w:rPr>
                <w:rFonts w:ascii="Arial" w:eastAsia="Times New Roman" w:hAnsi="Arial" w:cs="Arial"/>
                <w:b/>
                <w:sz w:val="20"/>
                <w:lang w:val="eu-ES" w:eastAsia="es-ES_tradnl"/>
              </w:rPr>
              <w:t>la</w:t>
            </w:r>
            <w:r>
              <w:rPr>
                <w:rFonts w:ascii="Arial" w:eastAsia="Times New Roman" w:hAnsi="Arial" w:cs="Arial"/>
                <w:b/>
                <w:sz w:val="20"/>
                <w:lang w:val="eu-ES" w:eastAsia="es-ES_tradnl"/>
              </w:rPr>
              <w:t>inoztatu</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s-ES_tradnl" w:eastAsia="es-ES_tradnl"/>
              </w:rPr>
              <w:t xml:space="preserve">bidez sua itzaltzeko sistema finkoak </w:t>
            </w:r>
            <w:r w:rsidRPr="00AD278A">
              <w:rPr>
                <w:rFonts w:ascii="Arial" w:eastAsia="Times New Roman" w:hAnsi="Arial" w:cs="Arial"/>
                <w:sz w:val="20"/>
                <w:lang w:val="es-ES_tradnl" w:eastAsia="es-ES_tradnl"/>
              </w:rPr>
              <w:t>Sistemas fijos de extinción por agua nebulizada</w:t>
            </w:r>
            <w:r w:rsidRPr="00AD278A">
              <w:rPr>
                <w:rFonts w:ascii="Arial" w:eastAsia="Times New Roman" w:hAnsi="Arial" w:cs="Arial"/>
                <w:b/>
                <w:sz w:val="20"/>
                <w:lang w:val="es-ES_tradnl" w:eastAsia="es-ES_tradnl"/>
              </w:rPr>
              <w:t xml:space="preserve">    </w:t>
            </w:r>
            <w:r w:rsidRPr="008776F0">
              <w:rPr>
                <w:rFonts w:ascii="Arial" w:eastAsia="Times New Roman" w:hAnsi="Arial" w:cs="Arial"/>
                <w:b/>
                <w:sz w:val="32"/>
                <w:lang w:val="es-ES_tradnl" w:eastAsia="es-ES_tradnl"/>
              </w:rPr>
              <w:t xml:space="preserve"> </w:t>
            </w:r>
            <w:r>
              <w:rPr>
                <w:rFonts w:ascii="Arial" w:eastAsia="Times New Roman" w:hAnsi="Arial" w:cs="Arial"/>
                <w:b/>
                <w:sz w:val="32"/>
                <w:lang w:val="es-ES_tradnl" w:eastAsia="es-ES_tradnl"/>
              </w:rPr>
              <w:t xml:space="preserve">   </w:t>
            </w:r>
            <w:r w:rsidRPr="00FD790C">
              <w:rPr>
                <w:rFonts w:ascii="Arial" w:eastAsia="Times New Roman" w:hAnsi="Arial" w:cs="Arial"/>
                <w:b/>
                <w:sz w:val="20"/>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9F583A">
              <w:rPr>
                <w:rFonts w:ascii="Arial" w:eastAsia="Times New Roman" w:hAnsi="Arial" w:cs="Arial"/>
                <w:b/>
                <w:sz w:val="20"/>
                <w:lang w:val="es-ES_tradnl" w:eastAsia="es-ES_tradnl"/>
              </w:rPr>
            </w:r>
            <w:r w:rsidR="009F583A">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564758" w:rsidRPr="00AD278A" w14:paraId="57689427" w14:textId="77777777" w:rsidTr="000C55A6">
        <w:trPr>
          <w:cantSplit/>
          <w:trHeight w:val="56"/>
        </w:trPr>
        <w:tc>
          <w:tcPr>
            <w:tcW w:w="10055" w:type="dxa"/>
            <w:gridSpan w:val="13"/>
            <w:tcBorders>
              <w:top w:val="single" w:sz="4" w:space="0" w:color="auto"/>
              <w:left w:val="single" w:sz="8" w:space="0" w:color="auto"/>
              <w:bottom w:val="single" w:sz="4" w:space="0" w:color="auto"/>
              <w:right w:val="single" w:sz="8" w:space="0" w:color="auto"/>
            </w:tcBorders>
          </w:tcPr>
          <w:p w14:paraId="0BE47BA8" w14:textId="77777777" w:rsidR="00564758" w:rsidRPr="00AD278A" w:rsidRDefault="00564758" w:rsidP="000C55A6">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Apar fisiko bidez sua itzaltzeko sistema finkoak </w:t>
            </w:r>
            <w:r w:rsidRPr="00AD278A">
              <w:rPr>
                <w:rFonts w:ascii="Arial" w:eastAsia="Times New Roman" w:hAnsi="Arial" w:cs="Arial"/>
                <w:sz w:val="20"/>
                <w:lang w:val="es-ES_tradnl" w:eastAsia="es-ES_tradnl"/>
              </w:rPr>
              <w:t xml:space="preserve">Sistemas fijos de extinción por espuma física         </w:t>
            </w:r>
            <w:r w:rsidRPr="00AD278A">
              <w:rPr>
                <w:rFonts w:ascii="Arial" w:eastAsia="Times New Roman" w:hAnsi="Arial" w:cs="Arial"/>
                <w:b/>
                <w:sz w:val="20"/>
                <w:lang w:val="es-ES_tradnl" w:eastAsia="es-ES_tradnl"/>
              </w:rPr>
              <w:tab/>
            </w:r>
            <w:r w:rsidRPr="008776F0">
              <w:rPr>
                <w:rFonts w:ascii="Arial" w:eastAsia="Times New Roman" w:hAnsi="Arial" w:cs="Arial"/>
                <w:b/>
                <w:lang w:val="es-ES_tradnl" w:eastAsia="es-ES_tradnl"/>
              </w:rPr>
              <w:t xml:space="preserve">   </w:t>
            </w:r>
            <w:r w:rsidRPr="008776F0">
              <w:rPr>
                <w:rFonts w:ascii="Arial" w:eastAsia="Times New Roman" w:hAnsi="Arial" w:cs="Arial"/>
                <w:b/>
                <w:sz w:val="20"/>
                <w:lang w:val="es-ES_tradnl" w:eastAsia="es-ES_tradnl"/>
              </w:rPr>
              <w:t xml:space="preserve"> </w:t>
            </w:r>
            <w:r w:rsidRPr="008776F0">
              <w:rPr>
                <w:rFonts w:ascii="Arial" w:eastAsia="Times New Roman" w:hAnsi="Arial" w:cs="Arial"/>
                <w:b/>
                <w:sz w:val="16"/>
                <w:lang w:val="es-ES_tradnl" w:eastAsia="es-ES_tradnl"/>
              </w:rPr>
              <w:t xml:space="preserve"> </w:t>
            </w:r>
            <w:r w:rsidRPr="008776F0">
              <w:rPr>
                <w:rFonts w:ascii="Arial" w:eastAsia="Times New Roman" w:hAnsi="Arial" w:cs="Arial"/>
                <w:b/>
                <w:sz w:val="20"/>
                <w:lang w:val="es-ES_tradnl" w:eastAsia="es-ES_tradnl"/>
              </w:rPr>
              <w:t xml:space="preserve"> </w:t>
            </w:r>
            <w:r w:rsidRPr="008776F0">
              <w:rPr>
                <w:rFonts w:ascii="Arial" w:eastAsia="Times New Roman" w:hAnsi="Arial" w:cs="Arial"/>
                <w:b/>
                <w:sz w:val="24"/>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9F583A">
              <w:rPr>
                <w:rFonts w:ascii="Arial" w:eastAsia="Times New Roman" w:hAnsi="Arial" w:cs="Arial"/>
                <w:b/>
                <w:sz w:val="20"/>
                <w:lang w:val="es-ES_tradnl" w:eastAsia="es-ES_tradnl"/>
              </w:rPr>
            </w:r>
            <w:r w:rsidR="009F583A">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564758" w:rsidRPr="00AD278A" w14:paraId="79EBD929" w14:textId="77777777" w:rsidTr="000C55A6">
        <w:trPr>
          <w:cantSplit/>
          <w:trHeight w:val="43"/>
        </w:trPr>
        <w:tc>
          <w:tcPr>
            <w:tcW w:w="10055" w:type="dxa"/>
            <w:gridSpan w:val="13"/>
            <w:tcBorders>
              <w:top w:val="single" w:sz="4" w:space="0" w:color="auto"/>
              <w:left w:val="single" w:sz="8" w:space="0" w:color="auto"/>
              <w:bottom w:val="single" w:sz="4" w:space="0" w:color="auto"/>
              <w:right w:val="single" w:sz="8" w:space="0" w:color="auto"/>
            </w:tcBorders>
          </w:tcPr>
          <w:p w14:paraId="620877E1" w14:textId="77777777" w:rsidR="00564758" w:rsidRPr="00AD278A" w:rsidRDefault="00564758" w:rsidP="000C55A6">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Hauts bidez sua itzaltzeko sistema finkoak </w:t>
            </w:r>
            <w:r w:rsidRPr="00AD278A">
              <w:rPr>
                <w:rFonts w:ascii="Arial" w:eastAsia="Times New Roman" w:hAnsi="Arial" w:cs="Arial"/>
                <w:sz w:val="20"/>
                <w:lang w:val="es-ES_tradnl" w:eastAsia="es-ES_tradnl"/>
              </w:rPr>
              <w:t>Sistemas fijos de extinción por polvo</w:t>
            </w:r>
            <w:r w:rsidRPr="00AD278A">
              <w:rPr>
                <w:rFonts w:ascii="Arial" w:eastAsia="Times New Roman" w:hAnsi="Arial" w:cs="Arial"/>
                <w:b/>
                <w:sz w:val="20"/>
                <w:lang w:val="es-ES_tradnl" w:eastAsia="es-ES_tradnl"/>
              </w:rPr>
              <w:tab/>
              <w:t xml:space="preserve">                     </w:t>
            </w:r>
            <w:r w:rsidRPr="008776F0">
              <w:rPr>
                <w:rFonts w:ascii="Arial" w:eastAsia="Times New Roman" w:hAnsi="Arial" w:cs="Arial"/>
                <w:b/>
                <w:sz w:val="28"/>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9F583A">
              <w:rPr>
                <w:rFonts w:ascii="Arial" w:eastAsia="Times New Roman" w:hAnsi="Arial" w:cs="Arial"/>
                <w:b/>
                <w:sz w:val="20"/>
                <w:lang w:val="es-ES_tradnl" w:eastAsia="es-ES_tradnl"/>
              </w:rPr>
            </w:r>
            <w:r w:rsidR="009F583A">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564758" w:rsidRPr="00AD278A" w14:paraId="27B23C4C" w14:textId="77777777" w:rsidTr="000C55A6">
        <w:trPr>
          <w:cantSplit/>
          <w:trHeight w:val="41"/>
        </w:trPr>
        <w:tc>
          <w:tcPr>
            <w:tcW w:w="10055" w:type="dxa"/>
            <w:gridSpan w:val="13"/>
            <w:tcBorders>
              <w:top w:val="single" w:sz="4" w:space="0" w:color="auto"/>
              <w:left w:val="single" w:sz="8" w:space="0" w:color="auto"/>
              <w:bottom w:val="single" w:sz="4" w:space="0" w:color="auto"/>
              <w:right w:val="single" w:sz="8" w:space="0" w:color="auto"/>
            </w:tcBorders>
          </w:tcPr>
          <w:p w14:paraId="67F705B5" w14:textId="77777777" w:rsidR="00564758" w:rsidRDefault="00564758" w:rsidP="000C55A6">
            <w:pPr>
              <w:tabs>
                <w:tab w:val="left" w:pos="1773"/>
                <w:tab w:val="left" w:pos="8364"/>
                <w:tab w:val="left" w:pos="8647"/>
              </w:tabs>
              <w:spacing w:after="0" w:line="240" w:lineRule="auto"/>
              <w:jc w:val="both"/>
              <w:rPr>
                <w:rFonts w:ascii="Arial" w:eastAsia="Times New Roman" w:hAnsi="Arial" w:cs="Arial"/>
                <w:b/>
                <w:sz w:val="20"/>
                <w:lang w:eastAsia="es-ES_tradnl"/>
              </w:rPr>
            </w:pPr>
            <w:r w:rsidRPr="00AD278A">
              <w:rPr>
                <w:rFonts w:ascii="Arial" w:eastAsia="Times New Roman" w:hAnsi="Arial" w:cs="Arial"/>
                <w:b/>
                <w:sz w:val="20"/>
                <w:lang w:eastAsia="es-ES_tradnl"/>
              </w:rPr>
              <w:t>Agente itzaltzaile gaseoso bidez sua itzaltzeko sistema finkoak</w:t>
            </w:r>
          </w:p>
          <w:p w14:paraId="0AA2EEDD" w14:textId="77777777" w:rsidR="00564758" w:rsidRPr="00AD278A" w:rsidRDefault="00564758" w:rsidP="000C55A6">
            <w:pPr>
              <w:tabs>
                <w:tab w:val="left" w:pos="1773"/>
                <w:tab w:val="left" w:pos="8364"/>
                <w:tab w:val="left" w:pos="8647"/>
              </w:tabs>
              <w:spacing w:after="0" w:line="240" w:lineRule="auto"/>
              <w:jc w:val="both"/>
              <w:rPr>
                <w:rFonts w:ascii="Arial" w:eastAsia="Times New Roman" w:hAnsi="Arial" w:cs="Arial"/>
                <w:b/>
                <w:sz w:val="20"/>
                <w:lang w:eastAsia="es-ES_tradnl"/>
              </w:rPr>
            </w:pPr>
            <w:r w:rsidRPr="00AD278A">
              <w:rPr>
                <w:rFonts w:ascii="Arial" w:eastAsia="Times New Roman" w:hAnsi="Arial" w:cs="Arial"/>
                <w:sz w:val="20"/>
                <w:lang w:val="es-ES_tradnl" w:eastAsia="es-ES_tradnl"/>
              </w:rPr>
              <w:t>Sistemas fijos de extinción por agentes extintores gaseosos</w:t>
            </w:r>
            <w:r w:rsidRPr="00AD278A">
              <w:rPr>
                <w:rFonts w:ascii="Arial" w:eastAsia="Times New Roman" w:hAnsi="Arial" w:cs="Arial"/>
                <w:b/>
                <w:sz w:val="20"/>
                <w:lang w:eastAsia="es-ES_tradnl"/>
              </w:rPr>
              <w:t xml:space="preserve">                                                                          </w:t>
            </w:r>
            <w:r w:rsidRPr="008776F0">
              <w:rPr>
                <w:rFonts w:ascii="Arial" w:eastAsia="Times New Roman" w:hAnsi="Arial" w:cs="Arial"/>
                <w:b/>
                <w:lang w:eastAsia="es-ES_tradnl"/>
              </w:rPr>
              <w:t xml:space="preserve">  </w:t>
            </w:r>
            <w:r>
              <w:rPr>
                <w:rFonts w:ascii="Arial" w:eastAsia="Times New Roman" w:hAnsi="Arial" w:cs="Arial"/>
                <w:b/>
                <w:sz w:val="20"/>
                <w:lang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eastAsia="es-ES_tradnl"/>
              </w:rPr>
              <w:instrText xml:space="preserve"> FORMCHECKBOX </w:instrText>
            </w:r>
            <w:r w:rsidR="009F583A">
              <w:rPr>
                <w:rFonts w:ascii="Arial" w:eastAsia="Times New Roman" w:hAnsi="Arial" w:cs="Arial"/>
                <w:b/>
                <w:sz w:val="20"/>
                <w:lang w:val="es-ES_tradnl" w:eastAsia="es-ES_tradnl"/>
              </w:rPr>
            </w:r>
            <w:r w:rsidR="009F583A">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564758" w:rsidRPr="00AD278A" w14:paraId="35D60B63" w14:textId="77777777" w:rsidTr="000C55A6">
        <w:trPr>
          <w:cantSplit/>
          <w:trHeight w:val="43"/>
        </w:trPr>
        <w:tc>
          <w:tcPr>
            <w:tcW w:w="10055" w:type="dxa"/>
            <w:gridSpan w:val="13"/>
            <w:tcBorders>
              <w:top w:val="single" w:sz="4" w:space="0" w:color="auto"/>
              <w:left w:val="single" w:sz="8" w:space="0" w:color="auto"/>
              <w:bottom w:val="single" w:sz="4" w:space="0" w:color="auto"/>
              <w:right w:val="single" w:sz="8" w:space="0" w:color="auto"/>
            </w:tcBorders>
          </w:tcPr>
          <w:p w14:paraId="7BC0094C" w14:textId="77777777" w:rsidR="00564758" w:rsidRDefault="00564758" w:rsidP="000C55A6">
            <w:pPr>
              <w:tabs>
                <w:tab w:val="left" w:pos="8364"/>
                <w:tab w:val="left" w:pos="8647"/>
              </w:tabs>
              <w:spacing w:after="0" w:line="240" w:lineRule="auto"/>
              <w:jc w:val="both"/>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Aerosol kondentsatu bidez sua itzaltzeko sistema finkoak </w:t>
            </w:r>
          </w:p>
          <w:p w14:paraId="113192B6" w14:textId="77777777" w:rsidR="00564758" w:rsidRPr="00AD278A" w:rsidRDefault="00564758" w:rsidP="000C55A6">
            <w:pPr>
              <w:tabs>
                <w:tab w:val="left" w:pos="8364"/>
                <w:tab w:val="left" w:pos="8647"/>
              </w:tabs>
              <w:spacing w:after="0" w:line="240" w:lineRule="auto"/>
              <w:jc w:val="both"/>
              <w:rPr>
                <w:rFonts w:ascii="Arial" w:eastAsia="Times New Roman" w:hAnsi="Arial" w:cs="Arial"/>
                <w:b/>
                <w:sz w:val="20"/>
                <w:lang w:val="es-ES_tradnl" w:eastAsia="es-ES_tradnl"/>
              </w:rPr>
            </w:pPr>
            <w:r w:rsidRPr="00AD278A">
              <w:rPr>
                <w:rFonts w:ascii="Arial" w:eastAsia="Times New Roman" w:hAnsi="Arial" w:cs="Arial"/>
                <w:sz w:val="20"/>
                <w:lang w:val="es-ES_tradnl" w:eastAsia="es-ES_tradnl"/>
              </w:rPr>
              <w:t>Sistemas fijos de extinción por aerosoles condensados</w:t>
            </w:r>
            <w:r w:rsidRPr="00AD278A">
              <w:rPr>
                <w:rFonts w:ascii="Arial" w:eastAsia="Times New Roman" w:hAnsi="Arial" w:cs="Arial"/>
                <w:b/>
                <w:sz w:val="20"/>
                <w:lang w:val="es-ES_tradnl" w:eastAsia="es-ES_tradnl"/>
              </w:rPr>
              <w:tab/>
              <w:t xml:space="preserve">                     </w:t>
            </w:r>
            <w:r w:rsidRPr="00AD278A">
              <w:rPr>
                <w:rFonts w:ascii="Arial" w:eastAsia="Times New Roman" w:hAnsi="Arial" w:cs="Arial"/>
                <w:b/>
                <w:sz w:val="12"/>
                <w:lang w:val="es-ES_tradnl" w:eastAsia="es-ES_tradnl"/>
              </w:rPr>
              <w:t xml:space="preserve"> </w:t>
            </w:r>
            <w:r>
              <w:rPr>
                <w:rFonts w:ascii="Arial" w:eastAsia="Times New Roman" w:hAnsi="Arial" w:cs="Arial"/>
                <w:b/>
                <w:sz w:val="12"/>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9F583A">
              <w:rPr>
                <w:rFonts w:ascii="Arial" w:eastAsia="Times New Roman" w:hAnsi="Arial" w:cs="Arial"/>
                <w:b/>
                <w:sz w:val="20"/>
                <w:lang w:val="es-ES_tradnl" w:eastAsia="es-ES_tradnl"/>
              </w:rPr>
            </w:r>
            <w:r w:rsidR="009F583A">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564758" w:rsidRPr="00AD278A" w14:paraId="0E879BDA" w14:textId="77777777" w:rsidTr="000C55A6">
        <w:trPr>
          <w:cantSplit/>
          <w:trHeight w:val="41"/>
        </w:trPr>
        <w:tc>
          <w:tcPr>
            <w:tcW w:w="10055" w:type="dxa"/>
            <w:gridSpan w:val="13"/>
            <w:tcBorders>
              <w:top w:val="single" w:sz="4" w:space="0" w:color="auto"/>
              <w:left w:val="single" w:sz="8" w:space="0" w:color="auto"/>
              <w:bottom w:val="single" w:sz="4" w:space="0" w:color="auto"/>
              <w:right w:val="single" w:sz="8" w:space="0" w:color="auto"/>
            </w:tcBorders>
          </w:tcPr>
          <w:p w14:paraId="6F7FA270" w14:textId="77777777" w:rsidR="00564758" w:rsidRPr="00AD278A" w:rsidRDefault="00564758" w:rsidP="000C55A6">
            <w:pPr>
              <w:tabs>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Kea eta beroa kontrolatzeko sistemak </w:t>
            </w:r>
            <w:r w:rsidRPr="00AD278A">
              <w:rPr>
                <w:rFonts w:ascii="Arial" w:eastAsia="Times New Roman" w:hAnsi="Arial" w:cs="Arial"/>
                <w:sz w:val="20"/>
                <w:lang w:val="es-ES_tradnl" w:eastAsia="es-ES_tradnl"/>
              </w:rPr>
              <w:t>Sistemas para el control de humos y de calor</w:t>
            </w:r>
            <w:r w:rsidRPr="00AD278A">
              <w:rPr>
                <w:rFonts w:ascii="Arial" w:eastAsia="Times New Roman" w:hAnsi="Arial" w:cs="Arial"/>
                <w:b/>
                <w:sz w:val="20"/>
                <w:lang w:val="es-ES_tradnl" w:eastAsia="es-ES_tradnl"/>
              </w:rPr>
              <w:tab/>
              <w:t xml:space="preserve">                   </w:t>
            </w:r>
            <w:r w:rsidRPr="008776F0">
              <w:rPr>
                <w:rFonts w:ascii="Arial" w:eastAsia="Times New Roman" w:hAnsi="Arial" w:cs="Arial"/>
                <w:b/>
                <w:lang w:val="es-ES_tradnl" w:eastAsia="es-ES_tradnl"/>
              </w:rPr>
              <w:t xml:space="preserve"> </w:t>
            </w:r>
            <w:r w:rsidRPr="008776F0">
              <w:rPr>
                <w:rFonts w:ascii="Arial" w:eastAsia="Times New Roman" w:hAnsi="Arial" w:cs="Arial"/>
                <w:b/>
                <w:sz w:val="18"/>
                <w:lang w:val="es-ES_tradnl" w:eastAsia="es-ES_tradnl"/>
              </w:rPr>
              <w:t xml:space="preserve"> </w:t>
            </w:r>
            <w:r w:rsidRPr="008776F0">
              <w:rPr>
                <w:rFonts w:ascii="Arial" w:eastAsia="Times New Roman" w:hAnsi="Arial" w:cs="Arial"/>
                <w:b/>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9F583A">
              <w:rPr>
                <w:rFonts w:ascii="Arial" w:eastAsia="Times New Roman" w:hAnsi="Arial" w:cs="Arial"/>
                <w:b/>
                <w:sz w:val="20"/>
                <w:lang w:val="es-ES_tradnl" w:eastAsia="es-ES_tradnl"/>
              </w:rPr>
            </w:r>
            <w:r w:rsidR="009F583A">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564758" w:rsidRPr="00AD278A" w14:paraId="5FD9C409" w14:textId="77777777" w:rsidTr="000C55A6">
        <w:trPr>
          <w:cantSplit/>
          <w:trHeight w:val="41"/>
        </w:trPr>
        <w:tc>
          <w:tcPr>
            <w:tcW w:w="10055" w:type="dxa"/>
            <w:gridSpan w:val="13"/>
            <w:tcBorders>
              <w:top w:val="single" w:sz="4" w:space="0" w:color="auto"/>
              <w:left w:val="single" w:sz="8" w:space="0" w:color="auto"/>
              <w:bottom w:val="nil"/>
              <w:right w:val="single" w:sz="8" w:space="0" w:color="auto"/>
            </w:tcBorders>
          </w:tcPr>
          <w:p w14:paraId="0372A2BC" w14:textId="77777777" w:rsidR="00564758" w:rsidRPr="00AD278A" w:rsidRDefault="00564758" w:rsidP="000C55A6">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Seinaleztapen luminiszenteko sistemak </w:t>
            </w:r>
            <w:r w:rsidRPr="00AD278A">
              <w:rPr>
                <w:rFonts w:ascii="Arial" w:eastAsia="Times New Roman" w:hAnsi="Arial" w:cs="Arial"/>
                <w:sz w:val="20"/>
                <w:lang w:val="es-ES_tradnl" w:eastAsia="es-ES_tradnl"/>
              </w:rPr>
              <w:t xml:space="preserve">Sistemas de señalización luminiscente  </w:t>
            </w:r>
            <w:r w:rsidRPr="00AD278A">
              <w:rPr>
                <w:rFonts w:ascii="Arial" w:eastAsia="Times New Roman" w:hAnsi="Arial" w:cs="Arial"/>
                <w:b/>
                <w:sz w:val="20"/>
                <w:lang w:val="es-ES_tradnl" w:eastAsia="es-ES_tradnl"/>
              </w:rPr>
              <w:tab/>
              <w:t xml:space="preserve">                </w:t>
            </w:r>
            <w:r w:rsidRPr="008776F0">
              <w:rPr>
                <w:rFonts w:ascii="Arial" w:eastAsia="Times New Roman" w:hAnsi="Arial" w:cs="Arial"/>
                <w:b/>
                <w:sz w:val="32"/>
                <w:lang w:val="es-ES_tradnl" w:eastAsia="es-ES_tradnl"/>
              </w:rPr>
              <w:t xml:space="preserve"> </w:t>
            </w:r>
            <w:r w:rsidRPr="00AD278A">
              <w:rPr>
                <w:rFonts w:ascii="Arial" w:eastAsia="Times New Roman" w:hAnsi="Arial" w:cs="Arial"/>
                <w:b/>
                <w:sz w:val="20"/>
                <w:lang w:val="es-ES_tradnl" w:eastAsia="es-ES_tradnl"/>
              </w:rPr>
              <w:t xml:space="preserve">    </w:t>
            </w:r>
            <w:r w:rsidRPr="00AD278A">
              <w:rPr>
                <w:rFonts w:ascii="Arial" w:eastAsia="Times New Roman" w:hAnsi="Arial" w:cs="Arial"/>
                <w:b/>
                <w:sz w:val="10"/>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9F583A">
              <w:rPr>
                <w:rFonts w:ascii="Arial" w:eastAsia="Times New Roman" w:hAnsi="Arial" w:cs="Arial"/>
                <w:b/>
                <w:sz w:val="20"/>
                <w:lang w:val="es-ES_tradnl" w:eastAsia="es-ES_tradnl"/>
              </w:rPr>
            </w:r>
            <w:r w:rsidR="009F583A">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564758" w:rsidRPr="00AD278A" w14:paraId="5257425B" w14:textId="77777777" w:rsidTr="000C55A6">
        <w:trPr>
          <w:cantSplit/>
          <w:trHeight w:val="41"/>
        </w:trPr>
        <w:tc>
          <w:tcPr>
            <w:tcW w:w="10055" w:type="dxa"/>
            <w:gridSpan w:val="13"/>
            <w:tcBorders>
              <w:top w:val="single" w:sz="4" w:space="0" w:color="auto"/>
              <w:left w:val="single" w:sz="8" w:space="0" w:color="auto"/>
              <w:bottom w:val="single" w:sz="4" w:space="0" w:color="auto"/>
              <w:right w:val="single" w:sz="8" w:space="0" w:color="auto"/>
            </w:tcBorders>
          </w:tcPr>
          <w:p w14:paraId="404280E2" w14:textId="77777777" w:rsidR="00564758" w:rsidRPr="00AD278A" w:rsidRDefault="00564758" w:rsidP="000C55A6">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Su-itzalgailuak </w:t>
            </w:r>
            <w:r w:rsidRPr="00AD278A">
              <w:rPr>
                <w:rFonts w:ascii="Arial" w:eastAsia="Times New Roman" w:hAnsi="Arial" w:cs="Arial"/>
                <w:sz w:val="20"/>
                <w:lang w:val="es-ES_tradnl" w:eastAsia="es-ES_tradnl"/>
              </w:rPr>
              <w:t>Extintores de incendio</w:t>
            </w:r>
            <w:r w:rsidRPr="00AD278A">
              <w:rPr>
                <w:rFonts w:ascii="Arial" w:eastAsia="Times New Roman" w:hAnsi="Arial" w:cs="Arial"/>
                <w:b/>
                <w:sz w:val="20"/>
                <w:lang w:val="es-ES_tradnl" w:eastAsia="es-ES_tradnl"/>
              </w:rPr>
              <w:tab/>
              <w:t xml:space="preserve">                  </w:t>
            </w:r>
            <w:r w:rsidRPr="008776F0">
              <w:rPr>
                <w:rFonts w:ascii="Arial" w:eastAsia="Times New Roman" w:hAnsi="Arial" w:cs="Arial"/>
                <w:b/>
                <w:lang w:val="es-ES_tradnl" w:eastAsia="es-ES_tradnl"/>
              </w:rPr>
              <w:t xml:space="preserve">  </w:t>
            </w:r>
            <w:r w:rsidRPr="00AD278A">
              <w:rPr>
                <w:rFonts w:ascii="Arial" w:eastAsia="Times New Roman" w:hAnsi="Arial" w:cs="Arial"/>
                <w:b/>
                <w:sz w:val="20"/>
                <w:lang w:val="es-ES_tradnl" w:eastAsia="es-ES_tradnl"/>
              </w:rPr>
              <w:t xml:space="preserve"> </w:t>
            </w:r>
            <w:r w:rsidRPr="00AD278A">
              <w:rPr>
                <w:rFonts w:ascii="Arial" w:eastAsia="Times New Roman" w:hAnsi="Arial" w:cs="Arial"/>
                <w:b/>
                <w:sz w:val="14"/>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9F583A">
              <w:rPr>
                <w:rFonts w:ascii="Arial" w:eastAsia="Times New Roman" w:hAnsi="Arial" w:cs="Arial"/>
                <w:b/>
                <w:sz w:val="20"/>
                <w:lang w:val="es-ES_tradnl" w:eastAsia="es-ES_tradnl"/>
              </w:rPr>
            </w:r>
            <w:r w:rsidR="009F583A">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564758" w:rsidRPr="00AD278A" w14:paraId="32A6E4E6" w14:textId="77777777" w:rsidTr="000C55A6">
        <w:trPr>
          <w:cantSplit/>
          <w:trHeight w:val="41"/>
        </w:trPr>
        <w:tc>
          <w:tcPr>
            <w:tcW w:w="10055" w:type="dxa"/>
            <w:gridSpan w:val="13"/>
            <w:tcBorders>
              <w:top w:val="single" w:sz="4" w:space="0" w:color="auto"/>
              <w:left w:val="single" w:sz="8" w:space="0" w:color="auto"/>
              <w:bottom w:val="single" w:sz="4" w:space="0" w:color="auto"/>
              <w:right w:val="single" w:sz="8" w:space="0" w:color="auto"/>
            </w:tcBorders>
          </w:tcPr>
          <w:p w14:paraId="7899783E" w14:textId="77777777" w:rsidR="00564758" w:rsidRPr="00AD278A" w:rsidRDefault="00564758" w:rsidP="000C55A6">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Suaren aurkako mantak </w:t>
            </w:r>
            <w:r w:rsidRPr="00AD278A">
              <w:rPr>
                <w:rFonts w:ascii="Arial" w:eastAsia="Times New Roman" w:hAnsi="Arial" w:cs="Arial"/>
                <w:sz w:val="20"/>
                <w:lang w:val="es-ES_tradnl" w:eastAsia="es-ES_tradnl"/>
              </w:rPr>
              <w:t>Mantas ignífugas</w:t>
            </w:r>
            <w:r w:rsidRPr="00AD278A">
              <w:rPr>
                <w:rFonts w:ascii="Arial" w:eastAsia="Times New Roman" w:hAnsi="Arial" w:cs="Arial"/>
                <w:b/>
                <w:sz w:val="20"/>
                <w:lang w:val="es-ES_tradnl" w:eastAsia="es-ES_tradnl"/>
              </w:rPr>
              <w:tab/>
              <w:t xml:space="preserve">                   </w:t>
            </w:r>
            <w:r w:rsidRPr="008776F0">
              <w:rPr>
                <w:rFonts w:ascii="Arial" w:eastAsia="Times New Roman" w:hAnsi="Arial" w:cs="Arial"/>
                <w:b/>
                <w:lang w:val="es-ES_tradnl" w:eastAsia="es-ES_tradnl"/>
              </w:rPr>
              <w:t xml:space="preserve">  </w:t>
            </w:r>
            <w:r w:rsidRPr="00AD278A">
              <w:rPr>
                <w:rFonts w:ascii="Arial" w:eastAsia="Times New Roman" w:hAnsi="Arial" w:cs="Arial"/>
                <w:b/>
                <w:sz w:val="14"/>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9F583A">
              <w:rPr>
                <w:rFonts w:ascii="Arial" w:eastAsia="Times New Roman" w:hAnsi="Arial" w:cs="Arial"/>
                <w:b/>
                <w:sz w:val="20"/>
                <w:lang w:val="es-ES_tradnl" w:eastAsia="es-ES_tradnl"/>
              </w:rPr>
            </w:r>
            <w:r w:rsidR="009F583A">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564758" w:rsidRPr="00AD278A" w14:paraId="18FFE1BF" w14:textId="77777777" w:rsidTr="000C5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66" w:type="dxa"/>
          <w:cantSplit/>
          <w:trHeight w:val="194"/>
        </w:trPr>
        <w:tc>
          <w:tcPr>
            <w:tcW w:w="9989" w:type="dxa"/>
            <w:gridSpan w:val="12"/>
          </w:tcPr>
          <w:p w14:paraId="47A8277E" w14:textId="77777777" w:rsidR="00564758" w:rsidRPr="00AD278A" w:rsidRDefault="00564758" w:rsidP="000C55A6">
            <w:pPr>
              <w:spacing w:after="0" w:line="240" w:lineRule="auto"/>
              <w:jc w:val="both"/>
              <w:rPr>
                <w:rFonts w:ascii="Arial" w:eastAsia="Times New Roman" w:hAnsi="Arial" w:cs="Arial"/>
                <w:lang w:val="es-ES_tradnl" w:eastAsia="es-ES_tradnl"/>
              </w:rPr>
            </w:pPr>
          </w:p>
        </w:tc>
      </w:tr>
    </w:tbl>
    <w:p w14:paraId="2B840F1D" w14:textId="77777777" w:rsidR="00564758" w:rsidRDefault="00564758" w:rsidP="00564758">
      <w:pPr>
        <w:tabs>
          <w:tab w:val="left" w:pos="6379"/>
          <w:tab w:val="left" w:pos="9781"/>
        </w:tabs>
        <w:spacing w:after="0" w:line="240" w:lineRule="auto"/>
        <w:ind w:left="709" w:right="-142"/>
        <w:jc w:val="both"/>
        <w:rPr>
          <w:rFonts w:ascii="Arial" w:eastAsia="Times New Roman" w:hAnsi="Arial" w:cs="Arial"/>
          <w:b/>
          <w:i/>
          <w:sz w:val="20"/>
          <w:lang w:val="es-ES_tradnl" w:eastAsia="es-ES_tradnl"/>
        </w:rPr>
      </w:pPr>
    </w:p>
    <w:p w14:paraId="0444A441" w14:textId="77777777" w:rsidR="00564758" w:rsidRDefault="00564758" w:rsidP="00564758">
      <w:pPr>
        <w:tabs>
          <w:tab w:val="left" w:pos="6379"/>
          <w:tab w:val="left" w:pos="9781"/>
        </w:tabs>
        <w:spacing w:after="0" w:line="240" w:lineRule="auto"/>
        <w:ind w:left="709" w:right="-142"/>
        <w:jc w:val="both"/>
        <w:rPr>
          <w:rFonts w:ascii="Arial" w:eastAsia="Times New Roman" w:hAnsi="Arial" w:cs="Arial"/>
          <w:b/>
          <w:i/>
          <w:sz w:val="20"/>
          <w:lang w:val="es-ES_tradnl" w:eastAsia="es-ES_tradnl"/>
        </w:rPr>
      </w:pPr>
    </w:p>
    <w:p w14:paraId="585E077C" w14:textId="77777777" w:rsidR="00564758" w:rsidRPr="00AD278A" w:rsidRDefault="00564758" w:rsidP="00564758">
      <w:pPr>
        <w:tabs>
          <w:tab w:val="left" w:pos="6379"/>
          <w:tab w:val="left" w:pos="9781"/>
        </w:tabs>
        <w:spacing w:after="0" w:line="240" w:lineRule="auto"/>
        <w:ind w:left="709" w:right="-142"/>
        <w:jc w:val="both"/>
        <w:rPr>
          <w:rFonts w:ascii="Arial" w:eastAsia="Times New Roman" w:hAnsi="Arial" w:cs="Arial"/>
          <w:i/>
          <w:sz w:val="20"/>
          <w:lang w:val="es-ES_tradnl" w:eastAsia="es-ES_tradnl"/>
        </w:rPr>
      </w:pPr>
      <w:r w:rsidRPr="00AD278A">
        <w:rPr>
          <w:rFonts w:ascii="Arial" w:eastAsia="Times New Roman" w:hAnsi="Arial" w:cs="Arial"/>
          <w:b/>
          <w:i/>
          <w:sz w:val="20"/>
          <w:lang w:val="es-ES_tradnl" w:eastAsia="es-ES_tradnl"/>
        </w:rPr>
        <w:lastRenderedPageBreak/>
        <w:t>*</w:t>
      </w:r>
      <w:r w:rsidRPr="00AD278A">
        <w:rPr>
          <w:rFonts w:ascii="Arial" w:eastAsia="Times New Roman" w:hAnsi="Arial" w:cs="Arial"/>
          <w:b/>
          <w:sz w:val="24"/>
          <w:szCs w:val="20"/>
          <w:lang w:val="es-ES_tradnl" w:eastAsia="es-ES_tradnl"/>
        </w:rPr>
        <w:t xml:space="preserve"> </w:t>
      </w:r>
      <w:r w:rsidRPr="00AD278A">
        <w:rPr>
          <w:rFonts w:ascii="Arial" w:eastAsia="Times New Roman" w:hAnsi="Arial" w:cs="Arial"/>
          <w:b/>
          <w:i/>
          <w:sz w:val="20"/>
          <w:lang w:val="es-ES_tradnl" w:eastAsia="es-ES_tradnl"/>
        </w:rPr>
        <w:t xml:space="preserve">Teknikari eskudunak egindako memoria, honako hauek bilduko dituena: instalazioaren titularra; enpresa instalatzailea; erabilera industrialekoa ez den eraikinean edo haren eremuan babestu beharreko arearen hedadura, zerbitzuan jarriko den suteetatik babesteko instalazioaren irismena, haren azalera (m2) eta kokalekua zehaztuta, instalatutako ekipamendu eta sistemak (haien ezaugarri teknikoak, markak, egokitasun-ebaluazio teknikoak, halakorik balego, eta merkataritza-markak eta modeloak); eta, instalazioen dimentsionamenduan egindako kalkulu teknikoak </w:t>
      </w:r>
      <w:r w:rsidRPr="00AD278A">
        <w:rPr>
          <w:rFonts w:ascii="Arial" w:eastAsia="Times New Roman" w:hAnsi="Arial" w:cs="Arial"/>
          <w:i/>
          <w:sz w:val="20"/>
          <w:lang w:val="es-ES_tradnl" w:eastAsia="es-ES_tradnl"/>
        </w:rPr>
        <w:t>Memoria realizada por técnica o técnico competente, que deberá contener expresión de la persona titular de la instalación, de la empresa instaladora, del alcance del área a proteger del edificio o zona del mismo, del alcance de la instalación de protección contra incendios objeto de este certificado, incluyendo la superficie en m2 y emplazamiento de la instalación, de los equipos y sistemas instalados (sus características técnicas, marcados, Evaluaciones Técnicas de idoneidad si las hubiere, así como las marcas y modelos comerciales); y de los cálculos técnicos que se hayan podido realizar para comprobar el dimensionamiento de las instalaciones.</w:t>
      </w:r>
    </w:p>
    <w:p w14:paraId="2A5210E4" w14:textId="77777777" w:rsidR="00564758" w:rsidRDefault="00564758" w:rsidP="00564758">
      <w:pPr>
        <w:tabs>
          <w:tab w:val="left" w:pos="6379"/>
          <w:tab w:val="left" w:pos="9781"/>
        </w:tabs>
        <w:spacing w:after="0" w:line="240" w:lineRule="auto"/>
        <w:ind w:left="709" w:right="-142"/>
        <w:jc w:val="both"/>
        <w:rPr>
          <w:rFonts w:ascii="Arial" w:eastAsia="Times New Roman" w:hAnsi="Arial" w:cs="Arial"/>
          <w:b/>
          <w:i/>
          <w:sz w:val="20"/>
          <w:lang w:val="es-ES_tradnl" w:eastAsia="es-ES_tradnl"/>
        </w:rPr>
      </w:pPr>
    </w:p>
    <w:p w14:paraId="295EC36F" w14:textId="77777777" w:rsidR="00564758" w:rsidRPr="00AD278A" w:rsidRDefault="00564758" w:rsidP="00564758">
      <w:pPr>
        <w:tabs>
          <w:tab w:val="left" w:pos="6379"/>
          <w:tab w:val="left" w:pos="9781"/>
        </w:tabs>
        <w:spacing w:after="0" w:line="240" w:lineRule="auto"/>
        <w:ind w:left="709" w:right="-142"/>
        <w:jc w:val="both"/>
        <w:rPr>
          <w:rFonts w:ascii="Arial" w:eastAsia="Times New Roman" w:hAnsi="Arial" w:cs="Arial"/>
          <w:b/>
          <w:i/>
          <w:sz w:val="20"/>
          <w:lang w:val="es-ES_tradnl" w:eastAsia="es-ES_tradnl"/>
        </w:rPr>
      </w:pPr>
      <w:r w:rsidRPr="00AD278A">
        <w:rPr>
          <w:rFonts w:ascii="Arial" w:eastAsia="Times New Roman" w:hAnsi="Arial" w:cs="Arial"/>
          <w:b/>
          <w:i/>
          <w:sz w:val="20"/>
          <w:lang w:val="es-ES_tradnl" w:eastAsia="es-ES_tradnl"/>
        </w:rPr>
        <w:t xml:space="preserve">** Teknikari eskudunak egindako planoak, eta, horien artean, honako hauek: a) Kokapen-planoa eta kokaleku-planoa; eta, b) Suteetatik babesteko ekipamendu eta sistemen planoak: oin-planoak, osagaien kokapena zehaztuta, ekipamenduen eta sistemen irismena eta jarduketak zedarrituta, babestu beharreko eremu eta guneei dagokienez, arauzko distantziak egiaztatzeko moduan. Hasiera-eskema, altxaera-planoak eta xehetasunekoak, hala behar izanez gero </w:t>
      </w:r>
      <w:r w:rsidRPr="00AD278A">
        <w:rPr>
          <w:rFonts w:ascii="Arial" w:eastAsia="Times New Roman" w:hAnsi="Arial" w:cs="Arial"/>
          <w:i/>
          <w:sz w:val="20"/>
          <w:lang w:val="es-ES_tradnl" w:eastAsia="es-ES_tradnl"/>
        </w:rPr>
        <w:t>Planos realizados por técnica o técnico competente, entre los que deberán figurar los siguientes: a) Plano de situación-emplazamiento; y b) Planos de equipos y sistemas de protección contra incendios: planos de planta con ubicación de los componentes y delimitación del alcance y actuación de los equipos y sistemas a las zonas y áreas a proteger, permitiendo comprobar las distancias reglamentarias. Esquema de principio, planos de alzado y de detalle en caso necesario.</w:t>
      </w:r>
    </w:p>
    <w:p w14:paraId="337C538A" w14:textId="77777777" w:rsidR="00564758" w:rsidRPr="00AD278A" w:rsidRDefault="00564758" w:rsidP="00564758">
      <w:pPr>
        <w:tabs>
          <w:tab w:val="left" w:pos="6379"/>
          <w:tab w:val="left" w:pos="9781"/>
        </w:tabs>
        <w:spacing w:after="0" w:line="240" w:lineRule="auto"/>
        <w:ind w:left="360" w:right="-142"/>
        <w:jc w:val="both"/>
        <w:rPr>
          <w:rFonts w:ascii="Arial" w:eastAsia="Times New Roman" w:hAnsi="Arial" w:cs="Arial"/>
          <w:b/>
          <w:lang w:val="es-ES_tradnl" w:eastAsia="es-ES_tradnl"/>
        </w:rPr>
      </w:pPr>
    </w:p>
    <w:p w14:paraId="439DA348" w14:textId="77777777" w:rsidR="00564758" w:rsidRPr="00AD278A" w:rsidRDefault="00564758" w:rsidP="00564758">
      <w:pPr>
        <w:tabs>
          <w:tab w:val="left" w:pos="6379"/>
          <w:tab w:val="left" w:pos="9781"/>
        </w:tabs>
        <w:spacing w:after="0" w:line="240" w:lineRule="auto"/>
        <w:ind w:right="-142"/>
        <w:jc w:val="both"/>
        <w:rPr>
          <w:rFonts w:ascii="Arial" w:eastAsia="Times New Roman" w:hAnsi="Arial" w:cs="Arial"/>
          <w:b/>
          <w:lang w:val="es-ES_tradnl" w:eastAsia="es-ES_tradnl"/>
        </w:rPr>
      </w:pPr>
      <w:r>
        <w:rPr>
          <w:rFonts w:ascii="Arial" w:eastAsia="Times New Roman" w:hAnsi="Arial" w:cs="Arial"/>
          <w:b/>
          <w:lang w:val="es-ES_tradnl" w:eastAsia="es-ES_tradnl"/>
        </w:rPr>
        <w:t xml:space="preserve">2. </w:t>
      </w:r>
      <w:r w:rsidRPr="00AD278A">
        <w:rPr>
          <w:rFonts w:ascii="Arial" w:eastAsia="Times New Roman" w:hAnsi="Arial" w:cs="Arial"/>
          <w:b/>
          <w:lang w:val="es-ES_tradnl" w:eastAsia="es-ES_tradnl"/>
        </w:rPr>
        <w:t>Instalazioak dagozkion eta indarrean dauden araudi edota arauak betetzen dituela eta batez ere: 513/2017 Errege Dekretua, maiatzaren 22koa (EAO 2017-06-12), instalazioak suteeen aurka babesteko Arautegia onartzen duena</w:t>
      </w:r>
      <w:r w:rsidRPr="00AD278A">
        <w:rPr>
          <w:rFonts w:ascii="Arial" w:eastAsia="Times New Roman" w:hAnsi="Arial" w:cs="Arial"/>
          <w:lang w:val="es-ES_tradnl" w:eastAsia="es-ES_tradnl"/>
        </w:rPr>
        <w:t xml:space="preserve"> Que la instalación cumple la reglamentación y/o normativa aplicable vigente y especialmente el Real Decreto 513/2017, de 22 de mayo (BOE 12-06-2017), por el que se aprueba el Reglamento de instalaciones de protección contra incendios</w:t>
      </w:r>
    </w:p>
    <w:p w14:paraId="118DEC4F" w14:textId="77777777" w:rsidR="00564758" w:rsidRPr="00AD278A" w:rsidRDefault="00564758" w:rsidP="00564758">
      <w:pPr>
        <w:tabs>
          <w:tab w:val="left" w:pos="6379"/>
          <w:tab w:val="left" w:pos="9781"/>
        </w:tabs>
        <w:spacing w:after="0" w:line="240" w:lineRule="auto"/>
        <w:ind w:left="360" w:right="-142"/>
        <w:jc w:val="both"/>
        <w:rPr>
          <w:rFonts w:ascii="Arial" w:eastAsia="Times New Roman" w:hAnsi="Arial" w:cs="Arial"/>
          <w:b/>
          <w:lang w:val="es-ES_tradnl" w:eastAsia="es-ES_tradnl"/>
        </w:rPr>
      </w:pPr>
    </w:p>
    <w:p w14:paraId="0CAF3C70" w14:textId="77777777" w:rsidR="00564758" w:rsidRPr="00AD278A" w:rsidRDefault="00564758" w:rsidP="00564758">
      <w:pPr>
        <w:tabs>
          <w:tab w:val="left" w:pos="6379"/>
          <w:tab w:val="left" w:pos="9781"/>
        </w:tabs>
        <w:spacing w:after="0" w:line="240" w:lineRule="auto"/>
        <w:ind w:right="-142"/>
        <w:jc w:val="both"/>
        <w:rPr>
          <w:rFonts w:ascii="Arial" w:eastAsia="Times New Roman" w:hAnsi="Arial" w:cs="Arial"/>
          <w:b/>
          <w:lang w:val="es-ES_tradnl" w:eastAsia="es-ES_tradnl"/>
        </w:rPr>
      </w:pPr>
      <w:r>
        <w:rPr>
          <w:rFonts w:ascii="Arial" w:eastAsia="Times New Roman" w:hAnsi="Arial" w:cs="Arial"/>
          <w:b/>
          <w:lang w:val="es-ES_tradnl" w:eastAsia="es-ES_tradnl"/>
        </w:rPr>
        <w:t xml:space="preserve">3. </w:t>
      </w:r>
      <w:r w:rsidRPr="00AD278A">
        <w:rPr>
          <w:rFonts w:ascii="Arial" w:eastAsia="Times New Roman" w:hAnsi="Arial" w:cs="Arial"/>
          <w:b/>
          <w:lang w:val="es-ES_tradnl" w:eastAsia="es-ES_tradnl"/>
        </w:rPr>
        <w:t xml:space="preserve">Beharrezkoak diren edota araudiz ezarritako egiaztapen eta frogak, emaitza onesgarriz, gauzatu direla </w:t>
      </w:r>
      <w:r w:rsidRPr="00AD278A">
        <w:rPr>
          <w:rFonts w:ascii="Arial" w:eastAsia="Times New Roman" w:hAnsi="Arial" w:cs="Arial"/>
          <w:lang w:val="es-ES_tradnl" w:eastAsia="es-ES_tradnl"/>
        </w:rPr>
        <w:t>Que se han realizado, con resultado aceptable, las comprobaciones y pruebas necesarias y/o reglamentariamente establecidas</w:t>
      </w:r>
    </w:p>
    <w:p w14:paraId="39AE4ED5" w14:textId="77777777" w:rsidR="00564758" w:rsidRPr="00AD278A" w:rsidRDefault="00564758" w:rsidP="00564758">
      <w:pPr>
        <w:tabs>
          <w:tab w:val="left" w:pos="6379"/>
          <w:tab w:val="left" w:pos="9781"/>
        </w:tabs>
        <w:spacing w:after="0" w:line="240" w:lineRule="auto"/>
        <w:ind w:left="360" w:right="-142"/>
        <w:jc w:val="both"/>
        <w:rPr>
          <w:rFonts w:ascii="Arial" w:eastAsia="Times New Roman" w:hAnsi="Arial" w:cs="Arial"/>
          <w:b/>
          <w:lang w:val="es-ES_tradnl" w:eastAsia="es-ES_tradnl"/>
        </w:rPr>
      </w:pPr>
    </w:p>
    <w:p w14:paraId="6F13196B" w14:textId="77777777" w:rsidR="00564758" w:rsidRPr="00AD278A" w:rsidRDefault="00564758" w:rsidP="00564758">
      <w:pPr>
        <w:tabs>
          <w:tab w:val="left" w:pos="6379"/>
          <w:tab w:val="left" w:pos="9781"/>
        </w:tabs>
        <w:spacing w:after="0" w:line="240" w:lineRule="auto"/>
        <w:ind w:right="-142"/>
        <w:jc w:val="both"/>
        <w:rPr>
          <w:rFonts w:ascii="Arial" w:eastAsia="Times New Roman" w:hAnsi="Arial" w:cs="Arial"/>
          <w:lang w:val="es-ES_tradnl" w:eastAsia="es-ES_tradnl"/>
        </w:rPr>
      </w:pPr>
      <w:r>
        <w:rPr>
          <w:rFonts w:ascii="Arial" w:eastAsia="Times New Roman" w:hAnsi="Arial" w:cs="Arial"/>
          <w:b/>
          <w:lang w:val="es-ES_tradnl" w:eastAsia="es-ES_tradnl"/>
        </w:rPr>
        <w:t xml:space="preserve">4. </w:t>
      </w:r>
      <w:r w:rsidRPr="00AD278A">
        <w:rPr>
          <w:rFonts w:ascii="Arial" w:eastAsia="Times New Roman" w:hAnsi="Arial" w:cs="Arial"/>
          <w:b/>
          <w:lang w:val="es-ES_tradnl" w:eastAsia="es-ES_tradnl"/>
        </w:rPr>
        <w:t>Ohar edota aldaketak</w:t>
      </w:r>
      <w:r w:rsidRPr="00AD278A">
        <w:rPr>
          <w:rFonts w:ascii="Arial" w:eastAsia="Times New Roman" w:hAnsi="Arial" w:cs="Arial"/>
          <w:lang w:val="es-ES_tradnl" w:eastAsia="es-ES_tradnl"/>
        </w:rPr>
        <w:t xml:space="preserve"> Observaciones y/o modificaciones </w:t>
      </w:r>
      <w:r w:rsidRPr="00AD278A">
        <w:rPr>
          <w:rFonts w:ascii="Arial" w:eastAsia="Times New Roman" w:hAnsi="Arial" w:cs="Arial"/>
          <w:lang w:val="eu-ES" w:eastAsia="es-ES_tradnl"/>
        </w:rPr>
        <w:fldChar w:fldCharType="begin">
          <w:ffData>
            <w:name w:val=""/>
            <w:enabled/>
            <w:calcOnExit w:val="0"/>
            <w:textInput>
              <w:maxLength w:val="100"/>
            </w:textInput>
          </w:ffData>
        </w:fldChar>
      </w:r>
      <w:r w:rsidRPr="00AD278A">
        <w:rPr>
          <w:rFonts w:ascii="Arial" w:eastAsia="Times New Roman" w:hAnsi="Arial" w:cs="Arial"/>
          <w:lang w:val="eu-ES" w:eastAsia="es-ES_tradnl"/>
        </w:rPr>
        <w:instrText xml:space="preserve"> FORMTEXT </w:instrText>
      </w:r>
      <w:r w:rsidRPr="00AD278A">
        <w:rPr>
          <w:rFonts w:ascii="Arial" w:eastAsia="Times New Roman" w:hAnsi="Arial" w:cs="Arial"/>
          <w:lang w:val="eu-ES" w:eastAsia="es-ES_tradnl"/>
        </w:rPr>
      </w:r>
      <w:r w:rsidRPr="00AD278A">
        <w:rPr>
          <w:rFonts w:ascii="Arial" w:eastAsia="Times New Roman" w:hAnsi="Arial" w:cs="Arial"/>
          <w:lang w:val="eu-ES" w:eastAsia="es-ES_tradnl"/>
        </w:rPr>
        <w:fldChar w:fldCharType="separate"/>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lang w:val="eu-ES" w:eastAsia="es-ES_tradnl"/>
        </w:rPr>
        <w:fldChar w:fldCharType="end"/>
      </w:r>
    </w:p>
    <w:p w14:paraId="4AC3081E" w14:textId="77777777" w:rsidR="00564758" w:rsidRDefault="00564758" w:rsidP="00564758">
      <w:pPr>
        <w:tabs>
          <w:tab w:val="left" w:pos="6379"/>
          <w:tab w:val="left" w:pos="9781"/>
        </w:tabs>
        <w:spacing w:after="0" w:line="240" w:lineRule="auto"/>
        <w:ind w:left="360" w:right="-142"/>
        <w:jc w:val="both"/>
        <w:rPr>
          <w:rFonts w:ascii="Arial" w:eastAsia="Times New Roman" w:hAnsi="Arial" w:cs="Arial"/>
          <w:lang w:val="es-ES_tradnl" w:eastAsia="es-ES_tradnl"/>
        </w:rPr>
      </w:pPr>
    </w:p>
    <w:p w14:paraId="371B569E" w14:textId="77777777" w:rsidR="00564758" w:rsidRDefault="00564758" w:rsidP="00564758">
      <w:pPr>
        <w:tabs>
          <w:tab w:val="left" w:pos="6379"/>
          <w:tab w:val="left" w:pos="9781"/>
        </w:tabs>
        <w:spacing w:after="0" w:line="240" w:lineRule="auto"/>
        <w:ind w:left="360" w:right="-142"/>
        <w:jc w:val="both"/>
        <w:rPr>
          <w:rFonts w:ascii="Arial" w:eastAsia="Times New Roman" w:hAnsi="Arial" w:cs="Arial"/>
          <w:lang w:val="es-ES_tradnl" w:eastAsia="es-ES_tradnl"/>
        </w:rPr>
      </w:pPr>
    </w:p>
    <w:p w14:paraId="2ED6BE92" w14:textId="77777777" w:rsidR="00564758" w:rsidRPr="00AD278A" w:rsidRDefault="00564758" w:rsidP="00564758">
      <w:pPr>
        <w:tabs>
          <w:tab w:val="left" w:pos="6379"/>
          <w:tab w:val="left" w:pos="9781"/>
        </w:tabs>
        <w:spacing w:after="0" w:line="240" w:lineRule="auto"/>
        <w:ind w:left="360" w:right="-142"/>
        <w:jc w:val="both"/>
        <w:rPr>
          <w:rFonts w:ascii="Arial" w:eastAsia="Times New Roman" w:hAnsi="Arial" w:cs="Arial"/>
          <w:lang w:val="es-ES_tradnl" w:eastAsia="es-ES_tradnl"/>
        </w:rPr>
      </w:pPr>
    </w:p>
    <w:p w14:paraId="7F59B257" w14:textId="77777777" w:rsidR="00564758" w:rsidRPr="00AD278A" w:rsidRDefault="00564758" w:rsidP="00564758">
      <w:pPr>
        <w:tabs>
          <w:tab w:val="left" w:pos="708"/>
          <w:tab w:val="center" w:pos="4819"/>
          <w:tab w:val="right" w:pos="9071"/>
        </w:tabs>
        <w:spacing w:after="0" w:line="240" w:lineRule="auto"/>
        <w:ind w:right="141"/>
        <w:jc w:val="both"/>
        <w:rPr>
          <w:rFonts w:ascii="Arial" w:eastAsia="Times New Roman" w:hAnsi="Arial" w:cs="Arial"/>
          <w:b/>
          <w:lang w:val="eu-ES" w:eastAsia="es-ES_tradnl"/>
        </w:rPr>
      </w:pPr>
    </w:p>
    <w:tbl>
      <w:tblPr>
        <w:tblW w:w="101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7"/>
        <w:gridCol w:w="1410"/>
        <w:gridCol w:w="2626"/>
        <w:gridCol w:w="1978"/>
      </w:tblGrid>
      <w:tr w:rsidR="00564758" w:rsidRPr="00AD278A" w14:paraId="3A9DC9D6" w14:textId="77777777" w:rsidTr="000C55A6">
        <w:trPr>
          <w:trHeight w:val="538"/>
        </w:trPr>
        <w:tc>
          <w:tcPr>
            <w:tcW w:w="4147" w:type="dxa"/>
            <w:tcBorders>
              <w:bottom w:val="single" w:sz="4" w:space="0" w:color="auto"/>
            </w:tcBorders>
            <w:shd w:val="clear" w:color="auto" w:fill="D9D9D9"/>
            <w:vAlign w:val="center"/>
          </w:tcPr>
          <w:p w14:paraId="2F1BA280" w14:textId="77777777" w:rsidR="00564758" w:rsidRPr="00AD278A" w:rsidRDefault="00564758" w:rsidP="000C55A6">
            <w:pPr>
              <w:spacing w:after="0" w:line="240" w:lineRule="auto"/>
              <w:jc w:val="center"/>
              <w:rPr>
                <w:rFonts w:ascii="Arial" w:eastAsia="Times New Roman" w:hAnsi="Arial" w:cs="Arial"/>
                <w:b/>
                <w:lang w:val="eu-ES" w:eastAsia="es-ES_tradnl"/>
              </w:rPr>
            </w:pPr>
            <w:r w:rsidRPr="00AD278A">
              <w:rPr>
                <w:rFonts w:ascii="Arial" w:eastAsia="Times New Roman" w:hAnsi="Arial" w:cs="Arial"/>
                <w:b/>
                <w:lang w:val="eu-ES" w:eastAsia="es-ES_tradnl"/>
              </w:rPr>
              <w:t>Erregistrorako gunea</w:t>
            </w:r>
          </w:p>
          <w:p w14:paraId="5235DBBF" w14:textId="77777777" w:rsidR="00564758" w:rsidRPr="00AD278A" w:rsidRDefault="00564758" w:rsidP="000C55A6">
            <w:pPr>
              <w:spacing w:after="0" w:line="240" w:lineRule="auto"/>
              <w:jc w:val="center"/>
              <w:rPr>
                <w:rFonts w:ascii="Arial" w:eastAsia="Times New Roman" w:hAnsi="Arial" w:cs="Arial"/>
                <w:b/>
                <w:lang w:eastAsia="es-ES_tradnl"/>
              </w:rPr>
            </w:pPr>
            <w:r w:rsidRPr="00AD278A">
              <w:rPr>
                <w:rFonts w:ascii="Arial" w:eastAsia="Times New Roman" w:hAnsi="Arial" w:cs="Arial"/>
                <w:lang w:val="es-ES_tradnl" w:eastAsia="es-ES_tradnl"/>
              </w:rPr>
              <w:t>Espacio para el registro</w:t>
            </w:r>
          </w:p>
        </w:tc>
        <w:tc>
          <w:tcPr>
            <w:tcW w:w="1410" w:type="dxa"/>
            <w:vMerge w:val="restart"/>
            <w:tcBorders>
              <w:top w:val="nil"/>
              <w:right w:val="nil"/>
            </w:tcBorders>
            <w:shd w:val="clear" w:color="auto" w:fill="auto"/>
          </w:tcPr>
          <w:p w14:paraId="773C00A8" w14:textId="77777777" w:rsidR="00564758" w:rsidRPr="00AD278A" w:rsidRDefault="00564758" w:rsidP="000C55A6">
            <w:pPr>
              <w:spacing w:after="0" w:line="240" w:lineRule="auto"/>
              <w:jc w:val="center"/>
              <w:rPr>
                <w:rFonts w:ascii="Arial" w:eastAsia="Times New Roman" w:hAnsi="Arial" w:cs="Arial"/>
                <w:b/>
                <w:lang w:val="es-ES_tradnl" w:eastAsia="es-ES_tradnl"/>
              </w:rPr>
            </w:pPr>
            <w:r w:rsidRPr="00AD278A">
              <w:rPr>
                <w:rFonts w:ascii="Arial" w:eastAsia="Times New Roman" w:hAnsi="Arial" w:cs="Arial"/>
                <w:b/>
                <w:lang w:val="es-ES_tradnl" w:eastAsia="es-ES_tradnl"/>
              </w:rPr>
              <w:t>Data</w:t>
            </w:r>
          </w:p>
          <w:p w14:paraId="53F217CE" w14:textId="77777777" w:rsidR="00564758" w:rsidRPr="00AD278A" w:rsidRDefault="00564758" w:rsidP="000C55A6">
            <w:pPr>
              <w:spacing w:after="0" w:line="240" w:lineRule="auto"/>
              <w:jc w:val="center"/>
              <w:rPr>
                <w:rFonts w:ascii="Arial" w:eastAsia="Times New Roman" w:hAnsi="Arial" w:cs="Arial"/>
                <w:lang w:val="es-ES_tradnl" w:eastAsia="es-ES_tradnl"/>
              </w:rPr>
            </w:pPr>
            <w:r w:rsidRPr="00AD278A">
              <w:rPr>
                <w:rFonts w:ascii="Arial" w:eastAsia="Times New Roman" w:hAnsi="Arial" w:cs="Arial"/>
                <w:lang w:val="es-ES_tradnl" w:eastAsia="es-ES_tradnl"/>
              </w:rPr>
              <w:t>Fecha</w:t>
            </w:r>
          </w:p>
        </w:tc>
        <w:tc>
          <w:tcPr>
            <w:tcW w:w="2626" w:type="dxa"/>
            <w:vMerge w:val="restart"/>
            <w:tcBorders>
              <w:top w:val="nil"/>
              <w:left w:val="nil"/>
              <w:right w:val="nil"/>
            </w:tcBorders>
            <w:shd w:val="clear" w:color="auto" w:fill="auto"/>
          </w:tcPr>
          <w:p w14:paraId="09880D89" w14:textId="77777777" w:rsidR="00564758" w:rsidRPr="00AD278A" w:rsidRDefault="00564758" w:rsidP="000C55A6">
            <w:pPr>
              <w:spacing w:after="0" w:line="240" w:lineRule="auto"/>
              <w:jc w:val="center"/>
              <w:rPr>
                <w:rFonts w:ascii="Arial" w:eastAsia="Times New Roman" w:hAnsi="Arial" w:cs="Arial"/>
                <w:b/>
                <w:lang w:val="eu-ES" w:eastAsia="es-ES_tradnl"/>
              </w:rPr>
            </w:pPr>
            <w:r w:rsidRPr="00AD278A">
              <w:rPr>
                <w:rFonts w:ascii="Arial" w:eastAsia="Times New Roman" w:hAnsi="Arial" w:cs="Arial"/>
                <w:b/>
                <w:lang w:val="eu-ES" w:eastAsia="es-ES_tradnl"/>
              </w:rPr>
              <w:t>Enpresa INSTALATZAILEAren teknikari tituludun eskudunaren sinadura</w:t>
            </w:r>
          </w:p>
          <w:p w14:paraId="437BF020" w14:textId="77777777" w:rsidR="00564758" w:rsidRPr="00AD278A" w:rsidRDefault="00564758" w:rsidP="000C55A6">
            <w:pPr>
              <w:spacing w:after="0" w:line="240" w:lineRule="auto"/>
              <w:jc w:val="center"/>
              <w:rPr>
                <w:rFonts w:ascii="Arial" w:eastAsia="Times New Roman" w:hAnsi="Arial" w:cs="Arial"/>
                <w:b/>
                <w:lang w:val="es-ES_tradnl" w:eastAsia="es-ES_tradnl"/>
              </w:rPr>
            </w:pPr>
            <w:r w:rsidRPr="00AD278A">
              <w:rPr>
                <w:rFonts w:ascii="Arial" w:eastAsia="Times New Roman" w:hAnsi="Arial" w:cs="Arial"/>
                <w:lang w:val="es-ES_tradnl" w:eastAsia="es-ES_tradnl"/>
              </w:rPr>
              <w:t>Firma del técnico/a titulada competente de la empresa INSTALADORA</w:t>
            </w:r>
          </w:p>
        </w:tc>
        <w:tc>
          <w:tcPr>
            <w:tcW w:w="1978" w:type="dxa"/>
            <w:vMerge w:val="restart"/>
            <w:tcBorders>
              <w:top w:val="nil"/>
              <w:left w:val="nil"/>
              <w:right w:val="nil"/>
            </w:tcBorders>
            <w:shd w:val="clear" w:color="auto" w:fill="auto"/>
          </w:tcPr>
          <w:p w14:paraId="04B7CDAD" w14:textId="77777777" w:rsidR="00564758" w:rsidRPr="00AD278A" w:rsidRDefault="00564758" w:rsidP="000C55A6">
            <w:pPr>
              <w:spacing w:after="0" w:line="240" w:lineRule="auto"/>
              <w:jc w:val="center"/>
              <w:rPr>
                <w:rFonts w:ascii="Arial" w:eastAsia="Times New Roman" w:hAnsi="Arial" w:cs="Arial"/>
                <w:b/>
                <w:lang w:val="es-ES_tradnl" w:eastAsia="es-ES_tradnl"/>
              </w:rPr>
            </w:pPr>
            <w:r w:rsidRPr="00AD278A">
              <w:rPr>
                <w:rFonts w:ascii="Arial" w:eastAsia="Times New Roman" w:hAnsi="Arial" w:cs="Arial"/>
                <w:b/>
                <w:lang w:val="es-ES_tradnl" w:eastAsia="es-ES_tradnl"/>
              </w:rPr>
              <w:t>Enpresaren zigilua</w:t>
            </w:r>
          </w:p>
          <w:p w14:paraId="1A5A155B" w14:textId="77777777" w:rsidR="00564758" w:rsidRPr="00AD278A" w:rsidRDefault="00564758" w:rsidP="000C55A6">
            <w:pPr>
              <w:spacing w:after="0" w:line="240" w:lineRule="auto"/>
              <w:jc w:val="center"/>
              <w:rPr>
                <w:rFonts w:ascii="Arial" w:eastAsia="Times New Roman" w:hAnsi="Arial" w:cs="Arial"/>
                <w:lang w:val="es-ES_tradnl" w:eastAsia="es-ES_tradnl"/>
              </w:rPr>
            </w:pPr>
            <w:r w:rsidRPr="00AD278A">
              <w:rPr>
                <w:rFonts w:ascii="Arial" w:eastAsia="Times New Roman" w:hAnsi="Arial" w:cs="Arial"/>
                <w:lang w:val="es-ES_tradnl" w:eastAsia="es-ES_tradnl"/>
              </w:rPr>
              <w:t>Sello de la</w:t>
            </w:r>
          </w:p>
          <w:p w14:paraId="0CF1FDAF" w14:textId="77777777" w:rsidR="00564758" w:rsidRPr="00AD278A" w:rsidRDefault="00564758" w:rsidP="000C55A6">
            <w:pPr>
              <w:spacing w:after="0" w:line="240" w:lineRule="auto"/>
              <w:jc w:val="center"/>
              <w:rPr>
                <w:rFonts w:ascii="Arial" w:eastAsia="Times New Roman" w:hAnsi="Arial" w:cs="Arial"/>
                <w:lang w:val="es-ES_tradnl" w:eastAsia="es-ES_tradnl"/>
              </w:rPr>
            </w:pPr>
            <w:r w:rsidRPr="00AD278A">
              <w:rPr>
                <w:rFonts w:ascii="Arial" w:eastAsia="Times New Roman" w:hAnsi="Arial" w:cs="Arial"/>
                <w:lang w:val="es-ES_tradnl" w:eastAsia="es-ES_tradnl"/>
              </w:rPr>
              <w:t>empresa</w:t>
            </w:r>
          </w:p>
        </w:tc>
      </w:tr>
      <w:tr w:rsidR="00564758" w:rsidRPr="00AD278A" w14:paraId="3B66114A" w14:textId="77777777" w:rsidTr="000C55A6">
        <w:trPr>
          <w:trHeight w:val="385"/>
        </w:trPr>
        <w:tc>
          <w:tcPr>
            <w:tcW w:w="4147" w:type="dxa"/>
            <w:vMerge w:val="restart"/>
            <w:shd w:val="clear" w:color="auto" w:fill="D9D9D9"/>
            <w:vAlign w:val="center"/>
          </w:tcPr>
          <w:p w14:paraId="5254F779" w14:textId="77777777" w:rsidR="00564758" w:rsidRPr="00AD278A" w:rsidRDefault="00564758" w:rsidP="000C55A6">
            <w:pPr>
              <w:spacing w:after="0" w:line="240" w:lineRule="auto"/>
              <w:jc w:val="center"/>
              <w:rPr>
                <w:rFonts w:ascii="Arial" w:eastAsia="Times New Roman" w:hAnsi="Arial" w:cs="Arial"/>
                <w:lang w:val="eu-ES" w:eastAsia="es-ES_tradnl"/>
              </w:rPr>
            </w:pPr>
          </w:p>
        </w:tc>
        <w:tc>
          <w:tcPr>
            <w:tcW w:w="1410" w:type="dxa"/>
            <w:vMerge/>
            <w:tcBorders>
              <w:bottom w:val="nil"/>
              <w:right w:val="nil"/>
            </w:tcBorders>
            <w:shd w:val="clear" w:color="auto" w:fill="auto"/>
          </w:tcPr>
          <w:p w14:paraId="20A6C9E8" w14:textId="77777777" w:rsidR="00564758" w:rsidRPr="00AD278A" w:rsidRDefault="00564758" w:rsidP="000C55A6">
            <w:pPr>
              <w:spacing w:after="0" w:line="240" w:lineRule="auto"/>
              <w:jc w:val="center"/>
              <w:rPr>
                <w:rFonts w:ascii="Arial" w:eastAsia="Times New Roman" w:hAnsi="Arial" w:cs="Arial"/>
                <w:b/>
                <w:lang w:val="es-ES_tradnl" w:eastAsia="es-ES_tradnl"/>
              </w:rPr>
            </w:pPr>
          </w:p>
        </w:tc>
        <w:tc>
          <w:tcPr>
            <w:tcW w:w="2626" w:type="dxa"/>
            <w:vMerge/>
            <w:tcBorders>
              <w:left w:val="nil"/>
              <w:bottom w:val="nil"/>
              <w:right w:val="nil"/>
            </w:tcBorders>
            <w:shd w:val="clear" w:color="auto" w:fill="auto"/>
          </w:tcPr>
          <w:p w14:paraId="399C80CE" w14:textId="77777777" w:rsidR="00564758" w:rsidRPr="00AD278A" w:rsidRDefault="00564758" w:rsidP="000C55A6">
            <w:pPr>
              <w:spacing w:after="0" w:line="240" w:lineRule="auto"/>
              <w:jc w:val="center"/>
              <w:rPr>
                <w:rFonts w:ascii="Arial" w:eastAsia="Times New Roman" w:hAnsi="Arial" w:cs="Arial"/>
                <w:b/>
                <w:lang w:val="es-ES_tradnl" w:eastAsia="es-ES_tradnl"/>
              </w:rPr>
            </w:pPr>
          </w:p>
        </w:tc>
        <w:tc>
          <w:tcPr>
            <w:tcW w:w="1978" w:type="dxa"/>
            <w:vMerge/>
            <w:tcBorders>
              <w:left w:val="nil"/>
              <w:bottom w:val="nil"/>
              <w:right w:val="nil"/>
            </w:tcBorders>
            <w:shd w:val="clear" w:color="auto" w:fill="auto"/>
          </w:tcPr>
          <w:p w14:paraId="4406292A" w14:textId="77777777" w:rsidR="00564758" w:rsidRPr="00AD278A" w:rsidRDefault="00564758" w:rsidP="000C55A6">
            <w:pPr>
              <w:spacing w:after="0" w:line="240" w:lineRule="auto"/>
              <w:jc w:val="center"/>
              <w:rPr>
                <w:rFonts w:ascii="Arial" w:eastAsia="Times New Roman" w:hAnsi="Arial" w:cs="Arial"/>
                <w:b/>
                <w:lang w:val="es-ES_tradnl" w:eastAsia="es-ES_tradnl"/>
              </w:rPr>
            </w:pPr>
          </w:p>
        </w:tc>
      </w:tr>
      <w:tr w:rsidR="00564758" w:rsidRPr="00AD278A" w14:paraId="2694C13F" w14:textId="77777777" w:rsidTr="000C55A6">
        <w:trPr>
          <w:trHeight w:val="1511"/>
        </w:trPr>
        <w:tc>
          <w:tcPr>
            <w:tcW w:w="4147" w:type="dxa"/>
            <w:vMerge/>
            <w:shd w:val="clear" w:color="auto" w:fill="D9D9D9"/>
            <w:vAlign w:val="center"/>
          </w:tcPr>
          <w:p w14:paraId="55B22656" w14:textId="77777777" w:rsidR="00564758" w:rsidRPr="00AD278A" w:rsidRDefault="00564758" w:rsidP="000C55A6">
            <w:pPr>
              <w:spacing w:before="60" w:after="60" w:line="240" w:lineRule="auto"/>
              <w:ind w:left="-66" w:right="-108"/>
              <w:jc w:val="center"/>
              <w:rPr>
                <w:rFonts w:ascii="Arial" w:eastAsia="Times New Roman" w:hAnsi="Arial" w:cs="Arial"/>
                <w:lang w:val="pt-PT" w:eastAsia="es-ES_tradnl"/>
              </w:rPr>
            </w:pPr>
          </w:p>
        </w:tc>
        <w:tc>
          <w:tcPr>
            <w:tcW w:w="1410" w:type="dxa"/>
            <w:tcBorders>
              <w:top w:val="nil"/>
              <w:bottom w:val="nil"/>
              <w:right w:val="nil"/>
            </w:tcBorders>
            <w:shd w:val="clear" w:color="auto" w:fill="auto"/>
          </w:tcPr>
          <w:p w14:paraId="2E75A502" w14:textId="77777777" w:rsidR="00564758" w:rsidRPr="00AD278A" w:rsidRDefault="00564758" w:rsidP="000C55A6">
            <w:pPr>
              <w:spacing w:before="60" w:after="60" w:line="240" w:lineRule="auto"/>
              <w:ind w:left="-66" w:right="-108"/>
              <w:jc w:val="center"/>
              <w:rPr>
                <w:rFonts w:ascii="Arial" w:eastAsia="Times New Roman" w:hAnsi="Arial" w:cs="Arial"/>
                <w:b/>
                <w:lang w:val="pt-PT" w:eastAsia="es-ES_tradnl"/>
              </w:rPr>
            </w:pPr>
          </w:p>
        </w:tc>
        <w:tc>
          <w:tcPr>
            <w:tcW w:w="2626" w:type="dxa"/>
            <w:tcBorders>
              <w:top w:val="nil"/>
              <w:left w:val="nil"/>
              <w:bottom w:val="nil"/>
              <w:right w:val="nil"/>
            </w:tcBorders>
            <w:shd w:val="clear" w:color="auto" w:fill="auto"/>
          </w:tcPr>
          <w:p w14:paraId="7248098D" w14:textId="77777777" w:rsidR="00564758" w:rsidRPr="00AD278A" w:rsidRDefault="00564758" w:rsidP="000C55A6">
            <w:pPr>
              <w:spacing w:before="60" w:after="60" w:line="240" w:lineRule="auto"/>
              <w:ind w:left="-66" w:right="-108"/>
              <w:jc w:val="center"/>
              <w:rPr>
                <w:rFonts w:ascii="Arial" w:eastAsia="Times New Roman" w:hAnsi="Arial" w:cs="Arial"/>
                <w:b/>
                <w:lang w:val="pt-PT" w:eastAsia="es-ES_tradnl"/>
              </w:rPr>
            </w:pPr>
          </w:p>
        </w:tc>
        <w:tc>
          <w:tcPr>
            <w:tcW w:w="1978" w:type="dxa"/>
            <w:tcBorders>
              <w:top w:val="nil"/>
              <w:left w:val="nil"/>
              <w:bottom w:val="nil"/>
              <w:right w:val="nil"/>
            </w:tcBorders>
            <w:shd w:val="clear" w:color="auto" w:fill="auto"/>
          </w:tcPr>
          <w:p w14:paraId="50A35F88" w14:textId="77777777" w:rsidR="00564758" w:rsidRPr="00AD278A" w:rsidRDefault="00564758" w:rsidP="000C55A6">
            <w:pPr>
              <w:spacing w:before="60" w:after="60" w:line="240" w:lineRule="auto"/>
              <w:ind w:left="-66" w:right="-108"/>
              <w:jc w:val="center"/>
              <w:rPr>
                <w:rFonts w:ascii="Arial" w:eastAsia="Times New Roman" w:hAnsi="Arial" w:cs="Arial"/>
                <w:b/>
                <w:lang w:val="pt-PT" w:eastAsia="es-ES_tradnl"/>
              </w:rPr>
            </w:pPr>
          </w:p>
        </w:tc>
      </w:tr>
    </w:tbl>
    <w:p w14:paraId="33C64363" w14:textId="77777777" w:rsidR="00564758" w:rsidRPr="00AD278A" w:rsidRDefault="00564758" w:rsidP="00564758">
      <w:pPr>
        <w:spacing w:after="0" w:line="240" w:lineRule="auto"/>
        <w:rPr>
          <w:rFonts w:ascii="Arial" w:eastAsia="Times New Roman" w:hAnsi="Arial" w:cs="Arial"/>
          <w:b/>
          <w:lang w:val="es-ES_tradnl" w:eastAsia="es-ES_tradnl"/>
        </w:rPr>
      </w:pPr>
    </w:p>
    <w:p w14:paraId="5813FAF7" w14:textId="77777777" w:rsidR="00564758" w:rsidRPr="00AD278A" w:rsidRDefault="00564758" w:rsidP="00564758">
      <w:pPr>
        <w:spacing w:after="0" w:line="240" w:lineRule="auto"/>
        <w:rPr>
          <w:rFonts w:ascii="Arial" w:eastAsia="Times New Roman" w:hAnsi="Arial" w:cs="Arial"/>
          <w:b/>
          <w:lang w:val="es-ES_tradnl" w:eastAsia="es-ES_tradnl"/>
        </w:rPr>
      </w:pPr>
    </w:p>
    <w:p w14:paraId="4BC00F01" w14:textId="77777777" w:rsidR="00AD278A" w:rsidRPr="00AD278A" w:rsidRDefault="00AD278A" w:rsidP="00AD278A">
      <w:pPr>
        <w:spacing w:after="0" w:line="240" w:lineRule="auto"/>
        <w:rPr>
          <w:rFonts w:ascii="Arial" w:eastAsia="Times New Roman" w:hAnsi="Arial" w:cs="Arial"/>
          <w:b/>
          <w:lang w:val="es-ES_tradnl" w:eastAsia="es-ES_tradnl"/>
        </w:rPr>
      </w:pPr>
    </w:p>
    <w:p w14:paraId="220C8962" w14:textId="77777777" w:rsidR="00AD278A" w:rsidRPr="00AD278A" w:rsidRDefault="00AD278A" w:rsidP="00AD278A">
      <w:pPr>
        <w:spacing w:after="0" w:line="240" w:lineRule="auto"/>
        <w:rPr>
          <w:rFonts w:ascii="Arial" w:eastAsia="Times New Roman" w:hAnsi="Arial" w:cs="Arial"/>
          <w:b/>
          <w:lang w:val="es-ES_tradnl" w:eastAsia="es-ES_tradnl"/>
        </w:rPr>
      </w:pPr>
    </w:p>
    <w:p w14:paraId="55FF3D48" w14:textId="77777777" w:rsidR="00AD278A" w:rsidRPr="00AD278A" w:rsidRDefault="00AD278A" w:rsidP="00AD278A">
      <w:pPr>
        <w:spacing w:after="0" w:line="240" w:lineRule="auto"/>
        <w:rPr>
          <w:rFonts w:ascii="Arial" w:eastAsia="Times New Roman" w:hAnsi="Arial" w:cs="Arial"/>
          <w:b/>
          <w:lang w:val="es-ES_tradnl" w:eastAsia="es-ES_tradnl"/>
        </w:rPr>
      </w:pPr>
    </w:p>
    <w:p w14:paraId="461F21DE" w14:textId="2B7B46A2" w:rsidR="00472887" w:rsidRPr="007353CE" w:rsidRDefault="00D24C21" w:rsidP="00D24C21">
      <w:pPr>
        <w:jc w:val="center"/>
        <w:rPr>
          <w:rFonts w:ascii="Arial" w:hAnsi="Arial" w:cs="Arial"/>
        </w:rPr>
      </w:pPr>
      <w:r w:rsidRPr="007353CE">
        <w:rPr>
          <w:rFonts w:ascii="Arial" w:hAnsi="Arial" w:cs="Arial"/>
        </w:rPr>
        <w:lastRenderedPageBreak/>
        <w:t>ANEXO I</w:t>
      </w:r>
      <w:r w:rsidR="00224433">
        <w:rPr>
          <w:rFonts w:ascii="Arial" w:hAnsi="Arial" w:cs="Arial"/>
        </w:rPr>
        <w:t>I</w:t>
      </w:r>
      <w:r w:rsidRPr="007353CE">
        <w:rPr>
          <w:rFonts w:ascii="Arial" w:hAnsi="Arial" w:cs="Arial"/>
        </w:rPr>
        <w:t>. MODELO DEL INFORME DE EMPRESA INSTALADORA CONTEMPLADO EN EL ARTÍCULO 15.3 DE LA PRESENTE ORDEN</w:t>
      </w:r>
    </w:p>
    <w:tbl>
      <w:tblPr>
        <w:tblW w:w="10031" w:type="dxa"/>
        <w:shd w:val="clear" w:color="auto" w:fill="E0E0E0"/>
        <w:tblLook w:val="01E0" w:firstRow="1" w:lastRow="1" w:firstColumn="1" w:lastColumn="1" w:noHBand="0" w:noVBand="0"/>
      </w:tblPr>
      <w:tblGrid>
        <w:gridCol w:w="33"/>
        <w:gridCol w:w="784"/>
        <w:gridCol w:w="884"/>
        <w:gridCol w:w="959"/>
        <w:gridCol w:w="709"/>
        <w:gridCol w:w="1559"/>
        <w:gridCol w:w="850"/>
        <w:gridCol w:w="4253"/>
      </w:tblGrid>
      <w:tr w:rsidR="00564758" w:rsidRPr="00AD278A" w14:paraId="59A16D3B" w14:textId="77777777" w:rsidTr="000C55A6">
        <w:trPr>
          <w:trHeight w:val="568"/>
        </w:trPr>
        <w:tc>
          <w:tcPr>
            <w:tcW w:w="10031" w:type="dxa"/>
            <w:gridSpan w:val="8"/>
            <w:shd w:val="clear" w:color="auto" w:fill="E0E0E0"/>
            <w:vAlign w:val="center"/>
          </w:tcPr>
          <w:p w14:paraId="7FBCD623" w14:textId="77777777" w:rsidR="00564758" w:rsidRPr="00AD278A" w:rsidRDefault="00564758" w:rsidP="000C55A6">
            <w:pPr>
              <w:spacing w:after="0" w:line="240" w:lineRule="auto"/>
              <w:ind w:left="-250" w:right="-1134"/>
              <w:jc w:val="both"/>
              <w:rPr>
                <w:rFonts w:ascii="Arial" w:eastAsia="Times New Roman" w:hAnsi="Arial" w:cs="Arial"/>
                <w:b/>
                <w:lang w:val="nl-NL" w:eastAsia="es-ES_tradnl"/>
              </w:rPr>
            </w:pPr>
            <w:r w:rsidRPr="00AD278A">
              <w:rPr>
                <w:rFonts w:ascii="Arial" w:eastAsia="Times New Roman" w:hAnsi="Arial" w:cs="Arial"/>
                <w:b/>
                <w:sz w:val="24"/>
                <w:szCs w:val="21"/>
                <w:lang w:val="nl-NL" w:eastAsia="es-ES_tradnl"/>
              </w:rPr>
              <w:t xml:space="preserve">    </w:t>
            </w:r>
            <w:r>
              <w:rPr>
                <w:rFonts w:ascii="Arial" w:eastAsia="Times New Roman" w:hAnsi="Arial" w:cs="Arial"/>
                <w:b/>
                <w:sz w:val="24"/>
                <w:szCs w:val="21"/>
                <w:lang w:val="nl-NL" w:eastAsia="es-ES_tradnl"/>
              </w:rPr>
              <w:t xml:space="preserve">      </w:t>
            </w:r>
            <w:r w:rsidRPr="00AD278A">
              <w:rPr>
                <w:rFonts w:ascii="Arial" w:eastAsia="Times New Roman" w:hAnsi="Arial" w:cs="Arial"/>
                <w:b/>
                <w:lang w:val="nl-NL" w:eastAsia="es-ES_tradnl"/>
              </w:rPr>
              <w:t>ENPRESA INSTALATZAILEAREN TXOSTENA, ERREGISTRATU GABEKO SUEETATIK</w:t>
            </w:r>
          </w:p>
          <w:p w14:paraId="0A6FF0C8" w14:textId="77777777" w:rsidR="00564758" w:rsidRPr="00AD278A" w:rsidRDefault="00564758" w:rsidP="000C55A6">
            <w:pPr>
              <w:spacing w:after="0" w:line="240" w:lineRule="auto"/>
              <w:ind w:left="-250" w:right="-1134"/>
              <w:jc w:val="both"/>
              <w:rPr>
                <w:rFonts w:ascii="Arial" w:eastAsia="Times New Roman" w:hAnsi="Arial" w:cs="Arial"/>
                <w:b/>
                <w:lang w:val="es-ES_tradnl" w:eastAsia="es-ES_tradnl"/>
              </w:rPr>
            </w:pPr>
            <w:r w:rsidRPr="00AD278A">
              <w:rPr>
                <w:rFonts w:ascii="Arial" w:eastAsia="Times New Roman" w:hAnsi="Arial" w:cs="Arial"/>
                <w:b/>
                <w:lang w:val="nl-NL" w:eastAsia="es-ES_tradnl"/>
              </w:rPr>
              <w:t xml:space="preserve">                                     </w:t>
            </w:r>
            <w:r>
              <w:rPr>
                <w:rFonts w:ascii="Arial" w:eastAsia="Times New Roman" w:hAnsi="Arial" w:cs="Arial"/>
                <w:b/>
                <w:lang w:val="nl-NL" w:eastAsia="es-ES_tradnl"/>
              </w:rPr>
              <w:t xml:space="preserve">         </w:t>
            </w:r>
            <w:r w:rsidRPr="00AD278A">
              <w:rPr>
                <w:rFonts w:ascii="Arial" w:eastAsia="Times New Roman" w:hAnsi="Arial" w:cs="Arial"/>
                <w:b/>
                <w:lang w:val="nl-NL" w:eastAsia="es-ES_tradnl"/>
              </w:rPr>
              <w:t xml:space="preserve"> BABESTEKO INSTALAZIO BATI BURUZKOA</w:t>
            </w:r>
          </w:p>
          <w:p w14:paraId="0374EA13" w14:textId="77777777" w:rsidR="00564758" w:rsidRPr="00AD278A" w:rsidRDefault="00564758" w:rsidP="000C55A6">
            <w:pPr>
              <w:spacing w:after="0" w:line="240" w:lineRule="auto"/>
              <w:ind w:left="-250" w:right="-1134"/>
              <w:jc w:val="both"/>
              <w:rPr>
                <w:rFonts w:ascii="Arial" w:eastAsia="Times New Roman" w:hAnsi="Arial" w:cs="Arial"/>
                <w:lang w:val="es-ES_tradnl" w:eastAsia="es-ES_tradnl"/>
              </w:rPr>
            </w:pPr>
            <w:r w:rsidRPr="00AD278A">
              <w:rPr>
                <w:rFonts w:ascii="Arial" w:eastAsia="Times New Roman" w:hAnsi="Arial" w:cs="Arial"/>
                <w:lang w:val="es-ES_tradnl" w:eastAsia="es-ES_tradnl"/>
              </w:rPr>
              <w:t xml:space="preserve">        INFORME DE EMPRESA INSTALADORA SOBRE INSTALACION DE PROTECCIÓN CONTRA </w:t>
            </w:r>
          </w:p>
          <w:p w14:paraId="37447DF8" w14:textId="77777777" w:rsidR="00564758" w:rsidRPr="00AD278A" w:rsidRDefault="00564758" w:rsidP="000C55A6">
            <w:pPr>
              <w:spacing w:after="0" w:line="240" w:lineRule="auto"/>
              <w:ind w:left="-250" w:right="-1134"/>
              <w:jc w:val="both"/>
              <w:rPr>
                <w:rFonts w:ascii="Arial" w:eastAsia="Times New Roman" w:hAnsi="Arial" w:cs="Arial"/>
                <w:b/>
                <w:lang w:val="es-ES_tradnl" w:eastAsia="es-ES_tradnl"/>
              </w:rPr>
            </w:pPr>
            <w:r w:rsidRPr="00AD278A">
              <w:rPr>
                <w:rFonts w:ascii="Arial" w:eastAsia="Times New Roman" w:hAnsi="Arial" w:cs="Arial"/>
                <w:lang w:val="es-ES_tradnl" w:eastAsia="es-ES_tradnl"/>
              </w:rPr>
              <w:t xml:space="preserve">                                                            INCENDIOS NO REGISTRADA</w:t>
            </w:r>
          </w:p>
        </w:tc>
      </w:tr>
      <w:tr w:rsidR="00564758" w:rsidRPr="00AD278A" w14:paraId="57D5C44B" w14:textId="77777777" w:rsidTr="000C55A6">
        <w:tblPrEx>
          <w:tblBorders>
            <w:top w:val="single" w:sz="4" w:space="0" w:color="auto"/>
            <w:left w:val="single" w:sz="4" w:space="0" w:color="auto"/>
            <w:bottom w:val="single" w:sz="4" w:space="0" w:color="auto"/>
            <w:right w:val="single" w:sz="8" w:space="0" w:color="auto"/>
            <w:insideV w:val="single" w:sz="8" w:space="0" w:color="auto"/>
          </w:tblBorders>
          <w:shd w:val="clear" w:color="auto" w:fill="auto"/>
          <w:tblCellMar>
            <w:left w:w="70" w:type="dxa"/>
            <w:right w:w="70" w:type="dxa"/>
          </w:tblCellMar>
          <w:tblLook w:val="0000" w:firstRow="0" w:lastRow="0" w:firstColumn="0" w:lastColumn="0" w:noHBand="0" w:noVBand="0"/>
        </w:tblPrEx>
        <w:trPr>
          <w:gridBefore w:val="1"/>
          <w:wBefore w:w="33" w:type="dxa"/>
          <w:cantSplit/>
          <w:trHeight w:val="357"/>
        </w:trPr>
        <w:tc>
          <w:tcPr>
            <w:tcW w:w="1668" w:type="dxa"/>
            <w:gridSpan w:val="2"/>
            <w:tcBorders>
              <w:top w:val="single" w:sz="4" w:space="0" w:color="auto"/>
              <w:bottom w:val="dotted" w:sz="4" w:space="0" w:color="auto"/>
              <w:right w:val="nil"/>
            </w:tcBorders>
            <w:vAlign w:val="center"/>
          </w:tcPr>
          <w:p w14:paraId="20E85DFB" w14:textId="77777777" w:rsidR="00564758" w:rsidRPr="00AD278A" w:rsidRDefault="00564758" w:rsidP="000C55A6">
            <w:pPr>
              <w:spacing w:after="0" w:line="240" w:lineRule="auto"/>
              <w:rPr>
                <w:rFonts w:ascii="Arial" w:eastAsia="Times New Roman" w:hAnsi="Arial" w:cs="Arial"/>
                <w:b/>
                <w:lang w:val="es-ES_tradnl" w:eastAsia="es-ES_tradnl"/>
              </w:rPr>
            </w:pPr>
            <w:r>
              <w:rPr>
                <w:rFonts w:ascii="Arial" w:eastAsia="Times New Roman" w:hAnsi="Arial" w:cs="Arial"/>
                <w:b/>
                <w:lang w:val="es-ES_tradnl" w:eastAsia="es-ES_tradnl"/>
              </w:rPr>
              <w:t>Teknikaria</w:t>
            </w:r>
          </w:p>
          <w:p w14:paraId="0D6A2F18" w14:textId="77777777" w:rsidR="00564758" w:rsidRPr="00AD278A" w:rsidRDefault="00564758" w:rsidP="000C55A6">
            <w:pPr>
              <w:spacing w:after="0" w:line="240" w:lineRule="auto"/>
              <w:rPr>
                <w:rFonts w:ascii="Arial" w:eastAsia="Times New Roman" w:hAnsi="Arial" w:cs="Arial"/>
                <w:lang w:val="es-ES_tradnl" w:eastAsia="es-ES_tradnl"/>
              </w:rPr>
            </w:pPr>
            <w:r>
              <w:rPr>
                <w:rFonts w:ascii="Arial" w:eastAsia="Times New Roman" w:hAnsi="Arial" w:cs="Arial"/>
                <w:lang w:val="es-ES_tradnl" w:eastAsia="es-ES_tradnl"/>
              </w:rPr>
              <w:t>Técnico/a</w:t>
            </w:r>
          </w:p>
        </w:tc>
        <w:tc>
          <w:tcPr>
            <w:tcW w:w="8330" w:type="dxa"/>
            <w:gridSpan w:val="5"/>
            <w:tcBorders>
              <w:top w:val="single" w:sz="4" w:space="0" w:color="auto"/>
              <w:left w:val="nil"/>
              <w:bottom w:val="nil"/>
            </w:tcBorders>
            <w:vAlign w:val="center"/>
          </w:tcPr>
          <w:p w14:paraId="3D9D5514" w14:textId="77777777" w:rsidR="00564758" w:rsidRPr="00AD278A" w:rsidRDefault="00564758" w:rsidP="000C55A6">
            <w:pPr>
              <w:spacing w:after="0" w:line="240" w:lineRule="auto"/>
              <w:rPr>
                <w:rFonts w:ascii="Arial" w:eastAsia="Times New Roman" w:hAnsi="Arial" w:cs="Arial"/>
                <w:noProof/>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12"/>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r>
      <w:tr w:rsidR="00564758" w:rsidRPr="00AD278A" w14:paraId="6F8A91B3" w14:textId="77777777" w:rsidTr="000C55A6">
        <w:tblPrEx>
          <w:tblBorders>
            <w:top w:val="single" w:sz="4" w:space="0" w:color="auto"/>
            <w:left w:val="single" w:sz="4" w:space="0" w:color="auto"/>
            <w:bottom w:val="single" w:sz="4" w:space="0" w:color="auto"/>
            <w:right w:val="single" w:sz="8" w:space="0" w:color="auto"/>
            <w:insideV w:val="single" w:sz="8" w:space="0" w:color="auto"/>
          </w:tblBorders>
          <w:shd w:val="clear" w:color="auto" w:fill="auto"/>
          <w:tblCellMar>
            <w:left w:w="70" w:type="dxa"/>
            <w:right w:w="70" w:type="dxa"/>
          </w:tblCellMar>
          <w:tblLook w:val="0000" w:firstRow="0" w:lastRow="0" w:firstColumn="0" w:lastColumn="0" w:noHBand="0" w:noVBand="0"/>
        </w:tblPrEx>
        <w:trPr>
          <w:gridBefore w:val="1"/>
          <w:wBefore w:w="33" w:type="dxa"/>
          <w:cantSplit/>
          <w:trHeight w:val="328"/>
        </w:trPr>
        <w:tc>
          <w:tcPr>
            <w:tcW w:w="9998" w:type="dxa"/>
            <w:gridSpan w:val="7"/>
            <w:tcBorders>
              <w:top w:val="nil"/>
              <w:bottom w:val="nil"/>
            </w:tcBorders>
            <w:vAlign w:val="center"/>
          </w:tcPr>
          <w:p w14:paraId="3ED85DE4" w14:textId="77777777" w:rsidR="00564758" w:rsidRPr="00AD278A" w:rsidRDefault="00564758" w:rsidP="000C55A6">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ENPRESA INSTALATZAILE</w:t>
            </w:r>
            <w:r>
              <w:rPr>
                <w:rFonts w:ascii="Arial" w:eastAsia="Times New Roman" w:hAnsi="Arial" w:cs="Arial"/>
                <w:b/>
                <w:lang w:val="es-ES_tradnl" w:eastAsia="es-ES_tradnl"/>
              </w:rPr>
              <w:t xml:space="preserve">A     </w:t>
            </w:r>
            <w:r w:rsidRPr="00AD278A">
              <w:rPr>
                <w:rFonts w:ascii="Arial" w:eastAsia="Times New Roman" w:hAnsi="Arial" w:cs="Arial"/>
                <w:lang w:val="es-ES_tradnl" w:eastAsia="es-ES_tradnl"/>
              </w:rPr>
              <w:fldChar w:fldCharType="begin">
                <w:ffData>
                  <w:name w:val=""/>
                  <w:enabled/>
                  <w:calcOnExit w:val="0"/>
                  <w:textInput>
                    <w:maxLength w:val="30"/>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r>
              <w:rPr>
                <w:rFonts w:ascii="Arial" w:eastAsia="Times New Roman" w:hAnsi="Arial" w:cs="Arial"/>
                <w:b/>
                <w:lang w:val="es-ES_tradnl" w:eastAsia="es-ES_tradnl"/>
              </w:rPr>
              <w:t xml:space="preserve">                                                           Zk.</w:t>
            </w:r>
            <w:r w:rsidRPr="00AD278A">
              <w:rPr>
                <w:rFonts w:ascii="Arial" w:eastAsia="Times New Roman" w:hAnsi="Arial" w:cs="Arial"/>
                <w:lang w:val="es-ES_tradnl" w:eastAsia="es-ES_tradnl"/>
              </w:rPr>
              <w:t xml:space="preserve"> </w:t>
            </w:r>
            <w:r w:rsidRPr="00AD278A">
              <w:rPr>
                <w:rFonts w:ascii="Arial" w:eastAsia="Times New Roman" w:hAnsi="Arial" w:cs="Arial"/>
                <w:lang w:val="es-ES_tradnl" w:eastAsia="es-ES_tradnl"/>
              </w:rPr>
              <w:fldChar w:fldCharType="begin">
                <w:ffData>
                  <w:name w:val=""/>
                  <w:enabled/>
                  <w:calcOnExit w:val="0"/>
                  <w:textInput>
                    <w:maxLength w:val="30"/>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p w14:paraId="0D96DC35"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EMPRESA INSTALADORA</w:t>
            </w:r>
            <w:r>
              <w:rPr>
                <w:rFonts w:ascii="Arial" w:eastAsia="Times New Roman" w:hAnsi="Arial" w:cs="Arial"/>
                <w:lang w:val="es-ES_tradnl" w:eastAsia="es-ES_tradnl"/>
              </w:rPr>
              <w:t xml:space="preserve">                                                                               Nº</w:t>
            </w:r>
          </w:p>
        </w:tc>
      </w:tr>
      <w:tr w:rsidR="00564758" w:rsidRPr="00AD278A" w14:paraId="094960EE" w14:textId="77777777" w:rsidTr="000C55A6">
        <w:tblPrEx>
          <w:tblBorders>
            <w:top w:val="single" w:sz="4" w:space="0" w:color="auto"/>
            <w:left w:val="single" w:sz="4" w:space="0" w:color="auto"/>
            <w:bottom w:val="single" w:sz="4" w:space="0" w:color="auto"/>
            <w:right w:val="single" w:sz="8" w:space="0" w:color="auto"/>
            <w:insideV w:val="single" w:sz="8" w:space="0" w:color="auto"/>
          </w:tblBorders>
          <w:shd w:val="clear" w:color="auto" w:fill="auto"/>
          <w:tblCellMar>
            <w:left w:w="70" w:type="dxa"/>
            <w:right w:w="70" w:type="dxa"/>
          </w:tblCellMar>
          <w:tblLook w:val="0000" w:firstRow="0" w:lastRow="0" w:firstColumn="0" w:lastColumn="0" w:noHBand="0" w:noVBand="0"/>
        </w:tblPrEx>
        <w:trPr>
          <w:gridBefore w:val="1"/>
          <w:wBefore w:w="33" w:type="dxa"/>
          <w:cantSplit/>
          <w:trHeight w:val="357"/>
        </w:trPr>
        <w:tc>
          <w:tcPr>
            <w:tcW w:w="784" w:type="dxa"/>
            <w:tcBorders>
              <w:top w:val="nil"/>
              <w:bottom w:val="single" w:sz="4" w:space="0" w:color="auto"/>
              <w:right w:val="nil"/>
            </w:tcBorders>
            <w:vAlign w:val="center"/>
          </w:tcPr>
          <w:p w14:paraId="320485ED" w14:textId="77777777" w:rsidR="00564758" w:rsidRPr="00AD278A" w:rsidRDefault="00564758" w:rsidP="000C55A6">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NAN</w:t>
            </w:r>
          </w:p>
          <w:p w14:paraId="72929F59"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DNI</w:t>
            </w:r>
          </w:p>
        </w:tc>
        <w:tc>
          <w:tcPr>
            <w:tcW w:w="1843" w:type="dxa"/>
            <w:gridSpan w:val="2"/>
            <w:tcBorders>
              <w:left w:val="nil"/>
              <w:right w:val="nil"/>
            </w:tcBorders>
            <w:vAlign w:val="center"/>
          </w:tcPr>
          <w:p w14:paraId="7DF819C1"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b/>
                <w:lang w:val="es-ES_tradnl" w:eastAsia="es-ES_tradnl"/>
              </w:rPr>
              <w:fldChar w:fldCharType="begin">
                <w:ffData>
                  <w:name w:val=""/>
                  <w:enabled/>
                  <w:calcOnExit w:val="0"/>
                  <w:textInput>
                    <w:maxLength w:val="9"/>
                  </w:textInput>
                </w:ffData>
              </w:fldChar>
            </w:r>
            <w:r w:rsidRPr="00AD278A">
              <w:rPr>
                <w:rFonts w:ascii="Arial" w:eastAsia="Times New Roman" w:hAnsi="Arial" w:cs="Arial"/>
                <w:b/>
                <w:lang w:val="es-ES_tradnl" w:eastAsia="es-ES_tradnl"/>
              </w:rPr>
              <w:instrText xml:space="preserve"> FORMTEXT </w:instrText>
            </w:r>
            <w:r w:rsidRPr="00AD278A">
              <w:rPr>
                <w:rFonts w:ascii="Arial" w:eastAsia="Times New Roman" w:hAnsi="Arial" w:cs="Arial"/>
                <w:b/>
                <w:lang w:val="es-ES_tradnl" w:eastAsia="es-ES_tradnl"/>
              </w:rPr>
            </w:r>
            <w:r w:rsidRPr="00AD278A">
              <w:rPr>
                <w:rFonts w:ascii="Arial" w:eastAsia="Times New Roman" w:hAnsi="Arial" w:cs="Arial"/>
                <w:b/>
                <w:lang w:val="es-ES_tradnl" w:eastAsia="es-ES_tradnl"/>
              </w:rPr>
              <w:fldChar w:fldCharType="separate"/>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lang w:val="es-ES_tradnl" w:eastAsia="es-ES_tradnl"/>
              </w:rPr>
              <w:fldChar w:fldCharType="end"/>
            </w:r>
          </w:p>
        </w:tc>
        <w:tc>
          <w:tcPr>
            <w:tcW w:w="709" w:type="dxa"/>
            <w:tcBorders>
              <w:top w:val="nil"/>
              <w:left w:val="nil"/>
              <w:bottom w:val="single" w:sz="4" w:space="0" w:color="auto"/>
              <w:right w:val="nil"/>
            </w:tcBorders>
            <w:vAlign w:val="center"/>
          </w:tcPr>
          <w:p w14:paraId="32010E34" w14:textId="77777777" w:rsidR="00564758" w:rsidRPr="00AD278A" w:rsidRDefault="00564758" w:rsidP="000C55A6">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Tel</w:t>
            </w:r>
          </w:p>
          <w:p w14:paraId="6D8ABBED"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Tlf</w:t>
            </w:r>
          </w:p>
        </w:tc>
        <w:tc>
          <w:tcPr>
            <w:tcW w:w="1559" w:type="dxa"/>
            <w:tcBorders>
              <w:top w:val="nil"/>
              <w:left w:val="nil"/>
              <w:bottom w:val="single" w:sz="4" w:space="0" w:color="auto"/>
              <w:right w:val="nil"/>
            </w:tcBorders>
            <w:vAlign w:val="center"/>
          </w:tcPr>
          <w:p w14:paraId="7E586788"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12"/>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c>
          <w:tcPr>
            <w:tcW w:w="850" w:type="dxa"/>
            <w:tcBorders>
              <w:left w:val="nil"/>
              <w:right w:val="nil"/>
            </w:tcBorders>
            <w:vAlign w:val="center"/>
          </w:tcPr>
          <w:p w14:paraId="2088D71A" w14:textId="77777777" w:rsidR="00564758" w:rsidRPr="00AD278A" w:rsidRDefault="00564758" w:rsidP="000C55A6">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Emaila</w:t>
            </w:r>
          </w:p>
          <w:p w14:paraId="3CB0BC50"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Email</w:t>
            </w:r>
          </w:p>
        </w:tc>
        <w:tc>
          <w:tcPr>
            <w:tcW w:w="4253" w:type="dxa"/>
            <w:tcBorders>
              <w:top w:val="nil"/>
              <w:left w:val="nil"/>
              <w:bottom w:val="single" w:sz="4" w:space="0" w:color="auto"/>
            </w:tcBorders>
            <w:vAlign w:val="center"/>
          </w:tcPr>
          <w:p w14:paraId="633527EB" w14:textId="77777777" w:rsidR="00564758" w:rsidRPr="00AD278A" w:rsidRDefault="00564758" w:rsidP="000C55A6">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30"/>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r>
    </w:tbl>
    <w:p w14:paraId="5F1835EB" w14:textId="77777777" w:rsidR="00564758" w:rsidRPr="00AD278A" w:rsidRDefault="00564758" w:rsidP="00564758">
      <w:pPr>
        <w:spacing w:after="0" w:line="240" w:lineRule="auto"/>
        <w:rPr>
          <w:rFonts w:ascii="Arial" w:eastAsia="Times New Roman" w:hAnsi="Arial" w:cs="Arial"/>
          <w:b/>
          <w:sz w:val="12"/>
          <w:lang w:val="es-ES_tradnl" w:eastAsia="es-ES_tradnl"/>
        </w:rPr>
      </w:pPr>
    </w:p>
    <w:p w14:paraId="3ED95FB3" w14:textId="77777777" w:rsidR="00564758" w:rsidRDefault="00564758" w:rsidP="00564758">
      <w:pPr>
        <w:widowControl w:val="0"/>
        <w:spacing w:after="0" w:line="240" w:lineRule="auto"/>
        <w:jc w:val="center"/>
        <w:rPr>
          <w:rFonts w:ascii="Arial" w:eastAsia="Times New Roman" w:hAnsi="Arial" w:cs="Arial"/>
          <w:caps/>
          <w:lang w:eastAsia="es-ES_tradnl"/>
        </w:rPr>
      </w:pPr>
      <w:r w:rsidRPr="00AD278A">
        <w:rPr>
          <w:rFonts w:ascii="Arial" w:eastAsia="Times New Roman" w:hAnsi="Arial" w:cs="Arial"/>
          <w:b/>
          <w:caps/>
          <w:lang w:val="eu-ES" w:eastAsia="es-ES_tradnl"/>
        </w:rPr>
        <w:t>HONAKO HAU ADIERAZTEN DU</w:t>
      </w:r>
      <w:r w:rsidRPr="00AD278A">
        <w:rPr>
          <w:rFonts w:ascii="Arial" w:eastAsia="Times New Roman" w:hAnsi="Arial" w:cs="Arial"/>
          <w:b/>
          <w:caps/>
          <w:lang w:eastAsia="es-ES_tradnl"/>
        </w:rPr>
        <w:t xml:space="preserve"> </w:t>
      </w:r>
      <w:r w:rsidRPr="00AD278A">
        <w:rPr>
          <w:rFonts w:ascii="Arial" w:eastAsia="Times New Roman" w:hAnsi="Arial" w:cs="Arial"/>
          <w:caps/>
          <w:lang w:eastAsia="es-ES_tradnl"/>
        </w:rPr>
        <w:t xml:space="preserve">MANIFIESTA </w:t>
      </w:r>
    </w:p>
    <w:p w14:paraId="34391C03" w14:textId="77777777" w:rsidR="00564758" w:rsidRPr="00AD278A" w:rsidRDefault="00564758" w:rsidP="00564758">
      <w:pPr>
        <w:widowControl w:val="0"/>
        <w:spacing w:after="0" w:line="240" w:lineRule="auto"/>
        <w:rPr>
          <w:rFonts w:ascii="Arial" w:eastAsia="Times New Roman" w:hAnsi="Arial" w:cs="Arial"/>
          <w:caps/>
          <w:sz w:val="4"/>
          <w:lang w:eastAsia="es-ES_tradnl"/>
        </w:rPr>
      </w:pPr>
    </w:p>
    <w:p w14:paraId="0DF46B98" w14:textId="77777777" w:rsidR="00564758" w:rsidRPr="00AD278A" w:rsidRDefault="00564758" w:rsidP="00564758">
      <w:pPr>
        <w:widowControl w:val="0"/>
        <w:spacing w:after="0" w:line="240" w:lineRule="auto"/>
        <w:jc w:val="center"/>
        <w:rPr>
          <w:rFonts w:ascii="Arial" w:eastAsia="Times New Roman" w:hAnsi="Arial" w:cs="Arial"/>
          <w:b/>
          <w:caps/>
          <w:sz w:val="4"/>
          <w:lang w:val="eu-ES" w:eastAsia="es-ES_tradnl"/>
        </w:rPr>
      </w:pPr>
    </w:p>
    <w:p w14:paraId="74D06B26" w14:textId="77777777" w:rsidR="00564758" w:rsidRPr="00AD278A" w:rsidRDefault="00564758" w:rsidP="00564758">
      <w:pPr>
        <w:tabs>
          <w:tab w:val="left" w:pos="6379"/>
          <w:tab w:val="left" w:pos="10206"/>
        </w:tabs>
        <w:spacing w:after="120" w:line="240" w:lineRule="auto"/>
        <w:ind w:right="-1"/>
        <w:jc w:val="both"/>
        <w:rPr>
          <w:rFonts w:ascii="Arial" w:eastAsia="Times New Roman" w:hAnsi="Arial" w:cs="Arial"/>
          <w:szCs w:val="20"/>
          <w:lang w:val="es-ES_tradnl" w:eastAsia="es-ES_tradnl"/>
        </w:rPr>
      </w:pPr>
      <w:r>
        <w:rPr>
          <w:rFonts w:ascii="Arial" w:eastAsia="Times New Roman" w:hAnsi="Arial" w:cs="Arial"/>
          <w:b/>
          <w:szCs w:val="20"/>
          <w:lang w:val="eu-ES" w:eastAsia="es-ES_tradnl"/>
        </w:rPr>
        <w:t xml:space="preserve">1. </w:t>
      </w:r>
      <w:r w:rsidRPr="00AD278A">
        <w:rPr>
          <w:rFonts w:ascii="Arial" w:eastAsia="Times New Roman" w:hAnsi="Arial" w:cs="Arial"/>
          <w:b/>
          <w:szCs w:val="20"/>
          <w:lang w:val="eu-ES" w:eastAsia="es-ES_tradnl"/>
        </w:rPr>
        <w:t xml:space="preserve">Jarraian aipatzen diren ezaugarriak dituen instalazioa arazorik gabe erabiltzeko eta funtzionatzeko moduan dago, aurkeztutako txostenaren arabera; horrekin batera, memoria* eta eskala egokiko planoak** aurkeztu dira </w:t>
      </w:r>
      <w:r w:rsidRPr="00AD278A">
        <w:rPr>
          <w:rFonts w:ascii="Arial" w:eastAsia="Times New Roman" w:hAnsi="Arial" w:cs="Arial"/>
          <w:szCs w:val="20"/>
          <w:lang w:val="es-ES_tradnl" w:eastAsia="es-ES_tradnl"/>
        </w:rPr>
        <w:t>Que la instalación cuyas características se indican a continuación se encuentra en perfecto uso y funcionamiento de acuerdo al informe pres</w:t>
      </w:r>
      <w:r>
        <w:rPr>
          <w:rFonts w:ascii="Arial" w:eastAsia="Times New Roman" w:hAnsi="Arial" w:cs="Arial"/>
          <w:szCs w:val="20"/>
          <w:lang w:val="es-ES_tradnl" w:eastAsia="es-ES_tradnl"/>
        </w:rPr>
        <w:t xml:space="preserve">entado, acompañado de memoria* y </w:t>
      </w:r>
      <w:r w:rsidRPr="00AD278A">
        <w:rPr>
          <w:rFonts w:ascii="Arial" w:eastAsia="Times New Roman" w:hAnsi="Arial" w:cs="Arial"/>
          <w:szCs w:val="20"/>
          <w:lang w:val="es-ES_tradnl" w:eastAsia="es-ES_tradnl"/>
        </w:rPr>
        <w:t>planos a escala adecuada**.</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
        <w:gridCol w:w="861"/>
        <w:gridCol w:w="216"/>
        <w:gridCol w:w="495"/>
        <w:gridCol w:w="284"/>
        <w:gridCol w:w="723"/>
        <w:gridCol w:w="1330"/>
        <w:gridCol w:w="1666"/>
        <w:gridCol w:w="2205"/>
        <w:gridCol w:w="575"/>
        <w:gridCol w:w="146"/>
        <w:gridCol w:w="741"/>
        <w:gridCol w:w="639"/>
      </w:tblGrid>
      <w:tr w:rsidR="00564758" w:rsidRPr="00AD278A" w14:paraId="3600F45E" w14:textId="77777777" w:rsidTr="000C55A6">
        <w:trPr>
          <w:cantSplit/>
          <w:trHeight w:val="291"/>
        </w:trPr>
        <w:tc>
          <w:tcPr>
            <w:tcW w:w="592" w:type="pct"/>
            <w:gridSpan w:val="3"/>
            <w:tcBorders>
              <w:top w:val="single" w:sz="12" w:space="0" w:color="auto"/>
              <w:left w:val="single" w:sz="8" w:space="0" w:color="auto"/>
              <w:bottom w:val="nil"/>
              <w:right w:val="nil"/>
            </w:tcBorders>
            <w:vAlign w:val="center"/>
          </w:tcPr>
          <w:p w14:paraId="7AAB9533" w14:textId="77777777" w:rsidR="00564758" w:rsidRPr="00AD278A" w:rsidRDefault="00564758" w:rsidP="000C55A6">
            <w:pPr>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Titularra</w:t>
            </w:r>
          </w:p>
          <w:p w14:paraId="2387C43C" w14:textId="77777777" w:rsidR="00564758" w:rsidRPr="00AD278A" w:rsidRDefault="00564758" w:rsidP="000C55A6">
            <w:pPr>
              <w:spacing w:after="0" w:line="240" w:lineRule="auto"/>
              <w:rPr>
                <w:rFonts w:ascii="Arial" w:eastAsia="Times New Roman" w:hAnsi="Arial" w:cs="Arial"/>
                <w:b/>
                <w:lang w:val="eu-ES" w:eastAsia="es-ES_tradnl"/>
              </w:rPr>
            </w:pPr>
            <w:r w:rsidRPr="00AD278A">
              <w:rPr>
                <w:rFonts w:ascii="Arial" w:eastAsia="Times New Roman" w:hAnsi="Arial" w:cs="Arial"/>
                <w:lang w:val="es-ES_tradnl" w:eastAsia="es-ES_tradnl"/>
              </w:rPr>
              <w:t>Titular</w:t>
            </w:r>
          </w:p>
        </w:tc>
        <w:tc>
          <w:tcPr>
            <w:tcW w:w="3356" w:type="pct"/>
            <w:gridSpan w:val="6"/>
            <w:tcBorders>
              <w:top w:val="single" w:sz="12" w:space="0" w:color="auto"/>
              <w:left w:val="nil"/>
              <w:bottom w:val="dotted" w:sz="4" w:space="0" w:color="auto"/>
              <w:right w:val="nil"/>
            </w:tcBorders>
            <w:vAlign w:val="center"/>
          </w:tcPr>
          <w:p w14:paraId="2A7FEB45" w14:textId="77777777" w:rsidR="00564758" w:rsidRPr="00AD278A" w:rsidRDefault="00564758" w:rsidP="000C55A6">
            <w:pPr>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fldChar w:fldCharType="begin" w:fldLock="1">
                <w:ffData>
                  <w:name w:val="Texto82"/>
                  <w:enabled/>
                  <w:calcOnExit w:val="0"/>
                  <w:textInput>
                    <w:maxLength w:val="70"/>
                  </w:textInput>
                </w:ffData>
              </w:fldChar>
            </w:r>
            <w:r w:rsidRPr="00AD278A">
              <w:rPr>
                <w:rFonts w:ascii="Arial" w:eastAsia="Times New Roman" w:hAnsi="Arial" w:cs="Arial"/>
                <w:b/>
                <w:lang w:val="eu-ES" w:eastAsia="es-ES_tradnl"/>
              </w:rPr>
              <w:instrText xml:space="preserve"> FORMTEXT </w:instrText>
            </w:r>
            <w:r w:rsidRPr="00AD278A">
              <w:rPr>
                <w:rFonts w:ascii="Arial" w:eastAsia="Times New Roman" w:hAnsi="Arial" w:cs="Arial"/>
                <w:b/>
                <w:lang w:val="eu-ES" w:eastAsia="es-ES_tradnl"/>
              </w:rPr>
            </w:r>
            <w:r w:rsidRPr="00AD278A">
              <w:rPr>
                <w:rFonts w:ascii="Arial" w:eastAsia="Times New Roman" w:hAnsi="Arial" w:cs="Arial"/>
                <w:b/>
                <w:lang w:val="eu-ES" w:eastAsia="es-ES_tradnl"/>
              </w:rPr>
              <w:fldChar w:fldCharType="separate"/>
            </w:r>
            <w:r w:rsidRPr="00AD278A">
              <w:rPr>
                <w:rFonts w:ascii="Arial" w:eastAsia="Times New Roman" w:hAnsi="Arial" w:cs="Arial"/>
                <w:b/>
                <w:lang w:val="eu-ES" w:eastAsia="es-ES_tradnl"/>
              </w:rPr>
              <w:t>     </w:t>
            </w:r>
            <w:r w:rsidRPr="00AD278A">
              <w:rPr>
                <w:rFonts w:ascii="Arial" w:eastAsia="Times New Roman" w:hAnsi="Arial" w:cs="Arial"/>
                <w:b/>
                <w:lang w:val="eu-ES" w:eastAsia="es-ES_tradnl"/>
              </w:rPr>
              <w:fldChar w:fldCharType="end"/>
            </w:r>
          </w:p>
        </w:tc>
        <w:tc>
          <w:tcPr>
            <w:tcW w:w="288" w:type="pct"/>
            <w:tcBorders>
              <w:top w:val="single" w:sz="12" w:space="0" w:color="auto"/>
              <w:left w:val="nil"/>
              <w:bottom w:val="nil"/>
              <w:right w:val="nil"/>
            </w:tcBorders>
            <w:vAlign w:val="center"/>
          </w:tcPr>
          <w:p w14:paraId="087175C2" w14:textId="77777777" w:rsidR="00564758" w:rsidRPr="00AD278A" w:rsidRDefault="00564758" w:rsidP="000C55A6">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IFK</w:t>
            </w:r>
          </w:p>
          <w:p w14:paraId="03BF5618" w14:textId="77777777" w:rsidR="00564758" w:rsidRPr="00AD278A" w:rsidRDefault="00564758" w:rsidP="000C55A6">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lang w:val="es-ES_tradnl" w:eastAsia="es-ES_tradnl"/>
              </w:rPr>
              <w:t>CIF</w:t>
            </w:r>
          </w:p>
        </w:tc>
        <w:tc>
          <w:tcPr>
            <w:tcW w:w="764" w:type="pct"/>
            <w:gridSpan w:val="3"/>
            <w:tcBorders>
              <w:top w:val="single" w:sz="12" w:space="0" w:color="auto"/>
              <w:left w:val="nil"/>
              <w:bottom w:val="dotted" w:sz="4" w:space="0" w:color="auto"/>
              <w:right w:val="single" w:sz="8" w:space="0" w:color="auto"/>
            </w:tcBorders>
            <w:vAlign w:val="center"/>
          </w:tcPr>
          <w:p w14:paraId="5E567630" w14:textId="77777777" w:rsidR="00564758" w:rsidRPr="00AD278A" w:rsidRDefault="00564758" w:rsidP="000C55A6">
            <w:pPr>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fldChar w:fldCharType="begin" w:fldLock="1">
                <w:ffData>
                  <w:name w:val="Texto93"/>
                  <w:enabled/>
                  <w:calcOnExit w:val="0"/>
                  <w:textInput>
                    <w:maxLength w:val="9"/>
                  </w:textInput>
                </w:ffData>
              </w:fldChar>
            </w:r>
            <w:r w:rsidRPr="00AD278A">
              <w:rPr>
                <w:rFonts w:ascii="Arial" w:eastAsia="Times New Roman" w:hAnsi="Arial" w:cs="Arial"/>
                <w:b/>
                <w:lang w:val="eu-ES" w:eastAsia="es-ES_tradnl"/>
              </w:rPr>
              <w:instrText xml:space="preserve"> FORMTEXT </w:instrText>
            </w:r>
            <w:r w:rsidRPr="00AD278A">
              <w:rPr>
                <w:rFonts w:ascii="Arial" w:eastAsia="Times New Roman" w:hAnsi="Arial" w:cs="Arial"/>
                <w:b/>
                <w:lang w:val="eu-ES" w:eastAsia="es-ES_tradnl"/>
              </w:rPr>
            </w:r>
            <w:r w:rsidRPr="00AD278A">
              <w:rPr>
                <w:rFonts w:ascii="Arial" w:eastAsia="Times New Roman" w:hAnsi="Arial" w:cs="Arial"/>
                <w:b/>
                <w:lang w:val="eu-ES" w:eastAsia="es-ES_tradnl"/>
              </w:rPr>
              <w:fldChar w:fldCharType="separate"/>
            </w:r>
            <w:r w:rsidRPr="00AD278A">
              <w:rPr>
                <w:rFonts w:ascii="Arial" w:eastAsia="Times New Roman" w:hAnsi="Arial" w:cs="Arial"/>
                <w:b/>
                <w:lang w:val="eu-ES" w:eastAsia="es-ES_tradnl"/>
              </w:rPr>
              <w:t>     </w:t>
            </w:r>
            <w:r w:rsidRPr="00AD278A">
              <w:rPr>
                <w:rFonts w:ascii="Arial" w:eastAsia="Times New Roman" w:hAnsi="Arial" w:cs="Arial"/>
                <w:b/>
                <w:lang w:val="eu-ES" w:eastAsia="es-ES_tradnl"/>
              </w:rPr>
              <w:fldChar w:fldCharType="end"/>
            </w:r>
          </w:p>
        </w:tc>
      </w:tr>
      <w:tr w:rsidR="00564758" w:rsidRPr="00AD278A" w14:paraId="50952325" w14:textId="77777777" w:rsidTr="000C55A6">
        <w:trPr>
          <w:cantSplit/>
          <w:trHeight w:val="387"/>
        </w:trPr>
        <w:tc>
          <w:tcPr>
            <w:tcW w:w="840" w:type="pct"/>
            <w:gridSpan w:val="4"/>
            <w:tcBorders>
              <w:top w:val="nil"/>
              <w:left w:val="single" w:sz="8" w:space="0" w:color="auto"/>
              <w:bottom w:val="nil"/>
              <w:right w:val="nil"/>
            </w:tcBorders>
            <w:vAlign w:val="center"/>
          </w:tcPr>
          <w:p w14:paraId="5DAB8753" w14:textId="77777777" w:rsidR="00564758" w:rsidRPr="00AD278A" w:rsidRDefault="00564758" w:rsidP="000C55A6">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Herria</w:t>
            </w:r>
          </w:p>
          <w:p w14:paraId="18735871" w14:textId="77777777" w:rsidR="00564758" w:rsidRPr="00AD278A" w:rsidRDefault="00564758" w:rsidP="000C55A6">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lang w:val="es-ES_tradnl" w:eastAsia="es-ES_tradnl"/>
              </w:rPr>
              <w:t>Localidad</w:t>
            </w:r>
          </w:p>
        </w:tc>
        <w:tc>
          <w:tcPr>
            <w:tcW w:w="1170" w:type="pct"/>
            <w:gridSpan w:val="3"/>
            <w:tcBorders>
              <w:top w:val="dotted" w:sz="4" w:space="0" w:color="auto"/>
              <w:left w:val="nil"/>
              <w:bottom w:val="dotted" w:sz="4" w:space="0" w:color="auto"/>
              <w:right w:val="nil"/>
            </w:tcBorders>
            <w:vAlign w:val="center"/>
          </w:tcPr>
          <w:p w14:paraId="1C14A000" w14:textId="77777777" w:rsidR="00564758" w:rsidRPr="00AD278A" w:rsidRDefault="00564758" w:rsidP="000C55A6">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fldChar w:fldCharType="begin" w:fldLock="1">
                <w:ffData>
                  <w:name w:val="Texto4"/>
                  <w:enabled/>
                  <w:calcOnExit w:val="0"/>
                  <w:textInput>
                    <w:maxLength w:val="19"/>
                  </w:textInput>
                </w:ffData>
              </w:fldChar>
            </w:r>
            <w:r w:rsidRPr="00AD278A">
              <w:rPr>
                <w:rFonts w:ascii="Arial" w:eastAsia="Times New Roman" w:hAnsi="Arial" w:cs="Arial"/>
                <w:b/>
                <w:lang w:val="eu-ES" w:eastAsia="es-ES_tradnl"/>
              </w:rPr>
              <w:instrText xml:space="preserve"> FORMTEXT </w:instrText>
            </w:r>
            <w:r w:rsidRPr="00AD278A">
              <w:rPr>
                <w:rFonts w:ascii="Arial" w:eastAsia="Times New Roman" w:hAnsi="Arial" w:cs="Arial"/>
                <w:b/>
                <w:lang w:val="eu-ES" w:eastAsia="es-ES_tradnl"/>
              </w:rPr>
            </w:r>
            <w:r w:rsidRPr="00AD278A">
              <w:rPr>
                <w:rFonts w:ascii="Arial" w:eastAsia="Times New Roman" w:hAnsi="Arial" w:cs="Arial"/>
                <w:b/>
                <w:lang w:val="eu-ES" w:eastAsia="es-ES_tradnl"/>
              </w:rPr>
              <w:fldChar w:fldCharType="separate"/>
            </w:r>
            <w:r w:rsidRPr="00AD278A">
              <w:rPr>
                <w:rFonts w:ascii="Arial" w:eastAsia="Times New Roman" w:hAnsi="Arial" w:cs="Arial"/>
                <w:b/>
                <w:lang w:val="eu-ES" w:eastAsia="es-ES_tradnl"/>
              </w:rPr>
              <w:t>     </w:t>
            </w:r>
            <w:r w:rsidRPr="00AD278A">
              <w:rPr>
                <w:rFonts w:ascii="Arial" w:eastAsia="Times New Roman" w:hAnsi="Arial" w:cs="Arial"/>
                <w:b/>
                <w:lang w:val="eu-ES" w:eastAsia="es-ES_tradnl"/>
              </w:rPr>
              <w:fldChar w:fldCharType="end"/>
            </w:r>
          </w:p>
        </w:tc>
        <w:tc>
          <w:tcPr>
            <w:tcW w:w="834" w:type="pct"/>
            <w:tcBorders>
              <w:top w:val="dotted" w:sz="4" w:space="0" w:color="auto"/>
              <w:left w:val="nil"/>
              <w:bottom w:val="nil"/>
              <w:right w:val="nil"/>
            </w:tcBorders>
            <w:vAlign w:val="center"/>
          </w:tcPr>
          <w:p w14:paraId="5E4AD546" w14:textId="77777777" w:rsidR="00564758" w:rsidRPr="00AD278A" w:rsidRDefault="00564758" w:rsidP="000C55A6">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Kalea</w:t>
            </w:r>
          </w:p>
          <w:p w14:paraId="77E4BDE3" w14:textId="77777777" w:rsidR="00564758" w:rsidRPr="00AD278A" w:rsidRDefault="00564758" w:rsidP="000C55A6">
            <w:pPr>
              <w:tabs>
                <w:tab w:val="left" w:pos="6379"/>
                <w:tab w:val="left" w:pos="10206"/>
              </w:tabs>
              <w:spacing w:after="0" w:line="240" w:lineRule="auto"/>
              <w:rPr>
                <w:rFonts w:ascii="Arial" w:eastAsia="Times New Roman" w:hAnsi="Arial" w:cs="Arial"/>
                <w:lang w:val="eu-ES" w:eastAsia="es-ES_tradnl"/>
              </w:rPr>
            </w:pPr>
            <w:r w:rsidRPr="00AD278A">
              <w:rPr>
                <w:rFonts w:ascii="Arial" w:eastAsia="Times New Roman" w:hAnsi="Arial" w:cs="Arial"/>
                <w:lang w:val="eu-ES" w:eastAsia="es-ES_tradnl"/>
              </w:rPr>
              <w:t>Calle</w:t>
            </w:r>
          </w:p>
        </w:tc>
        <w:tc>
          <w:tcPr>
            <w:tcW w:w="1465" w:type="pct"/>
            <w:gridSpan w:val="3"/>
            <w:tcBorders>
              <w:top w:val="nil"/>
              <w:left w:val="nil"/>
              <w:bottom w:val="dotted" w:sz="4" w:space="0" w:color="auto"/>
              <w:right w:val="nil"/>
            </w:tcBorders>
            <w:vAlign w:val="center"/>
          </w:tcPr>
          <w:p w14:paraId="1D55970B" w14:textId="77777777" w:rsidR="00564758" w:rsidRPr="00AD278A" w:rsidRDefault="00564758" w:rsidP="000C55A6">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fldChar w:fldCharType="begin" w:fldLock="1">
                <w:ffData>
                  <w:name w:val="Texto5"/>
                  <w:enabled/>
                  <w:calcOnExit w:val="0"/>
                  <w:textInput>
                    <w:maxLength w:val="27"/>
                  </w:textInput>
                </w:ffData>
              </w:fldChar>
            </w:r>
            <w:r w:rsidRPr="00AD278A">
              <w:rPr>
                <w:rFonts w:ascii="Arial" w:eastAsia="Times New Roman" w:hAnsi="Arial" w:cs="Arial"/>
                <w:b/>
                <w:lang w:val="eu-ES" w:eastAsia="es-ES_tradnl"/>
              </w:rPr>
              <w:instrText xml:space="preserve"> FORMTEXT </w:instrText>
            </w:r>
            <w:r w:rsidRPr="00AD278A">
              <w:rPr>
                <w:rFonts w:ascii="Arial" w:eastAsia="Times New Roman" w:hAnsi="Arial" w:cs="Arial"/>
                <w:b/>
                <w:lang w:val="eu-ES" w:eastAsia="es-ES_tradnl"/>
              </w:rPr>
            </w:r>
            <w:r w:rsidRPr="00AD278A">
              <w:rPr>
                <w:rFonts w:ascii="Arial" w:eastAsia="Times New Roman" w:hAnsi="Arial" w:cs="Arial"/>
                <w:b/>
                <w:lang w:val="eu-ES" w:eastAsia="es-ES_tradnl"/>
              </w:rPr>
              <w:fldChar w:fldCharType="separate"/>
            </w:r>
            <w:r w:rsidRPr="00AD278A">
              <w:rPr>
                <w:rFonts w:ascii="Arial" w:eastAsia="Times New Roman" w:hAnsi="Arial" w:cs="Arial"/>
                <w:b/>
                <w:lang w:val="eu-ES" w:eastAsia="es-ES_tradnl"/>
              </w:rPr>
              <w:t>     </w:t>
            </w:r>
            <w:r w:rsidRPr="00AD278A">
              <w:rPr>
                <w:rFonts w:ascii="Arial" w:eastAsia="Times New Roman" w:hAnsi="Arial" w:cs="Arial"/>
                <w:b/>
                <w:lang w:val="eu-ES" w:eastAsia="es-ES_tradnl"/>
              </w:rPr>
              <w:fldChar w:fldCharType="end"/>
            </w:r>
          </w:p>
        </w:tc>
        <w:tc>
          <w:tcPr>
            <w:tcW w:w="371" w:type="pct"/>
            <w:tcBorders>
              <w:top w:val="dotted" w:sz="4" w:space="0" w:color="auto"/>
              <w:left w:val="nil"/>
              <w:bottom w:val="nil"/>
              <w:right w:val="nil"/>
            </w:tcBorders>
            <w:vAlign w:val="center"/>
          </w:tcPr>
          <w:p w14:paraId="779031EC" w14:textId="77777777" w:rsidR="00564758" w:rsidRPr="00AD278A" w:rsidRDefault="00564758" w:rsidP="000C55A6">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 xml:space="preserve">Zk. </w:t>
            </w:r>
          </w:p>
          <w:p w14:paraId="71D81C06" w14:textId="77777777" w:rsidR="00564758" w:rsidRPr="00AD278A" w:rsidRDefault="00564758" w:rsidP="000C55A6">
            <w:pPr>
              <w:tabs>
                <w:tab w:val="left" w:pos="6379"/>
                <w:tab w:val="left" w:pos="10206"/>
              </w:tabs>
              <w:spacing w:after="0" w:line="240" w:lineRule="auto"/>
              <w:rPr>
                <w:rFonts w:ascii="Arial" w:eastAsia="Times New Roman" w:hAnsi="Arial" w:cs="Arial"/>
                <w:lang w:val="eu-ES" w:eastAsia="es-ES_tradnl"/>
              </w:rPr>
            </w:pPr>
            <w:r w:rsidRPr="00AD278A">
              <w:rPr>
                <w:rFonts w:ascii="Arial" w:eastAsia="Times New Roman" w:hAnsi="Arial" w:cs="Arial"/>
                <w:lang w:val="eu-ES" w:eastAsia="es-ES_tradnl"/>
              </w:rPr>
              <w:t>Nº</w:t>
            </w:r>
          </w:p>
        </w:tc>
        <w:tc>
          <w:tcPr>
            <w:tcW w:w="320" w:type="pct"/>
            <w:tcBorders>
              <w:top w:val="dotted" w:sz="4" w:space="0" w:color="auto"/>
              <w:left w:val="nil"/>
              <w:bottom w:val="dotted" w:sz="4" w:space="0" w:color="auto"/>
              <w:right w:val="single" w:sz="8" w:space="0" w:color="auto"/>
            </w:tcBorders>
            <w:vAlign w:val="center"/>
          </w:tcPr>
          <w:p w14:paraId="0AB80499" w14:textId="77777777" w:rsidR="00564758" w:rsidRPr="00AD278A" w:rsidRDefault="00564758" w:rsidP="000C55A6">
            <w:pPr>
              <w:tabs>
                <w:tab w:val="left" w:pos="6379"/>
                <w:tab w:val="left" w:pos="10206"/>
              </w:tabs>
              <w:spacing w:after="0" w:line="240" w:lineRule="auto"/>
              <w:rPr>
                <w:rFonts w:ascii="Arial" w:eastAsia="Times New Roman" w:hAnsi="Arial" w:cs="Arial"/>
                <w:b/>
                <w:sz w:val="24"/>
                <w:szCs w:val="20"/>
                <w:lang w:val="eu-ES" w:eastAsia="es-ES_tradnl"/>
              </w:rPr>
            </w:pPr>
          </w:p>
        </w:tc>
      </w:tr>
      <w:tr w:rsidR="00564758" w:rsidRPr="00AD278A" w14:paraId="05AD862F" w14:textId="77777777" w:rsidTr="000C55A6">
        <w:tblPrEx>
          <w:tblBorders>
            <w:right w:val="single" w:sz="8" w:space="0" w:color="auto"/>
            <w:insideH w:val="none" w:sz="0" w:space="0" w:color="auto"/>
            <w:insideV w:val="single" w:sz="8" w:space="0" w:color="auto"/>
          </w:tblBorders>
        </w:tblPrEx>
        <w:trPr>
          <w:cantSplit/>
          <w:trHeight w:val="279"/>
        </w:trPr>
        <w:tc>
          <w:tcPr>
            <w:tcW w:w="484" w:type="pct"/>
            <w:gridSpan w:val="2"/>
            <w:tcBorders>
              <w:top w:val="nil"/>
              <w:bottom w:val="nil"/>
              <w:right w:val="nil"/>
            </w:tcBorders>
            <w:vAlign w:val="center"/>
          </w:tcPr>
          <w:p w14:paraId="047219D0" w14:textId="77777777" w:rsidR="00564758" w:rsidRPr="00AD278A" w:rsidRDefault="00564758" w:rsidP="000C55A6">
            <w:pPr>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Tel.</w:t>
            </w:r>
          </w:p>
          <w:p w14:paraId="2854EC19" w14:textId="77777777" w:rsidR="00564758" w:rsidRPr="00AD278A" w:rsidRDefault="00564758" w:rsidP="000C55A6">
            <w:pPr>
              <w:spacing w:after="0" w:line="240" w:lineRule="auto"/>
              <w:rPr>
                <w:rFonts w:ascii="Arial" w:eastAsia="Times New Roman" w:hAnsi="Arial" w:cs="Arial"/>
                <w:lang w:val="eu-ES" w:eastAsia="es-ES_tradnl"/>
              </w:rPr>
            </w:pPr>
            <w:r w:rsidRPr="00AD278A">
              <w:rPr>
                <w:rFonts w:ascii="Arial" w:eastAsia="Times New Roman" w:hAnsi="Arial" w:cs="Arial"/>
                <w:lang w:val="eu-ES" w:eastAsia="es-ES_tradnl"/>
              </w:rPr>
              <w:t>Tlf</w:t>
            </w:r>
          </w:p>
        </w:tc>
        <w:tc>
          <w:tcPr>
            <w:tcW w:w="1526" w:type="pct"/>
            <w:gridSpan w:val="5"/>
            <w:tcBorders>
              <w:top w:val="nil"/>
              <w:left w:val="nil"/>
              <w:bottom w:val="single" w:sz="4" w:space="0" w:color="auto"/>
              <w:right w:val="nil"/>
            </w:tcBorders>
            <w:vAlign w:val="center"/>
          </w:tcPr>
          <w:p w14:paraId="5CF24303" w14:textId="77777777" w:rsidR="00564758" w:rsidRPr="00AD278A" w:rsidRDefault="00564758" w:rsidP="000C55A6">
            <w:pPr>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fldChar w:fldCharType="begin" w:fldLock="1">
                <w:ffData>
                  <w:name w:val=""/>
                  <w:enabled/>
                  <w:calcOnExit w:val="0"/>
                  <w:textInput>
                    <w:maxLength w:val="12"/>
                  </w:textInput>
                </w:ffData>
              </w:fldChar>
            </w:r>
            <w:r w:rsidRPr="00AD278A">
              <w:rPr>
                <w:rFonts w:ascii="Arial" w:eastAsia="Times New Roman" w:hAnsi="Arial" w:cs="Arial"/>
                <w:b/>
                <w:lang w:val="eu-ES" w:eastAsia="es-ES_tradnl"/>
              </w:rPr>
              <w:instrText xml:space="preserve"> FORMTEXT </w:instrText>
            </w:r>
            <w:r w:rsidRPr="00AD278A">
              <w:rPr>
                <w:rFonts w:ascii="Arial" w:eastAsia="Times New Roman" w:hAnsi="Arial" w:cs="Arial"/>
                <w:b/>
                <w:lang w:val="eu-ES" w:eastAsia="es-ES_tradnl"/>
              </w:rPr>
            </w:r>
            <w:r w:rsidRPr="00AD278A">
              <w:rPr>
                <w:rFonts w:ascii="Arial" w:eastAsia="Times New Roman" w:hAnsi="Arial" w:cs="Arial"/>
                <w:b/>
                <w:lang w:val="eu-ES" w:eastAsia="es-ES_tradnl"/>
              </w:rPr>
              <w:fldChar w:fldCharType="separate"/>
            </w:r>
            <w:r w:rsidRPr="00AD278A">
              <w:rPr>
                <w:rFonts w:ascii="Arial" w:eastAsia="Times New Roman" w:hAnsi="Arial" w:cs="Arial"/>
                <w:b/>
                <w:lang w:val="eu-ES" w:eastAsia="es-ES_tradnl"/>
              </w:rPr>
              <w:t>     </w:t>
            </w:r>
            <w:r w:rsidRPr="00AD278A">
              <w:rPr>
                <w:rFonts w:ascii="Arial" w:eastAsia="Times New Roman" w:hAnsi="Arial" w:cs="Arial"/>
                <w:b/>
                <w:lang w:val="eu-ES" w:eastAsia="es-ES_tradnl"/>
              </w:rPr>
              <w:fldChar w:fldCharType="end"/>
            </w:r>
          </w:p>
        </w:tc>
        <w:tc>
          <w:tcPr>
            <w:tcW w:w="834" w:type="pct"/>
            <w:tcBorders>
              <w:top w:val="nil"/>
              <w:left w:val="nil"/>
              <w:right w:val="nil"/>
            </w:tcBorders>
            <w:vAlign w:val="center"/>
          </w:tcPr>
          <w:p w14:paraId="5501B250" w14:textId="77777777" w:rsidR="00564758" w:rsidRPr="00AD278A" w:rsidRDefault="00564758" w:rsidP="000C55A6">
            <w:pPr>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Helbide elektronikoa</w:t>
            </w:r>
          </w:p>
          <w:p w14:paraId="3D229A4D" w14:textId="77777777" w:rsidR="00564758" w:rsidRPr="00AD278A" w:rsidRDefault="00564758" w:rsidP="000C55A6">
            <w:pPr>
              <w:spacing w:after="0" w:line="240" w:lineRule="auto"/>
              <w:rPr>
                <w:rFonts w:ascii="Arial" w:eastAsia="Times New Roman" w:hAnsi="Arial" w:cs="Arial"/>
                <w:b/>
                <w:lang w:val="eu-ES" w:eastAsia="es-ES_tradnl"/>
              </w:rPr>
            </w:pPr>
            <w:r w:rsidRPr="00AD278A">
              <w:rPr>
                <w:rFonts w:ascii="Arial" w:eastAsia="Times New Roman" w:hAnsi="Arial" w:cs="Arial"/>
                <w:lang w:val="es-ES_tradnl" w:eastAsia="es-ES_tradnl"/>
              </w:rPr>
              <w:t>Email</w:t>
            </w:r>
          </w:p>
        </w:tc>
        <w:tc>
          <w:tcPr>
            <w:tcW w:w="2156" w:type="pct"/>
            <w:gridSpan w:val="5"/>
            <w:tcBorders>
              <w:top w:val="nil"/>
              <w:left w:val="nil"/>
              <w:bottom w:val="single" w:sz="4" w:space="0" w:color="auto"/>
            </w:tcBorders>
            <w:vAlign w:val="center"/>
          </w:tcPr>
          <w:p w14:paraId="738663BF" w14:textId="77777777" w:rsidR="00564758" w:rsidRPr="00AD278A" w:rsidRDefault="00564758" w:rsidP="000C55A6">
            <w:pPr>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fldChar w:fldCharType="begin" w:fldLock="1">
                <w:ffData>
                  <w:name w:val=""/>
                  <w:enabled/>
                  <w:calcOnExit w:val="0"/>
                  <w:textInput>
                    <w:maxLength w:val="30"/>
                  </w:textInput>
                </w:ffData>
              </w:fldChar>
            </w:r>
            <w:r w:rsidRPr="00AD278A">
              <w:rPr>
                <w:rFonts w:ascii="Arial" w:eastAsia="Times New Roman" w:hAnsi="Arial" w:cs="Arial"/>
                <w:b/>
                <w:lang w:val="eu-ES" w:eastAsia="es-ES_tradnl"/>
              </w:rPr>
              <w:instrText xml:space="preserve"> FORMTEXT </w:instrText>
            </w:r>
            <w:r w:rsidRPr="00AD278A">
              <w:rPr>
                <w:rFonts w:ascii="Arial" w:eastAsia="Times New Roman" w:hAnsi="Arial" w:cs="Arial"/>
                <w:b/>
                <w:lang w:val="eu-ES" w:eastAsia="es-ES_tradnl"/>
              </w:rPr>
            </w:r>
            <w:r w:rsidRPr="00AD278A">
              <w:rPr>
                <w:rFonts w:ascii="Arial" w:eastAsia="Times New Roman" w:hAnsi="Arial" w:cs="Arial"/>
                <w:b/>
                <w:lang w:val="eu-ES" w:eastAsia="es-ES_tradnl"/>
              </w:rPr>
              <w:fldChar w:fldCharType="separate"/>
            </w:r>
            <w:r w:rsidRPr="00AD278A">
              <w:rPr>
                <w:rFonts w:ascii="Arial" w:eastAsia="Times New Roman" w:hAnsi="Arial" w:cs="Arial"/>
                <w:b/>
                <w:lang w:val="eu-ES" w:eastAsia="es-ES_tradnl"/>
              </w:rPr>
              <w:t>     </w:t>
            </w:r>
            <w:r w:rsidRPr="00AD278A">
              <w:rPr>
                <w:rFonts w:ascii="Arial" w:eastAsia="Times New Roman" w:hAnsi="Arial" w:cs="Arial"/>
                <w:b/>
                <w:lang w:val="eu-ES" w:eastAsia="es-ES_tradnl"/>
              </w:rPr>
              <w:fldChar w:fldCharType="end"/>
            </w:r>
          </w:p>
        </w:tc>
      </w:tr>
      <w:tr w:rsidR="00564758" w:rsidRPr="00AD278A" w14:paraId="6AB9AE60" w14:textId="77777777" w:rsidTr="000C55A6">
        <w:trPr>
          <w:cantSplit/>
          <w:trHeight w:val="294"/>
        </w:trPr>
        <w:tc>
          <w:tcPr>
            <w:tcW w:w="5000" w:type="pct"/>
            <w:gridSpan w:val="13"/>
            <w:tcBorders>
              <w:top w:val="single" w:sz="8" w:space="0" w:color="auto"/>
              <w:left w:val="single" w:sz="8" w:space="0" w:color="auto"/>
              <w:bottom w:val="single" w:sz="8" w:space="0" w:color="auto"/>
              <w:right w:val="single" w:sz="8" w:space="0" w:color="auto"/>
            </w:tcBorders>
            <w:vAlign w:val="center"/>
          </w:tcPr>
          <w:p w14:paraId="6D016CD9" w14:textId="77777777" w:rsidR="00564758" w:rsidRPr="00AD278A" w:rsidRDefault="00564758" w:rsidP="000C55A6">
            <w:pPr>
              <w:tabs>
                <w:tab w:val="center" w:pos="4819"/>
                <w:tab w:val="right" w:pos="9071"/>
              </w:tabs>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 xml:space="preserve">INSTALAZIOARI BURUZKO DATUAK </w:t>
            </w:r>
            <w:r w:rsidRPr="00AD278A">
              <w:rPr>
                <w:rFonts w:ascii="Arial" w:eastAsia="Times New Roman" w:hAnsi="Arial" w:cs="Arial"/>
                <w:lang w:val="es-ES_tradnl" w:eastAsia="es-ES_tradnl"/>
              </w:rPr>
              <w:t>DATOS DE LA INSTALACIÓN</w:t>
            </w:r>
          </w:p>
        </w:tc>
      </w:tr>
      <w:tr w:rsidR="00564758" w:rsidRPr="00AD278A" w14:paraId="646AC756" w14:textId="77777777" w:rsidTr="000C55A6">
        <w:trPr>
          <w:cantSplit/>
          <w:trHeight w:val="223"/>
        </w:trPr>
        <w:tc>
          <w:tcPr>
            <w:tcW w:w="840" w:type="pct"/>
            <w:gridSpan w:val="4"/>
            <w:tcBorders>
              <w:top w:val="single" w:sz="8" w:space="0" w:color="auto"/>
              <w:left w:val="single" w:sz="8" w:space="0" w:color="auto"/>
              <w:bottom w:val="nil"/>
              <w:right w:val="nil"/>
            </w:tcBorders>
            <w:vAlign w:val="center"/>
          </w:tcPr>
          <w:p w14:paraId="7063884A" w14:textId="77777777" w:rsidR="00564758" w:rsidRPr="00AD278A" w:rsidRDefault="00564758" w:rsidP="000C55A6">
            <w:pPr>
              <w:tabs>
                <w:tab w:val="center" w:pos="4819"/>
                <w:tab w:val="right" w:pos="9071"/>
              </w:tabs>
              <w:spacing w:after="0" w:line="240" w:lineRule="auto"/>
              <w:rPr>
                <w:rFonts w:ascii="Arial" w:eastAsia="Times New Roman" w:hAnsi="Arial" w:cs="Arial"/>
                <w:b/>
                <w:noProof/>
                <w:sz w:val="20"/>
                <w:lang w:val="eu-ES" w:eastAsia="es-ES_tradnl"/>
              </w:rPr>
            </w:pPr>
            <w:r w:rsidRPr="00AD278A">
              <w:rPr>
                <w:rFonts w:ascii="Arial" w:eastAsia="Times New Roman" w:hAnsi="Arial" w:cs="Arial"/>
                <w:b/>
                <w:sz w:val="20"/>
                <w:lang w:val="eu-ES" w:eastAsia="es-ES_tradnl"/>
              </w:rPr>
              <w:t xml:space="preserve">Herria </w:t>
            </w:r>
            <w:r w:rsidRPr="00AD278A">
              <w:rPr>
                <w:rFonts w:ascii="Arial" w:eastAsia="Times New Roman" w:hAnsi="Arial" w:cs="Arial"/>
                <w:sz w:val="20"/>
                <w:lang w:val="eu-ES" w:eastAsia="es-ES_tradnl"/>
              </w:rPr>
              <w:t>Localidad</w:t>
            </w:r>
          </w:p>
        </w:tc>
        <w:tc>
          <w:tcPr>
            <w:tcW w:w="1170" w:type="pct"/>
            <w:gridSpan w:val="3"/>
            <w:tcBorders>
              <w:top w:val="single" w:sz="8" w:space="0" w:color="auto"/>
              <w:left w:val="nil"/>
              <w:bottom w:val="dotted" w:sz="4" w:space="0" w:color="auto"/>
              <w:right w:val="nil"/>
            </w:tcBorders>
            <w:vAlign w:val="center"/>
          </w:tcPr>
          <w:p w14:paraId="357082E8" w14:textId="77777777" w:rsidR="00564758" w:rsidRPr="00AD278A" w:rsidRDefault="00564758" w:rsidP="000C55A6">
            <w:pPr>
              <w:tabs>
                <w:tab w:val="center" w:pos="4819"/>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fldChar w:fldCharType="begin" w:fldLock="1">
                <w:ffData>
                  <w:name w:val="Texto58"/>
                  <w:enabled/>
                  <w:calcOnExit w:val="0"/>
                  <w:textInput>
                    <w:maxLength w:val="19"/>
                  </w:textInput>
                </w:ffData>
              </w:fldChar>
            </w:r>
            <w:r w:rsidRPr="00AD278A">
              <w:rPr>
                <w:rFonts w:ascii="Arial" w:eastAsia="Times New Roman" w:hAnsi="Arial" w:cs="Arial"/>
                <w:b/>
                <w:sz w:val="20"/>
                <w:lang w:val="eu-ES" w:eastAsia="es-ES_tradnl"/>
              </w:rPr>
              <w:instrText xml:space="preserve"> FORMTEXT </w:instrText>
            </w:r>
            <w:r w:rsidRPr="00AD278A">
              <w:rPr>
                <w:rFonts w:ascii="Arial" w:eastAsia="Times New Roman" w:hAnsi="Arial" w:cs="Arial"/>
                <w:b/>
                <w:sz w:val="20"/>
                <w:lang w:val="eu-ES" w:eastAsia="es-ES_tradnl"/>
              </w:rPr>
            </w:r>
            <w:r w:rsidRPr="00AD278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t>     </w:t>
            </w:r>
            <w:r w:rsidRPr="00AD278A">
              <w:rPr>
                <w:rFonts w:ascii="Arial" w:eastAsia="Times New Roman" w:hAnsi="Arial" w:cs="Arial"/>
                <w:b/>
                <w:sz w:val="20"/>
                <w:lang w:val="eu-ES" w:eastAsia="es-ES_tradnl"/>
              </w:rPr>
              <w:fldChar w:fldCharType="end"/>
            </w:r>
          </w:p>
        </w:tc>
        <w:tc>
          <w:tcPr>
            <w:tcW w:w="834" w:type="pct"/>
            <w:tcBorders>
              <w:top w:val="single" w:sz="8" w:space="0" w:color="auto"/>
              <w:left w:val="nil"/>
              <w:bottom w:val="nil"/>
              <w:right w:val="nil"/>
            </w:tcBorders>
            <w:vAlign w:val="center"/>
          </w:tcPr>
          <w:p w14:paraId="385ADA38" w14:textId="77777777" w:rsidR="00564758" w:rsidRPr="00AD278A" w:rsidRDefault="00564758" w:rsidP="000C55A6">
            <w:pPr>
              <w:tabs>
                <w:tab w:val="center" w:pos="4819"/>
                <w:tab w:val="right" w:pos="9071"/>
              </w:tabs>
              <w:spacing w:after="0" w:line="240" w:lineRule="auto"/>
              <w:rPr>
                <w:rFonts w:ascii="Arial" w:eastAsia="Times New Roman" w:hAnsi="Arial" w:cs="Arial"/>
                <w:sz w:val="20"/>
                <w:lang w:val="eu-ES" w:eastAsia="es-ES_tradnl"/>
              </w:rPr>
            </w:pPr>
            <w:r w:rsidRPr="00AD278A">
              <w:rPr>
                <w:rFonts w:ascii="Arial" w:eastAsia="Times New Roman" w:hAnsi="Arial" w:cs="Arial"/>
                <w:b/>
                <w:sz w:val="20"/>
                <w:lang w:val="eu-ES" w:eastAsia="es-ES_tradnl"/>
              </w:rPr>
              <w:t>Kalea</w:t>
            </w:r>
            <w:r>
              <w:rPr>
                <w:rFonts w:ascii="Arial" w:eastAsia="Times New Roman" w:hAnsi="Arial" w:cs="Arial"/>
                <w:b/>
                <w:sz w:val="20"/>
                <w:lang w:val="eu-ES" w:eastAsia="es-ES_tradnl"/>
              </w:rPr>
              <w:t xml:space="preserve"> </w:t>
            </w:r>
            <w:r w:rsidRPr="00AD278A">
              <w:rPr>
                <w:rFonts w:ascii="Arial" w:eastAsia="Times New Roman" w:hAnsi="Arial" w:cs="Arial"/>
                <w:sz w:val="20"/>
                <w:lang w:val="eu-ES" w:eastAsia="es-ES_tradnl"/>
              </w:rPr>
              <w:t>Calle</w:t>
            </w:r>
          </w:p>
        </w:tc>
        <w:tc>
          <w:tcPr>
            <w:tcW w:w="1465" w:type="pct"/>
            <w:gridSpan w:val="3"/>
            <w:tcBorders>
              <w:top w:val="single" w:sz="8" w:space="0" w:color="auto"/>
              <w:left w:val="nil"/>
              <w:bottom w:val="dotted" w:sz="4" w:space="0" w:color="auto"/>
              <w:right w:val="nil"/>
            </w:tcBorders>
            <w:vAlign w:val="center"/>
          </w:tcPr>
          <w:p w14:paraId="10726B51" w14:textId="77777777" w:rsidR="00564758" w:rsidRPr="00AD278A" w:rsidRDefault="00564758" w:rsidP="000C55A6">
            <w:pPr>
              <w:tabs>
                <w:tab w:val="center" w:pos="4819"/>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fldChar w:fldCharType="begin" w:fldLock="1">
                <w:ffData>
                  <w:name w:val="Texto91"/>
                  <w:enabled/>
                  <w:calcOnExit w:val="0"/>
                  <w:textInput>
                    <w:maxLength w:val="27"/>
                  </w:textInput>
                </w:ffData>
              </w:fldChar>
            </w:r>
            <w:r w:rsidRPr="00AD278A">
              <w:rPr>
                <w:rFonts w:ascii="Arial" w:eastAsia="Times New Roman" w:hAnsi="Arial" w:cs="Arial"/>
                <w:b/>
                <w:sz w:val="20"/>
                <w:lang w:val="eu-ES" w:eastAsia="es-ES_tradnl"/>
              </w:rPr>
              <w:instrText xml:space="preserve"> FORMTEXT </w:instrText>
            </w:r>
            <w:r w:rsidRPr="00AD278A">
              <w:rPr>
                <w:rFonts w:ascii="Arial" w:eastAsia="Times New Roman" w:hAnsi="Arial" w:cs="Arial"/>
                <w:b/>
                <w:sz w:val="20"/>
                <w:lang w:val="eu-ES" w:eastAsia="es-ES_tradnl"/>
              </w:rPr>
            </w:r>
            <w:r w:rsidRPr="00AD278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t>     </w:t>
            </w:r>
            <w:r w:rsidRPr="00AD278A">
              <w:rPr>
                <w:rFonts w:ascii="Arial" w:eastAsia="Times New Roman" w:hAnsi="Arial" w:cs="Arial"/>
                <w:b/>
                <w:sz w:val="20"/>
                <w:lang w:val="eu-ES" w:eastAsia="es-ES_tradnl"/>
              </w:rPr>
              <w:fldChar w:fldCharType="end"/>
            </w:r>
          </w:p>
        </w:tc>
        <w:tc>
          <w:tcPr>
            <w:tcW w:w="371" w:type="pct"/>
            <w:tcBorders>
              <w:top w:val="single" w:sz="8" w:space="0" w:color="auto"/>
              <w:left w:val="nil"/>
              <w:bottom w:val="nil"/>
              <w:right w:val="nil"/>
            </w:tcBorders>
            <w:vAlign w:val="center"/>
          </w:tcPr>
          <w:p w14:paraId="108BB528" w14:textId="77777777" w:rsidR="00564758" w:rsidRPr="00AD278A" w:rsidRDefault="00564758" w:rsidP="000C55A6">
            <w:pPr>
              <w:tabs>
                <w:tab w:val="center" w:pos="4819"/>
                <w:tab w:val="right" w:pos="9071"/>
              </w:tabs>
              <w:spacing w:after="0" w:line="240" w:lineRule="auto"/>
              <w:jc w:val="both"/>
              <w:rPr>
                <w:rFonts w:ascii="Arial" w:eastAsia="Times New Roman" w:hAnsi="Arial" w:cs="Arial"/>
                <w:sz w:val="20"/>
                <w:szCs w:val="21"/>
                <w:lang w:val="eu-ES" w:eastAsia="es-ES_tradnl"/>
              </w:rPr>
            </w:pPr>
            <w:r w:rsidRPr="00AD278A">
              <w:rPr>
                <w:rFonts w:ascii="Arial" w:eastAsia="Times New Roman" w:hAnsi="Arial" w:cs="Arial"/>
                <w:b/>
                <w:sz w:val="20"/>
                <w:szCs w:val="21"/>
                <w:lang w:val="eu-ES" w:eastAsia="es-ES_tradnl"/>
              </w:rPr>
              <w:t>Zk.</w:t>
            </w:r>
            <w:r>
              <w:rPr>
                <w:rFonts w:ascii="Arial" w:eastAsia="Times New Roman" w:hAnsi="Arial" w:cs="Arial"/>
                <w:b/>
                <w:sz w:val="20"/>
                <w:szCs w:val="21"/>
                <w:lang w:val="eu-ES" w:eastAsia="es-ES_tradnl"/>
              </w:rPr>
              <w:t xml:space="preserve"> </w:t>
            </w:r>
            <w:r w:rsidRPr="00AD278A">
              <w:rPr>
                <w:rFonts w:ascii="Arial" w:eastAsia="Times New Roman" w:hAnsi="Arial" w:cs="Arial"/>
                <w:sz w:val="20"/>
                <w:szCs w:val="21"/>
                <w:lang w:val="eu-ES" w:eastAsia="es-ES_tradnl"/>
              </w:rPr>
              <w:t>Nº</w:t>
            </w:r>
          </w:p>
        </w:tc>
        <w:tc>
          <w:tcPr>
            <w:tcW w:w="320" w:type="pct"/>
            <w:tcBorders>
              <w:top w:val="single" w:sz="8" w:space="0" w:color="auto"/>
              <w:left w:val="nil"/>
              <w:bottom w:val="dotted" w:sz="4" w:space="0" w:color="auto"/>
              <w:right w:val="single" w:sz="8" w:space="0" w:color="auto"/>
            </w:tcBorders>
            <w:vAlign w:val="center"/>
          </w:tcPr>
          <w:p w14:paraId="5AB171E2" w14:textId="77777777" w:rsidR="00564758" w:rsidRPr="00AD278A" w:rsidRDefault="00564758" w:rsidP="000C55A6">
            <w:pPr>
              <w:tabs>
                <w:tab w:val="center" w:pos="4819"/>
                <w:tab w:val="right" w:pos="9071"/>
              </w:tabs>
              <w:spacing w:after="0" w:line="240" w:lineRule="auto"/>
              <w:jc w:val="both"/>
              <w:rPr>
                <w:rFonts w:ascii="Arial" w:eastAsia="Times New Roman" w:hAnsi="Arial" w:cs="Arial"/>
                <w:b/>
                <w:sz w:val="20"/>
                <w:szCs w:val="21"/>
                <w:lang w:val="eu-ES" w:eastAsia="es-ES_tradnl"/>
              </w:rPr>
            </w:pPr>
            <w:r w:rsidRPr="00AD278A">
              <w:rPr>
                <w:rFonts w:ascii="Arial" w:eastAsia="Times New Roman" w:hAnsi="Arial" w:cs="Arial"/>
                <w:b/>
                <w:sz w:val="20"/>
                <w:szCs w:val="21"/>
                <w:lang w:val="eu-ES" w:eastAsia="es-ES_tradnl"/>
              </w:rPr>
              <w:fldChar w:fldCharType="begin" w:fldLock="1">
                <w:ffData>
                  <w:name w:val="Texto92"/>
                  <w:enabled/>
                  <w:calcOnExit w:val="0"/>
                  <w:textInput>
                    <w:maxLength w:val="4"/>
                  </w:textInput>
                </w:ffData>
              </w:fldChar>
            </w:r>
            <w:r w:rsidRPr="00AD278A">
              <w:rPr>
                <w:rFonts w:ascii="Arial" w:eastAsia="Times New Roman" w:hAnsi="Arial" w:cs="Arial"/>
                <w:b/>
                <w:sz w:val="20"/>
                <w:szCs w:val="21"/>
                <w:lang w:val="eu-ES" w:eastAsia="es-ES_tradnl"/>
              </w:rPr>
              <w:instrText xml:space="preserve"> FORMTEXT </w:instrText>
            </w:r>
            <w:r w:rsidRPr="00AD278A">
              <w:rPr>
                <w:rFonts w:ascii="Arial" w:eastAsia="Times New Roman" w:hAnsi="Arial" w:cs="Arial"/>
                <w:b/>
                <w:sz w:val="20"/>
                <w:szCs w:val="21"/>
                <w:lang w:val="eu-ES" w:eastAsia="es-ES_tradnl"/>
              </w:rPr>
            </w:r>
            <w:r w:rsidRPr="00AD278A">
              <w:rPr>
                <w:rFonts w:ascii="Arial" w:eastAsia="Times New Roman" w:hAnsi="Arial" w:cs="Arial"/>
                <w:b/>
                <w:sz w:val="20"/>
                <w:szCs w:val="21"/>
                <w:lang w:val="eu-ES" w:eastAsia="es-ES_tradnl"/>
              </w:rPr>
              <w:fldChar w:fldCharType="separate"/>
            </w:r>
            <w:r w:rsidRPr="00AD278A">
              <w:rPr>
                <w:rFonts w:ascii="Arial" w:eastAsia="Times New Roman" w:hAnsi="Arial" w:cs="Arial"/>
                <w:b/>
                <w:sz w:val="20"/>
                <w:szCs w:val="21"/>
                <w:lang w:val="eu-ES" w:eastAsia="es-ES_tradnl"/>
              </w:rPr>
              <w:t>    </w:t>
            </w:r>
            <w:r w:rsidRPr="00AD278A">
              <w:rPr>
                <w:rFonts w:ascii="Arial" w:eastAsia="Times New Roman" w:hAnsi="Arial" w:cs="Arial"/>
                <w:b/>
                <w:sz w:val="20"/>
                <w:szCs w:val="21"/>
                <w:lang w:val="eu-ES" w:eastAsia="es-ES_tradnl"/>
              </w:rPr>
              <w:fldChar w:fldCharType="end"/>
            </w:r>
          </w:p>
        </w:tc>
      </w:tr>
      <w:tr w:rsidR="00564758" w:rsidRPr="00AD278A" w14:paraId="3E4C62DF" w14:textId="77777777" w:rsidTr="000C55A6">
        <w:trPr>
          <w:cantSplit/>
          <w:trHeight w:val="222"/>
        </w:trPr>
        <w:tc>
          <w:tcPr>
            <w:tcW w:w="982" w:type="pct"/>
            <w:gridSpan w:val="5"/>
            <w:tcBorders>
              <w:top w:val="nil"/>
              <w:left w:val="single" w:sz="8" w:space="0" w:color="auto"/>
              <w:bottom w:val="nil"/>
              <w:right w:val="nil"/>
            </w:tcBorders>
            <w:shd w:val="clear" w:color="auto" w:fill="auto"/>
            <w:vAlign w:val="center"/>
          </w:tcPr>
          <w:p w14:paraId="6F6E1F15" w14:textId="77777777" w:rsidR="00564758" w:rsidRPr="00AD278A" w:rsidRDefault="00564758" w:rsidP="000C55A6">
            <w:pPr>
              <w:tabs>
                <w:tab w:val="center" w:pos="4819"/>
                <w:tab w:val="right" w:pos="9071"/>
              </w:tabs>
              <w:spacing w:after="0" w:line="240" w:lineRule="auto"/>
              <w:rPr>
                <w:rFonts w:ascii="Arial" w:eastAsia="Times New Roman" w:hAnsi="Arial" w:cs="Arial"/>
                <w:noProof/>
                <w:sz w:val="20"/>
                <w:lang w:val="eu-ES" w:eastAsia="es-ES_tradnl"/>
              </w:rPr>
            </w:pPr>
            <w:r w:rsidRPr="00AD278A">
              <w:rPr>
                <w:rFonts w:ascii="Arial" w:eastAsia="Times New Roman" w:hAnsi="Arial" w:cs="Arial"/>
                <w:b/>
                <w:sz w:val="20"/>
                <w:lang w:val="eu-ES" w:eastAsia="es-ES_tradnl"/>
              </w:rPr>
              <w:t>Jarduera</w:t>
            </w:r>
            <w:r>
              <w:rPr>
                <w:rFonts w:ascii="Arial" w:eastAsia="Times New Roman" w:hAnsi="Arial" w:cs="Arial"/>
                <w:b/>
                <w:sz w:val="20"/>
                <w:lang w:val="eu-ES" w:eastAsia="es-ES_tradnl"/>
              </w:rPr>
              <w:t xml:space="preserve"> </w:t>
            </w:r>
            <w:r w:rsidRPr="00AD278A">
              <w:rPr>
                <w:rFonts w:ascii="Arial" w:eastAsia="Times New Roman" w:hAnsi="Arial" w:cs="Arial"/>
                <w:sz w:val="20"/>
                <w:lang w:val="eu-ES" w:eastAsia="es-ES_tradnl"/>
              </w:rPr>
              <w:t>Actividad</w:t>
            </w:r>
          </w:p>
        </w:tc>
        <w:tc>
          <w:tcPr>
            <w:tcW w:w="4018" w:type="pct"/>
            <w:gridSpan w:val="8"/>
            <w:tcBorders>
              <w:top w:val="nil"/>
              <w:left w:val="nil"/>
              <w:bottom w:val="dotted" w:sz="4" w:space="0" w:color="auto"/>
              <w:right w:val="single" w:sz="8" w:space="0" w:color="auto"/>
            </w:tcBorders>
            <w:vAlign w:val="center"/>
          </w:tcPr>
          <w:p w14:paraId="6EAB5798" w14:textId="77777777" w:rsidR="00564758" w:rsidRPr="00AD278A" w:rsidRDefault="00564758" w:rsidP="000C55A6">
            <w:pPr>
              <w:tabs>
                <w:tab w:val="center" w:pos="4819"/>
                <w:tab w:val="right" w:pos="9071"/>
              </w:tabs>
              <w:spacing w:after="0" w:line="240" w:lineRule="auto"/>
              <w:rPr>
                <w:rFonts w:ascii="Arial" w:eastAsia="Times New Roman" w:hAnsi="Arial" w:cs="Arial"/>
                <w:b/>
                <w:noProof/>
                <w:sz w:val="20"/>
                <w:lang w:val="eu-ES" w:eastAsia="es-ES_tradnl"/>
              </w:rPr>
            </w:pPr>
            <w:r w:rsidRPr="00AD278A">
              <w:rPr>
                <w:rFonts w:ascii="Arial" w:eastAsia="Times New Roman" w:hAnsi="Arial" w:cs="Arial"/>
                <w:b/>
                <w:sz w:val="20"/>
                <w:lang w:val="eu-ES" w:eastAsia="es-ES_tradnl"/>
              </w:rPr>
              <w:fldChar w:fldCharType="begin" w:fldLock="1">
                <w:ffData>
                  <w:name w:val="Texto17"/>
                  <w:enabled/>
                  <w:calcOnExit w:val="0"/>
                  <w:textInput>
                    <w:maxLength w:val="17"/>
                  </w:textInput>
                </w:ffData>
              </w:fldChar>
            </w:r>
            <w:r w:rsidRPr="00AD278A">
              <w:rPr>
                <w:rFonts w:ascii="Arial" w:eastAsia="Times New Roman" w:hAnsi="Arial" w:cs="Arial"/>
                <w:b/>
                <w:sz w:val="20"/>
                <w:lang w:val="eu-ES" w:eastAsia="es-ES_tradnl"/>
              </w:rPr>
              <w:instrText xml:space="preserve"> FORMTEXT </w:instrText>
            </w:r>
            <w:r w:rsidRPr="00AD278A">
              <w:rPr>
                <w:rFonts w:ascii="Arial" w:eastAsia="Times New Roman" w:hAnsi="Arial" w:cs="Arial"/>
                <w:b/>
                <w:sz w:val="20"/>
                <w:lang w:val="eu-ES" w:eastAsia="es-ES_tradnl"/>
              </w:rPr>
            </w:r>
            <w:r w:rsidRPr="00AD278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t>     </w:t>
            </w:r>
            <w:r w:rsidRPr="00AD278A">
              <w:rPr>
                <w:rFonts w:ascii="Arial" w:eastAsia="Times New Roman" w:hAnsi="Arial" w:cs="Arial"/>
                <w:b/>
                <w:sz w:val="20"/>
                <w:lang w:val="eu-ES" w:eastAsia="es-ES_tradnl"/>
              </w:rPr>
              <w:fldChar w:fldCharType="end"/>
            </w:r>
          </w:p>
        </w:tc>
      </w:tr>
      <w:tr w:rsidR="00564758" w:rsidRPr="00AD278A" w14:paraId="6BA3D2D0" w14:textId="77777777" w:rsidTr="000C55A6">
        <w:trPr>
          <w:cantSplit/>
          <w:trHeight w:val="222"/>
        </w:trPr>
        <w:tc>
          <w:tcPr>
            <w:tcW w:w="1344" w:type="pct"/>
            <w:gridSpan w:val="6"/>
            <w:tcBorders>
              <w:top w:val="nil"/>
              <w:left w:val="single" w:sz="8" w:space="0" w:color="auto"/>
              <w:bottom w:val="nil"/>
              <w:right w:val="nil"/>
            </w:tcBorders>
            <w:vAlign w:val="center"/>
          </w:tcPr>
          <w:p w14:paraId="1379DA35" w14:textId="77777777" w:rsidR="00564758" w:rsidRPr="00AD278A" w:rsidRDefault="00564758" w:rsidP="000C55A6">
            <w:pPr>
              <w:tabs>
                <w:tab w:val="center" w:pos="4819"/>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Establezimenduaren izena </w:t>
            </w:r>
            <w:r w:rsidRPr="00AD278A">
              <w:rPr>
                <w:rFonts w:ascii="Arial" w:eastAsia="Times New Roman" w:hAnsi="Arial" w:cs="Arial"/>
                <w:sz w:val="20"/>
                <w:lang w:val="es-ES_tradnl" w:eastAsia="es-ES_tradnl"/>
              </w:rPr>
              <w:t>Nombre del establecimiento</w:t>
            </w:r>
          </w:p>
        </w:tc>
        <w:tc>
          <w:tcPr>
            <w:tcW w:w="3656" w:type="pct"/>
            <w:gridSpan w:val="7"/>
            <w:tcBorders>
              <w:top w:val="nil"/>
              <w:left w:val="nil"/>
              <w:bottom w:val="dotted" w:sz="4" w:space="0" w:color="auto"/>
              <w:right w:val="single" w:sz="8" w:space="0" w:color="auto"/>
            </w:tcBorders>
            <w:vAlign w:val="center"/>
          </w:tcPr>
          <w:p w14:paraId="44B4EAE3" w14:textId="77777777" w:rsidR="00564758" w:rsidRPr="00AD278A" w:rsidRDefault="00564758" w:rsidP="000C55A6">
            <w:pPr>
              <w:tabs>
                <w:tab w:val="center" w:pos="4819"/>
                <w:tab w:val="right" w:pos="9071"/>
              </w:tabs>
              <w:spacing w:after="6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fldChar w:fldCharType="begin" w:fldLock="1">
                <w:ffData>
                  <w:name w:val="Texto26"/>
                  <w:enabled/>
                  <w:calcOnExit w:val="0"/>
                  <w:textInput>
                    <w:maxLength w:val="45"/>
                  </w:textInput>
                </w:ffData>
              </w:fldChar>
            </w:r>
            <w:r w:rsidRPr="00AD278A">
              <w:rPr>
                <w:rFonts w:ascii="Arial" w:eastAsia="Times New Roman" w:hAnsi="Arial" w:cs="Arial"/>
                <w:b/>
                <w:sz w:val="20"/>
                <w:lang w:val="eu-ES" w:eastAsia="es-ES_tradnl"/>
              </w:rPr>
              <w:instrText xml:space="preserve"> FORMTEXT </w:instrText>
            </w:r>
            <w:r w:rsidRPr="00AD278A">
              <w:rPr>
                <w:rFonts w:ascii="Arial" w:eastAsia="Times New Roman" w:hAnsi="Arial" w:cs="Arial"/>
                <w:b/>
                <w:sz w:val="20"/>
                <w:lang w:val="eu-ES" w:eastAsia="es-ES_tradnl"/>
              </w:rPr>
            </w:r>
            <w:r w:rsidRPr="00AD278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t>     </w:t>
            </w:r>
            <w:r w:rsidRPr="00AD278A">
              <w:rPr>
                <w:rFonts w:ascii="Arial" w:eastAsia="Times New Roman" w:hAnsi="Arial" w:cs="Arial"/>
                <w:b/>
                <w:sz w:val="20"/>
                <w:lang w:val="eu-ES" w:eastAsia="es-ES_tradnl"/>
              </w:rPr>
              <w:fldChar w:fldCharType="end"/>
            </w:r>
          </w:p>
        </w:tc>
      </w:tr>
      <w:tr w:rsidR="00564758" w:rsidRPr="00AD278A" w14:paraId="249335BE" w14:textId="77777777" w:rsidTr="000C55A6">
        <w:trPr>
          <w:cantSplit/>
          <w:trHeight w:val="222"/>
        </w:trPr>
        <w:tc>
          <w:tcPr>
            <w:tcW w:w="1344" w:type="pct"/>
            <w:gridSpan w:val="6"/>
            <w:tcBorders>
              <w:top w:val="nil"/>
              <w:left w:val="single" w:sz="8" w:space="0" w:color="auto"/>
              <w:bottom w:val="single" w:sz="4" w:space="0" w:color="auto"/>
              <w:right w:val="nil"/>
            </w:tcBorders>
            <w:vAlign w:val="center"/>
          </w:tcPr>
          <w:p w14:paraId="06DB794A" w14:textId="77777777" w:rsidR="00564758" w:rsidRPr="00AD278A" w:rsidRDefault="00564758" w:rsidP="000C55A6">
            <w:pPr>
              <w:tabs>
                <w:tab w:val="center" w:pos="4819"/>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Azalera eraikia, guztira</w:t>
            </w:r>
          </w:p>
          <w:p w14:paraId="2CC8CBF3" w14:textId="77777777" w:rsidR="00564758" w:rsidRPr="00AD278A" w:rsidRDefault="00564758" w:rsidP="000C55A6">
            <w:pPr>
              <w:tabs>
                <w:tab w:val="center" w:pos="4819"/>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sz w:val="20"/>
                <w:lang w:val="es-ES_tradnl" w:eastAsia="es-ES_tradnl"/>
              </w:rPr>
              <w:t>Superficie construida total</w:t>
            </w:r>
          </w:p>
        </w:tc>
        <w:tc>
          <w:tcPr>
            <w:tcW w:w="3656" w:type="pct"/>
            <w:gridSpan w:val="7"/>
            <w:tcBorders>
              <w:top w:val="nil"/>
              <w:left w:val="nil"/>
              <w:bottom w:val="single" w:sz="4" w:space="0" w:color="auto"/>
              <w:right w:val="single" w:sz="8" w:space="0" w:color="auto"/>
            </w:tcBorders>
            <w:vAlign w:val="center"/>
          </w:tcPr>
          <w:p w14:paraId="2E44E85E" w14:textId="77777777" w:rsidR="00564758" w:rsidRPr="00AD278A" w:rsidRDefault="00564758" w:rsidP="000C55A6">
            <w:pPr>
              <w:tabs>
                <w:tab w:val="left" w:pos="2854"/>
                <w:tab w:val="center" w:pos="4819"/>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fldChar w:fldCharType="begin" w:fldLock="1">
                <w:ffData>
                  <w:name w:val="Texto33"/>
                  <w:enabled/>
                  <w:calcOnExit w:val="0"/>
                  <w:textInput>
                    <w:maxLength w:val="9"/>
                  </w:textInput>
                </w:ffData>
              </w:fldChar>
            </w:r>
            <w:r w:rsidRPr="00AD278A">
              <w:rPr>
                <w:rFonts w:ascii="Arial" w:eastAsia="Times New Roman" w:hAnsi="Arial" w:cs="Arial"/>
                <w:b/>
                <w:sz w:val="20"/>
                <w:lang w:val="eu-ES" w:eastAsia="es-ES_tradnl"/>
              </w:rPr>
              <w:instrText xml:space="preserve"> FORMTEXT </w:instrText>
            </w:r>
            <w:r w:rsidRPr="00AD278A">
              <w:rPr>
                <w:rFonts w:ascii="Arial" w:eastAsia="Times New Roman" w:hAnsi="Arial" w:cs="Arial"/>
                <w:b/>
                <w:sz w:val="20"/>
                <w:lang w:val="eu-ES" w:eastAsia="es-ES_tradnl"/>
              </w:rPr>
            </w:r>
            <w:r w:rsidRPr="00AD278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t>     </w:t>
            </w:r>
            <w:r w:rsidRPr="00AD278A">
              <w:rPr>
                <w:rFonts w:ascii="Arial" w:eastAsia="Times New Roman" w:hAnsi="Arial" w:cs="Arial"/>
                <w:b/>
                <w:sz w:val="20"/>
                <w:lang w:val="eu-ES" w:eastAsia="es-ES_tradnl"/>
              </w:rPr>
              <w:fldChar w:fldCharType="end"/>
            </w:r>
            <w:r w:rsidRPr="00AD278A">
              <w:rPr>
                <w:rFonts w:ascii="Arial" w:eastAsia="Times New Roman" w:hAnsi="Arial" w:cs="Arial"/>
                <w:b/>
                <w:sz w:val="20"/>
                <w:lang w:val="eu-ES" w:eastAsia="es-ES_tradnl"/>
              </w:rPr>
              <w:t xml:space="preserve"> m</w:t>
            </w:r>
            <w:r w:rsidRPr="00AD278A">
              <w:rPr>
                <w:rFonts w:ascii="Arial" w:eastAsia="Times New Roman" w:hAnsi="Arial" w:cs="Arial"/>
                <w:b/>
                <w:sz w:val="20"/>
                <w:vertAlign w:val="superscript"/>
                <w:lang w:val="eu-ES" w:eastAsia="es-ES_tradnl"/>
              </w:rPr>
              <w:t>2</w:t>
            </w:r>
          </w:p>
        </w:tc>
      </w:tr>
      <w:tr w:rsidR="00564758" w:rsidRPr="00AD278A" w14:paraId="2752922E" w14:textId="77777777" w:rsidTr="000C55A6">
        <w:trPr>
          <w:cantSplit/>
          <w:trHeight w:val="222"/>
        </w:trPr>
        <w:tc>
          <w:tcPr>
            <w:tcW w:w="1344" w:type="pct"/>
            <w:gridSpan w:val="6"/>
            <w:tcBorders>
              <w:top w:val="nil"/>
              <w:left w:val="single" w:sz="8" w:space="0" w:color="auto"/>
              <w:bottom w:val="single" w:sz="4" w:space="0" w:color="auto"/>
              <w:right w:val="nil"/>
            </w:tcBorders>
            <w:vAlign w:val="center"/>
          </w:tcPr>
          <w:p w14:paraId="3E817A76" w14:textId="77777777" w:rsidR="00564758" w:rsidRDefault="00564758" w:rsidP="000C55A6">
            <w:pPr>
              <w:tabs>
                <w:tab w:val="center" w:pos="4819"/>
                <w:tab w:val="right" w:pos="9071"/>
              </w:tabs>
              <w:spacing w:after="0" w:line="240" w:lineRule="auto"/>
              <w:rPr>
                <w:rFonts w:ascii="Arial" w:eastAsia="Times New Roman" w:hAnsi="Arial" w:cs="Arial"/>
                <w:b/>
                <w:sz w:val="20"/>
                <w:lang w:val="eu-ES" w:eastAsia="es-ES_tradnl"/>
              </w:rPr>
            </w:pPr>
            <w:r>
              <w:rPr>
                <w:rFonts w:ascii="Arial" w:eastAsia="Times New Roman" w:hAnsi="Arial" w:cs="Arial"/>
                <w:b/>
                <w:sz w:val="20"/>
                <w:lang w:val="eu-ES" w:eastAsia="es-ES_tradnl"/>
              </w:rPr>
              <w:t>M</w:t>
            </w:r>
            <w:r w:rsidRPr="006E2241">
              <w:rPr>
                <w:rFonts w:ascii="Arial" w:eastAsia="Times New Roman" w:hAnsi="Arial" w:cs="Arial"/>
                <w:b/>
                <w:sz w:val="20"/>
                <w:lang w:val="eu-ES" w:eastAsia="es-ES_tradnl"/>
              </w:rPr>
              <w:t>antentze-</w:t>
            </w:r>
            <w:r>
              <w:rPr>
                <w:rFonts w:ascii="Arial" w:eastAsia="Times New Roman" w:hAnsi="Arial" w:cs="Arial"/>
                <w:b/>
                <w:sz w:val="20"/>
                <w:lang w:val="eu-ES" w:eastAsia="es-ES_tradnl"/>
              </w:rPr>
              <w:t>e</w:t>
            </w:r>
            <w:r w:rsidRPr="006E2241">
              <w:rPr>
                <w:rFonts w:ascii="Arial" w:eastAsia="Times New Roman" w:hAnsi="Arial" w:cs="Arial"/>
                <w:b/>
                <w:sz w:val="20"/>
                <w:lang w:val="eu-ES" w:eastAsia="es-ES_tradnl"/>
              </w:rPr>
              <w:t xml:space="preserve">npresa   </w:t>
            </w:r>
          </w:p>
          <w:p w14:paraId="0843E2CD" w14:textId="77777777" w:rsidR="00564758" w:rsidRPr="006E2241" w:rsidRDefault="00564758" w:rsidP="000C55A6">
            <w:pPr>
              <w:tabs>
                <w:tab w:val="center" w:pos="4819"/>
                <w:tab w:val="right" w:pos="9071"/>
              </w:tabs>
              <w:spacing w:after="0" w:line="240" w:lineRule="auto"/>
              <w:rPr>
                <w:rFonts w:ascii="Arial" w:eastAsia="Times New Roman" w:hAnsi="Arial" w:cs="Arial"/>
                <w:sz w:val="20"/>
                <w:lang w:val="eu-ES" w:eastAsia="es-ES_tradnl"/>
              </w:rPr>
            </w:pPr>
            <w:r w:rsidRPr="006E2241">
              <w:rPr>
                <w:rFonts w:ascii="Arial" w:eastAsia="Times New Roman" w:hAnsi="Arial" w:cs="Arial"/>
                <w:sz w:val="20"/>
                <w:lang w:val="eu-ES" w:eastAsia="es-ES_tradnl"/>
              </w:rPr>
              <w:t>Enpresa mantenedora</w:t>
            </w:r>
          </w:p>
        </w:tc>
        <w:tc>
          <w:tcPr>
            <w:tcW w:w="3656" w:type="pct"/>
            <w:gridSpan w:val="7"/>
            <w:tcBorders>
              <w:top w:val="nil"/>
              <w:left w:val="nil"/>
              <w:bottom w:val="single" w:sz="4" w:space="0" w:color="auto"/>
              <w:right w:val="single" w:sz="8" w:space="0" w:color="auto"/>
            </w:tcBorders>
            <w:vAlign w:val="center"/>
          </w:tcPr>
          <w:p w14:paraId="2F609576" w14:textId="77777777" w:rsidR="00564758" w:rsidRPr="00AD278A" w:rsidRDefault="00564758" w:rsidP="000C55A6">
            <w:pPr>
              <w:tabs>
                <w:tab w:val="left" w:pos="2854"/>
                <w:tab w:val="center" w:pos="4819"/>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fldChar w:fldCharType="begin" w:fldLock="1">
                <w:ffData>
                  <w:name w:val="Texto26"/>
                  <w:enabled/>
                  <w:calcOnExit w:val="0"/>
                  <w:textInput>
                    <w:maxLength w:val="45"/>
                  </w:textInput>
                </w:ffData>
              </w:fldChar>
            </w:r>
            <w:r w:rsidRPr="00AD278A">
              <w:rPr>
                <w:rFonts w:ascii="Arial" w:eastAsia="Times New Roman" w:hAnsi="Arial" w:cs="Arial"/>
                <w:b/>
                <w:sz w:val="20"/>
                <w:lang w:val="eu-ES" w:eastAsia="es-ES_tradnl"/>
              </w:rPr>
              <w:instrText xml:space="preserve"> FORMTEXT </w:instrText>
            </w:r>
            <w:r w:rsidRPr="00AD278A">
              <w:rPr>
                <w:rFonts w:ascii="Arial" w:eastAsia="Times New Roman" w:hAnsi="Arial" w:cs="Arial"/>
                <w:b/>
                <w:sz w:val="20"/>
                <w:lang w:val="eu-ES" w:eastAsia="es-ES_tradnl"/>
              </w:rPr>
            </w:r>
            <w:r w:rsidRPr="00AD278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t>     </w:t>
            </w:r>
            <w:r w:rsidRPr="00AD278A">
              <w:rPr>
                <w:rFonts w:ascii="Arial" w:eastAsia="Times New Roman" w:hAnsi="Arial" w:cs="Arial"/>
                <w:b/>
                <w:sz w:val="20"/>
                <w:lang w:val="eu-ES" w:eastAsia="es-ES_tradnl"/>
              </w:rPr>
              <w:fldChar w:fldCharType="end"/>
            </w:r>
            <w:r>
              <w:rPr>
                <w:rFonts w:ascii="Arial" w:eastAsia="Times New Roman" w:hAnsi="Arial" w:cs="Arial"/>
                <w:b/>
                <w:sz w:val="20"/>
                <w:lang w:val="eu-ES" w:eastAsia="es-ES_tradnl"/>
              </w:rPr>
              <w:t xml:space="preserve">                                                                                    Zk. </w:t>
            </w:r>
            <w:r w:rsidRPr="008776F0">
              <w:rPr>
                <w:rFonts w:ascii="Arial" w:eastAsia="Times New Roman" w:hAnsi="Arial" w:cs="Arial"/>
                <w:sz w:val="20"/>
                <w:lang w:val="eu-ES" w:eastAsia="es-ES_tradnl"/>
              </w:rPr>
              <w:t>Nº</w:t>
            </w:r>
            <w:r w:rsidRPr="008776F0">
              <w:rPr>
                <w:rFonts w:ascii="Arial" w:eastAsia="Times New Roman" w:hAnsi="Arial" w:cs="Arial"/>
                <w:b/>
                <w:sz w:val="20"/>
                <w:lang w:val="eu-ES" w:eastAsia="es-ES_tradnl"/>
              </w:rPr>
              <w:t xml:space="preserve"> </w:t>
            </w:r>
            <w:r w:rsidRPr="00AD278A">
              <w:rPr>
                <w:rFonts w:ascii="Arial" w:eastAsia="Times New Roman" w:hAnsi="Arial" w:cs="Arial"/>
                <w:b/>
                <w:sz w:val="20"/>
                <w:szCs w:val="21"/>
                <w:lang w:val="eu-ES" w:eastAsia="es-ES_tradnl"/>
              </w:rPr>
              <w:fldChar w:fldCharType="begin" w:fldLock="1">
                <w:ffData>
                  <w:name w:val="Texto92"/>
                  <w:enabled/>
                  <w:calcOnExit w:val="0"/>
                  <w:textInput>
                    <w:maxLength w:val="4"/>
                  </w:textInput>
                </w:ffData>
              </w:fldChar>
            </w:r>
            <w:r w:rsidRPr="00AD278A">
              <w:rPr>
                <w:rFonts w:ascii="Arial" w:eastAsia="Times New Roman" w:hAnsi="Arial" w:cs="Arial"/>
                <w:b/>
                <w:sz w:val="20"/>
                <w:szCs w:val="21"/>
                <w:lang w:val="eu-ES" w:eastAsia="es-ES_tradnl"/>
              </w:rPr>
              <w:instrText xml:space="preserve"> FORMTEXT </w:instrText>
            </w:r>
            <w:r w:rsidRPr="00AD278A">
              <w:rPr>
                <w:rFonts w:ascii="Arial" w:eastAsia="Times New Roman" w:hAnsi="Arial" w:cs="Arial"/>
                <w:b/>
                <w:sz w:val="20"/>
                <w:szCs w:val="21"/>
                <w:lang w:val="eu-ES" w:eastAsia="es-ES_tradnl"/>
              </w:rPr>
            </w:r>
            <w:r w:rsidRPr="00AD278A">
              <w:rPr>
                <w:rFonts w:ascii="Arial" w:eastAsia="Times New Roman" w:hAnsi="Arial" w:cs="Arial"/>
                <w:b/>
                <w:sz w:val="20"/>
                <w:szCs w:val="21"/>
                <w:lang w:val="eu-ES" w:eastAsia="es-ES_tradnl"/>
              </w:rPr>
              <w:fldChar w:fldCharType="separate"/>
            </w:r>
            <w:r w:rsidRPr="00AD278A">
              <w:rPr>
                <w:rFonts w:ascii="Arial" w:eastAsia="Times New Roman" w:hAnsi="Arial" w:cs="Arial"/>
                <w:b/>
                <w:sz w:val="20"/>
                <w:szCs w:val="21"/>
                <w:lang w:val="eu-ES" w:eastAsia="es-ES_tradnl"/>
              </w:rPr>
              <w:t>    </w:t>
            </w:r>
            <w:r w:rsidRPr="00AD278A">
              <w:rPr>
                <w:rFonts w:ascii="Arial" w:eastAsia="Times New Roman" w:hAnsi="Arial" w:cs="Arial"/>
                <w:b/>
                <w:sz w:val="20"/>
                <w:szCs w:val="21"/>
                <w:lang w:val="eu-ES" w:eastAsia="es-ES_tradnl"/>
              </w:rPr>
              <w:fldChar w:fldCharType="end"/>
            </w:r>
          </w:p>
        </w:tc>
      </w:tr>
      <w:tr w:rsidR="00564758" w:rsidRPr="00AD278A" w14:paraId="21B38B52" w14:textId="77777777" w:rsidTr="000C55A6">
        <w:trPr>
          <w:cantSplit/>
          <w:trHeight w:val="32"/>
        </w:trPr>
        <w:tc>
          <w:tcPr>
            <w:tcW w:w="5000" w:type="pct"/>
            <w:gridSpan w:val="13"/>
            <w:tcBorders>
              <w:top w:val="nil"/>
              <w:left w:val="single" w:sz="8" w:space="0" w:color="auto"/>
              <w:bottom w:val="single" w:sz="4" w:space="0" w:color="auto"/>
              <w:right w:val="single" w:sz="8" w:space="0" w:color="auto"/>
            </w:tcBorders>
            <w:vAlign w:val="center"/>
          </w:tcPr>
          <w:p w14:paraId="25BEBF09" w14:textId="77777777" w:rsidR="00564758" w:rsidRPr="00AD278A" w:rsidRDefault="00564758" w:rsidP="000C55A6">
            <w:pPr>
              <w:tabs>
                <w:tab w:val="left" w:pos="1773"/>
                <w:tab w:val="center" w:pos="4819"/>
                <w:tab w:val="left" w:pos="7938"/>
                <w:tab w:val="left" w:pos="8647"/>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Sute-detekzio eta -alarmako sistemak </w:t>
            </w:r>
            <w:r w:rsidRPr="00AD278A">
              <w:rPr>
                <w:rFonts w:ascii="Arial" w:eastAsia="Times New Roman" w:hAnsi="Arial" w:cs="Arial"/>
                <w:sz w:val="20"/>
                <w:lang w:val="es-ES_tradnl" w:eastAsia="es-ES_tradnl"/>
              </w:rPr>
              <w:t>Sistemas de detección y alarma de incendios</w:t>
            </w:r>
            <w:r w:rsidRPr="00AD278A">
              <w:rPr>
                <w:rFonts w:ascii="Arial" w:eastAsia="Times New Roman" w:hAnsi="Arial" w:cs="Arial"/>
                <w:b/>
                <w:sz w:val="20"/>
                <w:lang w:val="eu-ES" w:eastAsia="es-ES_tradnl"/>
              </w:rPr>
              <w:tab/>
              <w:t xml:space="preserve">                      </w:t>
            </w:r>
            <w:r>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9F583A">
              <w:rPr>
                <w:rFonts w:ascii="Arial" w:eastAsia="Times New Roman" w:hAnsi="Arial" w:cs="Arial"/>
                <w:b/>
                <w:sz w:val="20"/>
                <w:lang w:val="eu-ES" w:eastAsia="es-ES_tradnl"/>
              </w:rPr>
            </w:r>
            <w:r w:rsidR="009F583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564758" w:rsidRPr="00AD278A" w14:paraId="64F0849A" w14:textId="77777777" w:rsidTr="000C55A6">
        <w:trPr>
          <w:cantSplit/>
          <w:trHeight w:val="32"/>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7FF49477" w14:textId="77777777" w:rsidR="00564758" w:rsidRPr="00AD278A" w:rsidRDefault="00564758" w:rsidP="000C55A6">
            <w:pPr>
              <w:tabs>
                <w:tab w:val="center" w:pos="4819"/>
                <w:tab w:val="left" w:pos="7938"/>
                <w:tab w:val="left" w:pos="8647"/>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Suteen aurkako uraren hornidura-sistemak</w:t>
            </w:r>
            <w:r w:rsidRPr="00AD278A">
              <w:rPr>
                <w:rFonts w:ascii="Arial" w:eastAsia="Times New Roman" w:hAnsi="Arial" w:cs="Arial"/>
                <w:sz w:val="20"/>
                <w:lang w:val="es-ES_tradnl" w:eastAsia="es-ES_tradnl"/>
              </w:rPr>
              <w:t xml:space="preserve"> Sistemas de abastecimiento de agua contra incendios   </w:t>
            </w:r>
            <w:r>
              <w:rPr>
                <w:rFonts w:ascii="Arial" w:eastAsia="Times New Roman" w:hAnsi="Arial" w:cs="Arial"/>
                <w:sz w:val="20"/>
                <w:lang w:val="es-ES_tradnl" w:eastAsia="es-ES_tradnl"/>
              </w:rPr>
              <w:t xml:space="preserve">  </w:t>
            </w:r>
            <w:r w:rsidRPr="00AD278A">
              <w:rPr>
                <w:rFonts w:ascii="Arial" w:eastAsia="Times New Roman" w:hAnsi="Arial" w:cs="Arial"/>
                <w:lang w:val="es-ES_tradnl"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9F583A">
              <w:rPr>
                <w:rFonts w:ascii="Arial" w:eastAsia="Times New Roman" w:hAnsi="Arial" w:cs="Arial"/>
                <w:b/>
                <w:sz w:val="20"/>
                <w:lang w:val="eu-ES" w:eastAsia="es-ES_tradnl"/>
              </w:rPr>
            </w:r>
            <w:r w:rsidR="009F583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564758" w:rsidRPr="00AD278A" w14:paraId="1C60DA4C" w14:textId="77777777" w:rsidTr="000C55A6">
        <w:trPr>
          <w:cantSplit/>
          <w:trHeight w:val="32"/>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7A1BED05" w14:textId="77777777" w:rsidR="00564758" w:rsidRPr="00AD278A" w:rsidRDefault="00564758" w:rsidP="000C55A6">
            <w:pPr>
              <w:tabs>
                <w:tab w:val="center" w:pos="4819"/>
                <w:tab w:val="left" w:pos="7938"/>
                <w:tab w:val="left" w:pos="8647"/>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Suteen aurkako ur-harguneko sistemak </w:t>
            </w:r>
            <w:r w:rsidRPr="00AD278A">
              <w:rPr>
                <w:rFonts w:ascii="Arial" w:eastAsia="Times New Roman" w:hAnsi="Arial" w:cs="Arial"/>
                <w:sz w:val="20"/>
                <w:lang w:val="es-ES_tradnl" w:eastAsia="es-ES_tradnl"/>
              </w:rPr>
              <w:t>Sistemas de hidrantes contra incendios</w:t>
            </w:r>
            <w:r w:rsidRPr="00AD278A">
              <w:rPr>
                <w:rFonts w:ascii="Arial" w:eastAsia="Times New Roman" w:hAnsi="Arial" w:cs="Arial"/>
                <w:b/>
                <w:sz w:val="20"/>
                <w:lang w:val="eu-ES" w:eastAsia="es-ES_tradnl"/>
              </w:rPr>
              <w:tab/>
              <w:t xml:space="preserve">                     </w:t>
            </w:r>
            <w:r>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9F583A">
              <w:rPr>
                <w:rFonts w:ascii="Arial" w:eastAsia="Times New Roman" w:hAnsi="Arial" w:cs="Arial"/>
                <w:b/>
                <w:sz w:val="20"/>
                <w:lang w:val="eu-ES" w:eastAsia="es-ES_tradnl"/>
              </w:rPr>
            </w:r>
            <w:r w:rsidR="009F583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564758" w:rsidRPr="00AD278A" w14:paraId="747FAAF0" w14:textId="77777777" w:rsidTr="000C55A6">
        <w:trPr>
          <w:cantSplit/>
          <w:trHeight w:val="54"/>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4AA3444A" w14:textId="77777777" w:rsidR="00564758" w:rsidRPr="00AD278A" w:rsidRDefault="00564758" w:rsidP="000C55A6">
            <w:pPr>
              <w:tabs>
                <w:tab w:val="center" w:pos="4819"/>
                <w:tab w:val="left" w:pos="7938"/>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Suteetako ur-hargune hornituen sistemak</w:t>
            </w:r>
            <w:r w:rsidRPr="00AD278A">
              <w:rPr>
                <w:rFonts w:ascii="Arial" w:eastAsia="Times New Roman" w:hAnsi="Arial" w:cs="Arial"/>
                <w:sz w:val="20"/>
                <w:lang w:val="es-ES_tradnl" w:eastAsia="es-ES_tradnl"/>
              </w:rPr>
              <w:t xml:space="preserve"> Sistemas de bocas de incendio equipadas</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ab/>
              <w:t xml:space="preserve">                     </w:t>
            </w:r>
            <w:r>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9F583A">
              <w:rPr>
                <w:rFonts w:ascii="Arial" w:eastAsia="Times New Roman" w:hAnsi="Arial" w:cs="Arial"/>
                <w:b/>
                <w:sz w:val="20"/>
                <w:lang w:val="eu-ES" w:eastAsia="es-ES_tradnl"/>
              </w:rPr>
            </w:r>
            <w:r w:rsidR="009F583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564758" w:rsidRPr="00AD278A" w14:paraId="4E84CC21" w14:textId="77777777" w:rsidTr="000C55A6">
        <w:trPr>
          <w:cantSplit/>
          <w:trHeight w:val="54"/>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60CDB425" w14:textId="77777777" w:rsidR="00564758" w:rsidRPr="00AD278A" w:rsidRDefault="00564758" w:rsidP="000C55A6">
            <w:pPr>
              <w:tabs>
                <w:tab w:val="center" w:pos="4819"/>
                <w:tab w:val="left" w:pos="7938"/>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Zutabe lehorreko sistemak </w:t>
            </w:r>
            <w:r w:rsidRPr="00AD278A">
              <w:rPr>
                <w:rFonts w:ascii="Arial" w:eastAsia="Times New Roman" w:hAnsi="Arial" w:cs="Arial"/>
                <w:sz w:val="20"/>
                <w:lang w:val="es-ES_tradnl" w:eastAsia="es-ES_tradnl"/>
              </w:rPr>
              <w:t>Sistemas de columna seca</w:t>
            </w:r>
            <w:r w:rsidRPr="00AD278A">
              <w:rPr>
                <w:rFonts w:ascii="Arial" w:eastAsia="Times New Roman" w:hAnsi="Arial" w:cs="Arial"/>
                <w:b/>
                <w:sz w:val="20"/>
                <w:lang w:val="eu-ES" w:eastAsia="es-ES_tradnl"/>
              </w:rPr>
              <w:tab/>
              <w:t xml:space="preserve">                     </w:t>
            </w:r>
            <w:r>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ed w:val="0"/>
                  </w:checkBox>
                </w:ffData>
              </w:fldChar>
            </w:r>
            <w:r w:rsidRPr="00AD278A">
              <w:rPr>
                <w:rFonts w:ascii="Arial" w:eastAsia="Times New Roman" w:hAnsi="Arial" w:cs="Arial"/>
                <w:b/>
                <w:sz w:val="20"/>
                <w:lang w:val="eu-ES" w:eastAsia="es-ES_tradnl"/>
              </w:rPr>
              <w:instrText xml:space="preserve"> FORMCHECKBOX </w:instrText>
            </w:r>
            <w:r w:rsidR="009F583A">
              <w:rPr>
                <w:rFonts w:ascii="Arial" w:eastAsia="Times New Roman" w:hAnsi="Arial" w:cs="Arial"/>
                <w:b/>
                <w:sz w:val="20"/>
                <w:lang w:val="eu-ES" w:eastAsia="es-ES_tradnl"/>
              </w:rPr>
            </w:r>
            <w:r w:rsidR="009F583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564758" w:rsidRPr="00AD278A" w14:paraId="5FB151B6" w14:textId="77777777" w:rsidTr="000C55A6">
        <w:trPr>
          <w:cantSplit/>
          <w:trHeight w:val="202"/>
        </w:trPr>
        <w:tc>
          <w:tcPr>
            <w:tcW w:w="5000" w:type="pct"/>
            <w:gridSpan w:val="13"/>
            <w:tcBorders>
              <w:top w:val="single" w:sz="4" w:space="0" w:color="auto"/>
              <w:left w:val="single" w:sz="8" w:space="0" w:color="auto"/>
              <w:bottom w:val="nil"/>
              <w:right w:val="single" w:sz="8" w:space="0" w:color="auto"/>
            </w:tcBorders>
            <w:vAlign w:val="center"/>
          </w:tcPr>
          <w:p w14:paraId="5797DBEA" w14:textId="77777777" w:rsidR="00564758" w:rsidRDefault="00564758" w:rsidP="000C55A6">
            <w:pPr>
              <w:tabs>
                <w:tab w:val="center" w:pos="4819"/>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Langarreztagailu automatiko eta ur langartu bidez sua itzaltzeko sistema finkoak</w:t>
            </w:r>
          </w:p>
          <w:p w14:paraId="77DC763F" w14:textId="77777777" w:rsidR="00564758" w:rsidRPr="00AD278A" w:rsidRDefault="00564758" w:rsidP="000C55A6">
            <w:pPr>
              <w:tabs>
                <w:tab w:val="center" w:pos="4819"/>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sz w:val="20"/>
                <w:lang w:val="es-ES_tradnl" w:eastAsia="es-ES_tradnl"/>
              </w:rPr>
              <w:t>Sistemas fijos de extinción por rociadores automáticos y agua pulverizada</w:t>
            </w:r>
            <w:r w:rsidRPr="00AD278A">
              <w:rPr>
                <w:rFonts w:ascii="Arial" w:eastAsia="Times New Roman" w:hAnsi="Arial" w:cs="Arial"/>
                <w:b/>
                <w:sz w:val="20"/>
                <w:lang w:val="eu-ES" w:eastAsia="es-ES_tradnl"/>
              </w:rPr>
              <w:t xml:space="preserve">       </w:t>
            </w:r>
            <w:r>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9F583A">
              <w:rPr>
                <w:rFonts w:ascii="Arial" w:eastAsia="Times New Roman" w:hAnsi="Arial" w:cs="Arial"/>
                <w:b/>
                <w:sz w:val="20"/>
                <w:lang w:val="eu-ES" w:eastAsia="es-ES_tradnl"/>
              </w:rPr>
            </w:r>
            <w:r w:rsidR="009F583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564758" w:rsidRPr="00AD278A" w14:paraId="683EDAD8" w14:textId="77777777" w:rsidTr="000C55A6">
        <w:trPr>
          <w:cantSplit/>
          <w:trHeight w:val="54"/>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309892A7" w14:textId="77777777" w:rsidR="00564758" w:rsidRPr="00AD278A" w:rsidRDefault="00564758" w:rsidP="000C55A6">
            <w:pPr>
              <w:tabs>
                <w:tab w:val="center" w:pos="4819"/>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Ur</w:t>
            </w:r>
            <w:r w:rsidRPr="00AD278A">
              <w:rPr>
                <w:rFonts w:ascii="Arial" w:eastAsia="Times New Roman" w:hAnsi="Arial" w:cs="Arial"/>
                <w:b/>
                <w:sz w:val="18"/>
                <w:lang w:val="eu-ES" w:eastAsia="es-ES_tradnl"/>
              </w:rPr>
              <w:t xml:space="preserve"> </w:t>
            </w:r>
            <w:r w:rsidRPr="00AD278A">
              <w:rPr>
                <w:rFonts w:ascii="Arial" w:eastAsia="Times New Roman" w:hAnsi="Arial" w:cs="Arial"/>
                <w:b/>
                <w:sz w:val="20"/>
                <w:lang w:val="eu-ES" w:eastAsia="es-ES_tradnl"/>
              </w:rPr>
              <w:t>la</w:t>
            </w:r>
            <w:r>
              <w:rPr>
                <w:rFonts w:ascii="Arial" w:eastAsia="Times New Roman" w:hAnsi="Arial" w:cs="Arial"/>
                <w:b/>
                <w:sz w:val="20"/>
                <w:lang w:val="eu-ES" w:eastAsia="es-ES_tradnl"/>
              </w:rPr>
              <w:t>inoztatu</w:t>
            </w:r>
            <w:r w:rsidRPr="00AD278A">
              <w:rPr>
                <w:rFonts w:ascii="Arial" w:eastAsia="Times New Roman" w:hAnsi="Arial" w:cs="Arial"/>
                <w:b/>
                <w:sz w:val="20"/>
                <w:lang w:val="eu-ES" w:eastAsia="es-ES_tradnl"/>
              </w:rPr>
              <w:t xml:space="preserve"> bidez sua itzaltzeko sistema finkoak </w:t>
            </w:r>
            <w:r w:rsidRPr="00AD278A">
              <w:rPr>
                <w:rFonts w:ascii="Arial" w:eastAsia="Times New Roman" w:hAnsi="Arial" w:cs="Arial"/>
                <w:sz w:val="20"/>
                <w:lang w:val="es-ES_tradnl" w:eastAsia="es-ES_tradnl"/>
              </w:rPr>
              <w:t>Sistemas fijos de extinción por agua nebulizada</w:t>
            </w:r>
            <w:r>
              <w:rPr>
                <w:rFonts w:ascii="Arial" w:eastAsia="Times New Roman" w:hAnsi="Arial" w:cs="Arial"/>
                <w:b/>
                <w:sz w:val="20"/>
                <w:lang w:val="eu-ES" w:eastAsia="es-ES_tradnl"/>
              </w:rPr>
              <w:t xml:space="preserve">  </w:t>
            </w:r>
            <w:r w:rsidRPr="000D39E4">
              <w:rPr>
                <w:rFonts w:ascii="Arial" w:eastAsia="Times New Roman" w:hAnsi="Arial" w:cs="Arial"/>
                <w:b/>
                <w:lang w:val="eu-ES" w:eastAsia="es-ES_tradnl"/>
              </w:rPr>
              <w:t xml:space="preserve"> </w:t>
            </w:r>
            <w:r w:rsidRPr="000D39E4">
              <w:rPr>
                <w:rFonts w:ascii="Arial" w:eastAsia="Times New Roman" w:hAnsi="Arial" w:cs="Arial"/>
                <w:b/>
                <w:sz w:val="24"/>
                <w:lang w:val="eu-ES" w:eastAsia="es-ES_tradnl"/>
              </w:rPr>
              <w:t xml:space="preserve"> </w:t>
            </w:r>
            <w:r>
              <w:rPr>
                <w:rFonts w:ascii="Arial" w:eastAsia="Times New Roman" w:hAnsi="Arial" w:cs="Arial"/>
                <w:b/>
                <w:sz w:val="20"/>
                <w:lang w:val="eu-ES" w:eastAsia="es-ES_tradnl"/>
              </w:rPr>
              <w:t xml:space="preserve"> </w:t>
            </w:r>
            <w:r w:rsidRPr="00AD278A">
              <w:rPr>
                <w:rFonts w:ascii="Arial" w:eastAsia="Times New Roman" w:hAnsi="Arial" w:cs="Arial"/>
                <w:b/>
                <w:sz w:val="8"/>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9F583A">
              <w:rPr>
                <w:rFonts w:ascii="Arial" w:eastAsia="Times New Roman" w:hAnsi="Arial" w:cs="Arial"/>
                <w:b/>
                <w:sz w:val="20"/>
                <w:lang w:val="eu-ES" w:eastAsia="es-ES_tradnl"/>
              </w:rPr>
            </w:r>
            <w:r w:rsidR="009F583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564758" w:rsidRPr="00AD278A" w14:paraId="1BDE33CC" w14:textId="77777777" w:rsidTr="000C55A6">
        <w:trPr>
          <w:cantSplit/>
          <w:trHeight w:val="54"/>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4E5E89ED" w14:textId="77777777" w:rsidR="00564758" w:rsidRPr="00AD278A" w:rsidRDefault="00564758" w:rsidP="000C55A6">
            <w:pPr>
              <w:tabs>
                <w:tab w:val="center" w:pos="4819"/>
                <w:tab w:val="left" w:pos="7938"/>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Apar fisiko bidez sua itzaltzeko sistema finkoak </w:t>
            </w:r>
            <w:r w:rsidRPr="00AD278A">
              <w:rPr>
                <w:rFonts w:ascii="Arial" w:eastAsia="Times New Roman" w:hAnsi="Arial" w:cs="Arial"/>
                <w:sz w:val="20"/>
                <w:lang w:val="es-ES_tradnl" w:eastAsia="es-ES_tradnl"/>
              </w:rPr>
              <w:t>Sistemas fijos de extinción por espuma física</w:t>
            </w:r>
            <w:r w:rsidRPr="00AD278A">
              <w:rPr>
                <w:rFonts w:ascii="Arial" w:eastAsia="Times New Roman" w:hAnsi="Arial" w:cs="Arial"/>
                <w:b/>
                <w:sz w:val="20"/>
                <w:lang w:val="eu-ES" w:eastAsia="es-ES_tradnl"/>
              </w:rPr>
              <w:tab/>
              <w:t xml:space="preserve">        </w:t>
            </w:r>
            <w:r>
              <w:rPr>
                <w:rFonts w:ascii="Arial" w:eastAsia="Times New Roman" w:hAnsi="Arial" w:cs="Arial"/>
                <w:b/>
                <w:sz w:val="20"/>
                <w:lang w:val="eu-ES" w:eastAsia="es-ES_tradnl"/>
              </w:rPr>
              <w:t xml:space="preserve">  </w:t>
            </w:r>
            <w:r w:rsidRPr="000D39E4">
              <w:rPr>
                <w:rFonts w:ascii="Arial" w:eastAsia="Times New Roman" w:hAnsi="Arial" w:cs="Arial"/>
                <w:b/>
                <w:sz w:val="28"/>
                <w:lang w:val="eu-ES" w:eastAsia="es-ES_tradnl"/>
              </w:rPr>
              <w:t xml:space="preserve"> </w:t>
            </w:r>
            <w:r w:rsidRPr="00AD278A">
              <w:rPr>
                <w:rFonts w:ascii="Arial" w:eastAsia="Times New Roman" w:hAnsi="Arial" w:cs="Arial"/>
                <w:b/>
                <w:sz w:val="32"/>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9F583A">
              <w:rPr>
                <w:rFonts w:ascii="Arial" w:eastAsia="Times New Roman" w:hAnsi="Arial" w:cs="Arial"/>
                <w:b/>
                <w:sz w:val="20"/>
                <w:lang w:val="eu-ES" w:eastAsia="es-ES_tradnl"/>
              </w:rPr>
            </w:r>
            <w:r w:rsidR="009F583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564758" w:rsidRPr="00AD278A" w14:paraId="63FC3CB5" w14:textId="77777777" w:rsidTr="000C55A6">
        <w:trPr>
          <w:cantSplit/>
          <w:trHeight w:val="41"/>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3675E5C3" w14:textId="77777777" w:rsidR="00564758" w:rsidRPr="00AD278A" w:rsidRDefault="00564758" w:rsidP="000C55A6">
            <w:pPr>
              <w:tabs>
                <w:tab w:val="center" w:pos="4819"/>
                <w:tab w:val="left" w:pos="7088"/>
                <w:tab w:val="left" w:pos="7938"/>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Hauts bidez sua itzaltzeko sistema finkoak </w:t>
            </w:r>
            <w:r w:rsidRPr="00AD278A">
              <w:rPr>
                <w:rFonts w:ascii="Arial" w:eastAsia="Times New Roman" w:hAnsi="Arial" w:cs="Arial"/>
                <w:sz w:val="20"/>
                <w:lang w:val="es-ES_tradnl" w:eastAsia="es-ES_tradnl"/>
              </w:rPr>
              <w:t>Sistemas fijos de extinción por polvo</w:t>
            </w:r>
            <w:r w:rsidRPr="00AD278A">
              <w:rPr>
                <w:rFonts w:ascii="Arial" w:eastAsia="Times New Roman" w:hAnsi="Arial" w:cs="Arial"/>
                <w:b/>
                <w:sz w:val="20"/>
                <w:lang w:val="eu-ES" w:eastAsia="es-ES_tradnl"/>
              </w:rPr>
              <w:tab/>
            </w:r>
            <w:r w:rsidRPr="00AD278A">
              <w:rPr>
                <w:rFonts w:ascii="Arial" w:eastAsia="Times New Roman" w:hAnsi="Arial" w:cs="Arial"/>
                <w:b/>
                <w:sz w:val="20"/>
                <w:lang w:val="eu-ES" w:eastAsia="es-ES_tradnl"/>
              </w:rPr>
              <w:tab/>
              <w:t xml:space="preserve">                  </w:t>
            </w:r>
            <w:r w:rsidRPr="000D39E4">
              <w:rPr>
                <w:rFonts w:ascii="Arial" w:eastAsia="Times New Roman" w:hAnsi="Arial" w:cs="Arial"/>
                <w:b/>
                <w:sz w:val="28"/>
                <w:lang w:val="eu-ES" w:eastAsia="es-ES_tradnl"/>
              </w:rPr>
              <w:t xml:space="preserve"> </w:t>
            </w:r>
            <w:r>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sidRPr="000D39E4">
              <w:rPr>
                <w:rFonts w:ascii="Arial" w:eastAsia="Times New Roman" w:hAnsi="Arial" w:cs="Arial"/>
                <w:b/>
                <w:sz w:val="16"/>
                <w:lang w:val="eu-ES" w:eastAsia="es-ES_tradnl"/>
              </w:rPr>
              <w:t xml:space="preserve"> </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9F583A">
              <w:rPr>
                <w:rFonts w:ascii="Arial" w:eastAsia="Times New Roman" w:hAnsi="Arial" w:cs="Arial"/>
                <w:b/>
                <w:sz w:val="20"/>
                <w:lang w:val="eu-ES" w:eastAsia="es-ES_tradnl"/>
              </w:rPr>
            </w:r>
            <w:r w:rsidR="009F583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564758" w:rsidRPr="00AD278A" w14:paraId="1CAB5B25" w14:textId="77777777" w:rsidTr="000C55A6">
        <w:trPr>
          <w:cantSplit/>
          <w:trHeight w:val="40"/>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5EB1E7E9" w14:textId="77777777" w:rsidR="00564758" w:rsidRDefault="00564758" w:rsidP="000C55A6">
            <w:pPr>
              <w:tabs>
                <w:tab w:val="center" w:pos="4819"/>
                <w:tab w:val="left" w:pos="7088"/>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Agente itzaltzaile gaseoso bidez sua itzaltzeko sistema finkoak </w:t>
            </w:r>
          </w:p>
          <w:p w14:paraId="6A1AAEA8" w14:textId="77777777" w:rsidR="00564758" w:rsidRPr="00AD278A" w:rsidRDefault="00564758" w:rsidP="000C55A6">
            <w:pPr>
              <w:tabs>
                <w:tab w:val="center" w:pos="4819"/>
                <w:tab w:val="left" w:pos="7088"/>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sz w:val="20"/>
                <w:lang w:val="es-ES_tradnl" w:eastAsia="es-ES_tradnl"/>
              </w:rPr>
              <w:t>Sistemas fijos de extinción por agentes extintores gaseosos</w:t>
            </w:r>
            <w:r>
              <w:rPr>
                <w:rFonts w:ascii="Arial" w:eastAsia="Times New Roman" w:hAnsi="Arial" w:cs="Arial"/>
                <w:sz w:val="20"/>
                <w:lang w:val="es-ES_tradnl" w:eastAsia="es-ES_tradnl"/>
              </w:rPr>
              <w:t xml:space="preserve">                                                                     </w:t>
            </w:r>
            <w:r w:rsidRPr="000D39E4">
              <w:rPr>
                <w:rFonts w:ascii="Arial" w:eastAsia="Times New Roman" w:hAnsi="Arial" w:cs="Arial"/>
                <w:sz w:val="24"/>
                <w:lang w:val="es-ES_tradnl"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9F583A">
              <w:rPr>
                <w:rFonts w:ascii="Arial" w:eastAsia="Times New Roman" w:hAnsi="Arial" w:cs="Arial"/>
                <w:b/>
                <w:sz w:val="20"/>
                <w:lang w:val="eu-ES" w:eastAsia="es-ES_tradnl"/>
              </w:rPr>
            </w:r>
            <w:r w:rsidR="009F583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564758" w:rsidRPr="00AD278A" w14:paraId="014F35F4" w14:textId="77777777" w:rsidTr="000C55A6">
        <w:trPr>
          <w:cantSplit/>
          <w:trHeight w:val="41"/>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74D4546F" w14:textId="77777777" w:rsidR="00564758" w:rsidRDefault="00564758" w:rsidP="000C55A6">
            <w:pPr>
              <w:tabs>
                <w:tab w:val="center" w:pos="4819"/>
                <w:tab w:val="left" w:pos="7088"/>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Aerosol kondentsatu bidez sua itzaltzeko sistema finkoak </w:t>
            </w:r>
          </w:p>
          <w:p w14:paraId="10B816CB" w14:textId="77777777" w:rsidR="00564758" w:rsidRPr="00AD278A" w:rsidRDefault="00564758" w:rsidP="000C55A6">
            <w:pPr>
              <w:tabs>
                <w:tab w:val="center" w:pos="4819"/>
                <w:tab w:val="left" w:pos="7088"/>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sz w:val="20"/>
                <w:lang w:val="es-ES_tradnl" w:eastAsia="es-ES_tradnl"/>
              </w:rPr>
              <w:t>Sistemas fijos de extinción por aerosoles condensados</w:t>
            </w:r>
            <w:r w:rsidRPr="00AD278A">
              <w:rPr>
                <w:rFonts w:ascii="Arial" w:eastAsia="Times New Roman" w:hAnsi="Arial" w:cs="Arial"/>
                <w:b/>
                <w:sz w:val="20"/>
                <w:lang w:val="eu-ES" w:eastAsia="es-ES_tradnl"/>
              </w:rPr>
              <w:t xml:space="preserve">                    </w:t>
            </w:r>
            <w:r>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9F583A">
              <w:rPr>
                <w:rFonts w:ascii="Arial" w:eastAsia="Times New Roman" w:hAnsi="Arial" w:cs="Arial"/>
                <w:b/>
                <w:sz w:val="20"/>
                <w:lang w:val="eu-ES" w:eastAsia="es-ES_tradnl"/>
              </w:rPr>
            </w:r>
            <w:r w:rsidR="009F583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564758" w:rsidRPr="00AD278A" w14:paraId="56D1138C" w14:textId="77777777" w:rsidTr="000C55A6">
        <w:trPr>
          <w:cantSplit/>
          <w:trHeight w:val="40"/>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56D57AB3" w14:textId="77777777" w:rsidR="00564758" w:rsidRPr="00AD278A" w:rsidRDefault="00564758" w:rsidP="000C55A6">
            <w:pPr>
              <w:tabs>
                <w:tab w:val="center" w:pos="4819"/>
                <w:tab w:val="left" w:pos="7088"/>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Kea eta beroa kontrolatzeko sistemak </w:t>
            </w:r>
            <w:r w:rsidRPr="00AD278A">
              <w:rPr>
                <w:rFonts w:ascii="Arial" w:eastAsia="Times New Roman" w:hAnsi="Arial" w:cs="Arial"/>
                <w:sz w:val="20"/>
                <w:lang w:val="es-ES_tradnl" w:eastAsia="es-ES_tradnl"/>
              </w:rPr>
              <w:t>Sistemas para el control de humos y de calor</w:t>
            </w:r>
            <w:r>
              <w:rPr>
                <w:rFonts w:ascii="Arial" w:eastAsia="Times New Roman" w:hAnsi="Arial" w:cs="Arial"/>
                <w:sz w:val="20"/>
                <w:lang w:val="es-ES_tradnl" w:eastAsia="es-ES_tradnl"/>
              </w:rPr>
              <w:t xml:space="preserve">   </w:t>
            </w:r>
            <w:r w:rsidRPr="00AD278A">
              <w:rPr>
                <w:rFonts w:ascii="Arial" w:eastAsia="Times New Roman" w:hAnsi="Arial" w:cs="Arial"/>
                <w:b/>
                <w:sz w:val="20"/>
                <w:lang w:val="eu-ES" w:eastAsia="es-ES_tradnl"/>
              </w:rPr>
              <w:tab/>
            </w:r>
            <w:r w:rsidRPr="00AD278A">
              <w:rPr>
                <w:rFonts w:ascii="Arial" w:eastAsia="Times New Roman" w:hAnsi="Arial" w:cs="Arial"/>
                <w:b/>
                <w:sz w:val="20"/>
                <w:lang w:val="eu-ES" w:eastAsia="es-ES_tradnl"/>
              </w:rPr>
              <w:tab/>
              <w:t xml:space="preserve">                   </w:t>
            </w:r>
            <w:r w:rsidRPr="000D39E4">
              <w:rPr>
                <w:rFonts w:ascii="Arial" w:eastAsia="Times New Roman" w:hAnsi="Arial" w:cs="Arial"/>
                <w:b/>
                <w:sz w:val="16"/>
                <w:lang w:val="eu-ES" w:eastAsia="es-ES_tradnl"/>
              </w:rPr>
              <w:t xml:space="preserve"> </w:t>
            </w:r>
            <w:r w:rsidRPr="000D39E4">
              <w:rPr>
                <w:rFonts w:ascii="Arial" w:eastAsia="Times New Roman" w:hAnsi="Arial" w:cs="Arial"/>
                <w:b/>
                <w:lang w:val="eu-ES" w:eastAsia="es-ES_tradnl"/>
              </w:rPr>
              <w:t xml:space="preserve"> </w:t>
            </w:r>
            <w:r w:rsidRPr="000D39E4">
              <w:rPr>
                <w:rFonts w:ascii="Arial" w:eastAsia="Times New Roman" w:hAnsi="Arial" w:cs="Arial"/>
                <w:b/>
                <w:sz w:val="28"/>
                <w:lang w:val="eu-ES" w:eastAsia="es-ES_tradnl"/>
              </w:rPr>
              <w:t xml:space="preserve"> </w:t>
            </w:r>
            <w:r w:rsidRPr="00AD278A">
              <w:rPr>
                <w:rFonts w:ascii="Arial" w:eastAsia="Times New Roman" w:hAnsi="Arial" w:cs="Arial"/>
                <w:b/>
                <w:sz w:val="12"/>
                <w:lang w:val="eu-ES" w:eastAsia="es-ES_tradnl"/>
              </w:rPr>
              <w:t xml:space="preserve"> </w:t>
            </w:r>
            <w:r w:rsidRPr="00AD278A">
              <w:rPr>
                <w:rFonts w:ascii="Arial" w:eastAsia="Times New Roman" w:hAnsi="Arial" w:cs="Arial"/>
                <w:b/>
                <w:sz w:val="18"/>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9F583A">
              <w:rPr>
                <w:rFonts w:ascii="Arial" w:eastAsia="Times New Roman" w:hAnsi="Arial" w:cs="Arial"/>
                <w:b/>
                <w:sz w:val="20"/>
                <w:lang w:val="eu-ES" w:eastAsia="es-ES_tradnl"/>
              </w:rPr>
            </w:r>
            <w:r w:rsidR="009F583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564758" w:rsidRPr="00AD278A" w14:paraId="2F5A8537" w14:textId="77777777" w:rsidTr="000C55A6">
        <w:trPr>
          <w:cantSplit/>
          <w:trHeight w:val="40"/>
        </w:trPr>
        <w:tc>
          <w:tcPr>
            <w:tcW w:w="5000" w:type="pct"/>
            <w:gridSpan w:val="13"/>
            <w:tcBorders>
              <w:top w:val="single" w:sz="4" w:space="0" w:color="auto"/>
              <w:left w:val="single" w:sz="8" w:space="0" w:color="auto"/>
              <w:bottom w:val="nil"/>
              <w:right w:val="single" w:sz="8" w:space="0" w:color="auto"/>
            </w:tcBorders>
            <w:vAlign w:val="center"/>
          </w:tcPr>
          <w:p w14:paraId="2DE7C417" w14:textId="77777777" w:rsidR="00564758" w:rsidRPr="00AD278A" w:rsidRDefault="00564758" w:rsidP="000C55A6">
            <w:pPr>
              <w:tabs>
                <w:tab w:val="center" w:pos="4819"/>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Seinaleztapen luminiszenteko sistemak </w:t>
            </w:r>
            <w:r w:rsidRPr="00AD278A">
              <w:rPr>
                <w:rFonts w:ascii="Arial" w:eastAsia="Times New Roman" w:hAnsi="Arial" w:cs="Arial"/>
                <w:sz w:val="20"/>
                <w:lang w:val="es-ES_tradnl" w:eastAsia="es-ES_tradnl"/>
              </w:rPr>
              <w:t>Sistemas de señalización luminiscente</w:t>
            </w:r>
            <w:r w:rsidRPr="00AD278A">
              <w:rPr>
                <w:rFonts w:ascii="Arial" w:eastAsia="Times New Roman" w:hAnsi="Arial" w:cs="Arial"/>
                <w:b/>
                <w:sz w:val="20"/>
                <w:lang w:val="eu-ES" w:eastAsia="es-ES_tradnl"/>
              </w:rPr>
              <w:tab/>
              <w:t xml:space="preserve">                  </w:t>
            </w:r>
            <w:r>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sidRPr="000D39E4">
              <w:rPr>
                <w:rFonts w:ascii="Arial" w:eastAsia="Times New Roman" w:hAnsi="Arial" w:cs="Arial"/>
                <w:b/>
                <w:sz w:val="18"/>
                <w:lang w:val="eu-ES" w:eastAsia="es-ES_tradnl"/>
              </w:rPr>
              <w:t xml:space="preserve">  </w:t>
            </w:r>
            <w:r w:rsidRPr="000D39E4">
              <w:rPr>
                <w:rFonts w:ascii="Arial" w:eastAsia="Times New Roman" w:hAnsi="Arial" w:cs="Arial"/>
                <w:b/>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9F583A">
              <w:rPr>
                <w:rFonts w:ascii="Arial" w:eastAsia="Times New Roman" w:hAnsi="Arial" w:cs="Arial"/>
                <w:b/>
                <w:sz w:val="20"/>
                <w:lang w:val="eu-ES" w:eastAsia="es-ES_tradnl"/>
              </w:rPr>
            </w:r>
            <w:r w:rsidR="009F583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564758" w:rsidRPr="00AD278A" w14:paraId="5043D4CE" w14:textId="77777777" w:rsidTr="000C55A6">
        <w:trPr>
          <w:cantSplit/>
          <w:trHeight w:val="40"/>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3EB5672C" w14:textId="77777777" w:rsidR="00564758" w:rsidRPr="00AD278A" w:rsidRDefault="00564758" w:rsidP="000C55A6">
            <w:pPr>
              <w:tabs>
                <w:tab w:val="center" w:pos="4819"/>
                <w:tab w:val="left" w:pos="7938"/>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Su-itzalgailuak </w:t>
            </w:r>
            <w:r w:rsidRPr="00AD278A">
              <w:rPr>
                <w:rFonts w:ascii="Arial" w:eastAsia="Times New Roman" w:hAnsi="Arial" w:cs="Arial"/>
                <w:sz w:val="20"/>
                <w:lang w:val="es-ES_tradnl" w:eastAsia="es-ES_tradnl"/>
              </w:rPr>
              <w:t>Extintores de incendio</w:t>
            </w:r>
            <w:r w:rsidRPr="00AD278A">
              <w:rPr>
                <w:rFonts w:ascii="Arial" w:eastAsia="Times New Roman" w:hAnsi="Arial" w:cs="Arial"/>
                <w:b/>
                <w:sz w:val="20"/>
                <w:lang w:val="eu-ES" w:eastAsia="es-ES_tradnl"/>
              </w:rPr>
              <w:tab/>
              <w:t xml:space="preserve">                                                                                                   </w:t>
            </w:r>
            <w:r>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sidRPr="000D39E4">
              <w:rPr>
                <w:rFonts w:ascii="Arial" w:eastAsia="Times New Roman" w:hAnsi="Arial" w:cs="Arial"/>
                <w:b/>
                <w:sz w:val="24"/>
                <w:lang w:val="eu-ES" w:eastAsia="es-ES_tradnl"/>
              </w:rPr>
              <w:t xml:space="preserve"> </w:t>
            </w:r>
            <w:r w:rsidRPr="000D39E4">
              <w:rPr>
                <w:rFonts w:ascii="Arial" w:eastAsia="Times New Roman" w:hAnsi="Arial" w:cs="Arial"/>
                <w:b/>
                <w:sz w:val="18"/>
                <w:lang w:val="eu-ES" w:eastAsia="es-ES_tradnl"/>
              </w:rPr>
              <w:t xml:space="preserve"> </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9F583A">
              <w:rPr>
                <w:rFonts w:ascii="Arial" w:eastAsia="Times New Roman" w:hAnsi="Arial" w:cs="Arial"/>
                <w:b/>
                <w:sz w:val="20"/>
                <w:lang w:val="eu-ES" w:eastAsia="es-ES_tradnl"/>
              </w:rPr>
            </w:r>
            <w:r w:rsidR="009F583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564758" w:rsidRPr="00AD278A" w14:paraId="3E23733E" w14:textId="77777777" w:rsidTr="000C55A6">
        <w:trPr>
          <w:cantSplit/>
          <w:trHeight w:val="40"/>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5547CA29" w14:textId="77777777" w:rsidR="00564758" w:rsidRPr="00AD278A" w:rsidRDefault="00564758" w:rsidP="000C55A6">
            <w:pPr>
              <w:tabs>
                <w:tab w:val="center" w:pos="4819"/>
                <w:tab w:val="left" w:pos="7938"/>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Suaren aurkako mantak </w:t>
            </w:r>
            <w:r w:rsidRPr="00AD278A">
              <w:rPr>
                <w:rFonts w:ascii="Arial" w:eastAsia="Times New Roman" w:hAnsi="Arial" w:cs="Arial"/>
                <w:sz w:val="20"/>
                <w:lang w:val="es-ES_tradnl" w:eastAsia="es-ES_tradnl"/>
              </w:rPr>
              <w:t>Mantas ignífugas</w:t>
            </w:r>
            <w:r w:rsidRPr="00AD278A">
              <w:rPr>
                <w:rFonts w:ascii="Arial" w:eastAsia="Times New Roman" w:hAnsi="Arial" w:cs="Arial"/>
                <w:b/>
                <w:sz w:val="20"/>
                <w:lang w:val="eu-ES" w:eastAsia="es-ES_tradnl"/>
              </w:rPr>
              <w:tab/>
              <w:t xml:space="preserve">                                                                                           </w:t>
            </w:r>
            <w:r>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8"/>
                <w:lang w:val="eu-ES" w:eastAsia="es-ES_tradnl"/>
              </w:rPr>
              <w:t xml:space="preserve"> </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9F583A">
              <w:rPr>
                <w:rFonts w:ascii="Arial" w:eastAsia="Times New Roman" w:hAnsi="Arial" w:cs="Arial"/>
                <w:b/>
                <w:sz w:val="20"/>
                <w:lang w:val="eu-ES" w:eastAsia="es-ES_tradnl"/>
              </w:rPr>
            </w:r>
            <w:r w:rsidR="009F583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564758" w:rsidRPr="00AD278A" w14:paraId="7C3A7779" w14:textId="77777777" w:rsidTr="000C5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3" w:type="pct"/>
          <w:cantSplit/>
          <w:trHeight w:val="27"/>
        </w:trPr>
        <w:tc>
          <w:tcPr>
            <w:tcW w:w="4947" w:type="pct"/>
            <w:gridSpan w:val="12"/>
          </w:tcPr>
          <w:p w14:paraId="7108DE06" w14:textId="77777777" w:rsidR="00564758" w:rsidRPr="00AD278A" w:rsidRDefault="00564758" w:rsidP="000C55A6">
            <w:pPr>
              <w:tabs>
                <w:tab w:val="left" w:pos="5645"/>
              </w:tabs>
              <w:spacing w:after="0" w:line="240" w:lineRule="auto"/>
              <w:ind w:right="459"/>
              <w:jc w:val="both"/>
              <w:rPr>
                <w:rFonts w:ascii="Arial" w:eastAsia="Times New Roman" w:hAnsi="Arial" w:cs="Arial"/>
                <w:b/>
                <w:sz w:val="24"/>
                <w:szCs w:val="20"/>
                <w:u w:val="dotted"/>
                <w:lang w:val="eu-ES" w:eastAsia="es-ES_tradnl"/>
              </w:rPr>
            </w:pPr>
          </w:p>
        </w:tc>
      </w:tr>
    </w:tbl>
    <w:p w14:paraId="6A06615A" w14:textId="77777777" w:rsidR="00564758" w:rsidRDefault="00564758" w:rsidP="00564758">
      <w:pPr>
        <w:tabs>
          <w:tab w:val="left" w:pos="6379"/>
          <w:tab w:val="left" w:pos="9781"/>
        </w:tabs>
        <w:spacing w:after="0" w:line="240" w:lineRule="auto"/>
        <w:ind w:left="709" w:right="-142"/>
        <w:jc w:val="both"/>
        <w:rPr>
          <w:rFonts w:ascii="Arial" w:eastAsia="Times New Roman" w:hAnsi="Arial" w:cs="Arial"/>
          <w:b/>
          <w:i/>
          <w:sz w:val="20"/>
          <w:lang w:val="es-ES_tradnl" w:eastAsia="es-ES_tradnl"/>
        </w:rPr>
      </w:pPr>
    </w:p>
    <w:p w14:paraId="11D1B867" w14:textId="77777777" w:rsidR="00564758" w:rsidRDefault="00564758" w:rsidP="00564758">
      <w:pPr>
        <w:tabs>
          <w:tab w:val="left" w:pos="6379"/>
          <w:tab w:val="left" w:pos="9781"/>
        </w:tabs>
        <w:spacing w:after="0" w:line="240" w:lineRule="auto"/>
        <w:ind w:left="709" w:right="-142"/>
        <w:jc w:val="both"/>
        <w:rPr>
          <w:rFonts w:ascii="Arial" w:eastAsia="Times New Roman" w:hAnsi="Arial" w:cs="Arial"/>
          <w:b/>
          <w:i/>
          <w:sz w:val="20"/>
          <w:lang w:val="es-ES_tradnl" w:eastAsia="es-ES_tradnl"/>
        </w:rPr>
      </w:pPr>
    </w:p>
    <w:p w14:paraId="359C00D0" w14:textId="77777777" w:rsidR="00564758" w:rsidRDefault="00564758" w:rsidP="00564758">
      <w:pPr>
        <w:tabs>
          <w:tab w:val="left" w:pos="6379"/>
          <w:tab w:val="left" w:pos="9781"/>
        </w:tabs>
        <w:spacing w:after="0" w:line="240" w:lineRule="auto"/>
        <w:ind w:left="709" w:right="-142"/>
        <w:jc w:val="both"/>
        <w:rPr>
          <w:rFonts w:ascii="Arial" w:eastAsia="Times New Roman" w:hAnsi="Arial" w:cs="Arial"/>
          <w:i/>
          <w:sz w:val="20"/>
          <w:lang w:val="es-ES_tradnl" w:eastAsia="es-ES_tradnl"/>
        </w:rPr>
      </w:pPr>
      <w:r w:rsidRPr="00AD278A">
        <w:rPr>
          <w:rFonts w:ascii="Arial" w:eastAsia="Times New Roman" w:hAnsi="Arial" w:cs="Arial"/>
          <w:b/>
          <w:i/>
          <w:sz w:val="20"/>
          <w:lang w:val="es-ES_tradnl" w:eastAsia="es-ES_tradnl"/>
        </w:rPr>
        <w:lastRenderedPageBreak/>
        <w:t>*</w:t>
      </w:r>
      <w:r w:rsidRPr="00AD278A">
        <w:rPr>
          <w:rFonts w:ascii="Arial" w:eastAsia="Times New Roman" w:hAnsi="Arial" w:cs="Arial"/>
          <w:b/>
          <w:sz w:val="24"/>
          <w:szCs w:val="20"/>
          <w:lang w:val="es-ES_tradnl" w:eastAsia="es-ES_tradnl"/>
        </w:rPr>
        <w:t xml:space="preserve"> </w:t>
      </w:r>
      <w:r w:rsidRPr="00AD278A">
        <w:rPr>
          <w:rFonts w:ascii="Arial" w:eastAsia="Times New Roman" w:hAnsi="Arial" w:cs="Arial"/>
          <w:b/>
          <w:i/>
          <w:sz w:val="20"/>
          <w:lang w:val="es-ES_tradnl" w:eastAsia="es-ES_tradnl"/>
        </w:rPr>
        <w:t xml:space="preserve">Teknikari eskudunak egindako memoria, honako hauek bilduko dituena: instalazioaren titularra; enpresa instalatzailea; erabilera industrialekoa ez den eraikinean edo haren eremuan babestu beharreko arearen hedadura, zerbitzuan jarriko den suteetatik babesteko instalazioaren irismena, haren azalera (m2) eta kokalekua zehaztuta, instalatutako ekipamendu eta sistemak (haien ezaugarri teknikoak, markak, egokitasun-ebaluazio teknikoak, halakorik balego, eta merkataritza-markak eta modeloak); eta, instalazioen dimentsionamenduan egindako kalkulu teknikoak </w:t>
      </w:r>
      <w:r w:rsidRPr="00AD278A">
        <w:rPr>
          <w:rFonts w:ascii="Arial" w:eastAsia="Times New Roman" w:hAnsi="Arial" w:cs="Arial"/>
          <w:i/>
          <w:sz w:val="20"/>
          <w:lang w:val="es-ES_tradnl" w:eastAsia="es-ES_tradnl"/>
        </w:rPr>
        <w:t>Memoria realizada por técnica o técnico competente, que deberá contener expresión de la persona titular de la instalación, de la empresa instaladora, del alcance del área a proteger del edificio o zona del mismo, del alcance de la instalación de protección contra incendios objeto de este informe, incluyendo la superficie en m2 y emplazamiento de la instalación, de los equipos y sistemas instalados (sus características técnicas, marcados, Evaluaciones Técnicas de idoneidad si las hubiere, así como las marcas y modelos comerciales); y de los cálculos técnicos que se hayan podido realizar para comprobar el dimensionamiento de las instalaciones.</w:t>
      </w:r>
    </w:p>
    <w:p w14:paraId="3CD80AA6" w14:textId="77777777" w:rsidR="00564758" w:rsidRPr="00AD278A" w:rsidRDefault="00564758" w:rsidP="00564758">
      <w:pPr>
        <w:tabs>
          <w:tab w:val="left" w:pos="6379"/>
          <w:tab w:val="left" w:pos="9781"/>
        </w:tabs>
        <w:spacing w:after="0" w:line="240" w:lineRule="auto"/>
        <w:ind w:left="709" w:right="-142"/>
        <w:jc w:val="both"/>
        <w:rPr>
          <w:rFonts w:ascii="Arial" w:eastAsia="Times New Roman" w:hAnsi="Arial" w:cs="Arial"/>
          <w:i/>
          <w:sz w:val="20"/>
          <w:lang w:val="es-ES_tradnl" w:eastAsia="es-ES_tradnl"/>
        </w:rPr>
      </w:pPr>
    </w:p>
    <w:p w14:paraId="471D4909" w14:textId="77777777" w:rsidR="00564758" w:rsidRPr="00AD278A" w:rsidRDefault="00564758" w:rsidP="00564758">
      <w:pPr>
        <w:tabs>
          <w:tab w:val="left" w:pos="6379"/>
          <w:tab w:val="left" w:pos="9781"/>
        </w:tabs>
        <w:spacing w:after="0" w:line="240" w:lineRule="auto"/>
        <w:ind w:left="709" w:right="-142"/>
        <w:jc w:val="both"/>
        <w:rPr>
          <w:rFonts w:ascii="Arial" w:eastAsia="Times New Roman" w:hAnsi="Arial" w:cs="Arial"/>
          <w:i/>
          <w:sz w:val="20"/>
          <w:lang w:val="es-ES_tradnl" w:eastAsia="es-ES_tradnl"/>
        </w:rPr>
      </w:pPr>
      <w:r w:rsidRPr="00AD278A">
        <w:rPr>
          <w:rFonts w:ascii="Arial" w:eastAsia="Times New Roman" w:hAnsi="Arial" w:cs="Arial"/>
          <w:b/>
          <w:i/>
          <w:sz w:val="20"/>
          <w:lang w:val="es-ES_tradnl" w:eastAsia="es-ES_tradnl"/>
        </w:rPr>
        <w:t xml:space="preserve">** Teknikari eskudunak egindako planoak, eta, horien artean, honako hauek: a) Kokapen-planoa eta kokaleku-planoa; eta, b) Suteetatik babesteko ekipamendu eta sistemen planoak: oin-planoak, osagaien kokapena zehaztuta, ekipamenduen eta sistemen irismena eta jarduketak zedarrituta, babestu beharreko eremu eta guneei dagokienez, arauzko distantziak egiaztatzeko moduan. Hasiera-eskema, altxaera-planoak eta xehetasunekoak, hala behar izanez gero </w:t>
      </w:r>
      <w:r w:rsidRPr="00AD278A">
        <w:rPr>
          <w:rFonts w:ascii="Arial" w:eastAsia="Times New Roman" w:hAnsi="Arial" w:cs="Arial"/>
          <w:i/>
          <w:sz w:val="20"/>
          <w:lang w:val="es-ES_tradnl" w:eastAsia="es-ES_tradnl"/>
        </w:rPr>
        <w:t>Planos realizados por técnica o técnico competente, entre los que deberán figurar los siguientes: a) Plano de situación-emplazamiento; y b) Planos de equipos y sistemas de protección contra incendios: planos de planta con ubicación de los componentes y delimitación del alcance y actuación de los equipos y sistemas a las zonas y áreas a proteger, permitiendo comprobar las distancias reglamentarias. Esquema de principio, planos de alzado y de detalle en caso necesario.</w:t>
      </w:r>
    </w:p>
    <w:p w14:paraId="4987CA17" w14:textId="77777777" w:rsidR="00564758" w:rsidRPr="00AD278A" w:rsidRDefault="00564758" w:rsidP="00564758">
      <w:pPr>
        <w:tabs>
          <w:tab w:val="left" w:pos="6379"/>
          <w:tab w:val="left" w:pos="9781"/>
        </w:tabs>
        <w:spacing w:after="0" w:line="240" w:lineRule="auto"/>
        <w:ind w:left="709" w:right="-142"/>
        <w:jc w:val="both"/>
        <w:rPr>
          <w:rFonts w:ascii="Arial" w:eastAsia="Times New Roman" w:hAnsi="Arial" w:cs="Arial"/>
          <w:b/>
          <w:i/>
          <w:sz w:val="20"/>
          <w:lang w:val="es-ES_tradnl" w:eastAsia="es-ES_tradnl"/>
        </w:rPr>
      </w:pPr>
    </w:p>
    <w:p w14:paraId="7960BCCD" w14:textId="77777777" w:rsidR="00564758" w:rsidRPr="00AD278A" w:rsidRDefault="00564758" w:rsidP="00564758">
      <w:pPr>
        <w:tabs>
          <w:tab w:val="left" w:pos="6379"/>
          <w:tab w:val="left" w:pos="9781"/>
        </w:tabs>
        <w:spacing w:after="0" w:line="240" w:lineRule="auto"/>
        <w:ind w:right="-142"/>
        <w:jc w:val="both"/>
        <w:rPr>
          <w:rFonts w:ascii="Arial" w:eastAsia="Times New Roman" w:hAnsi="Arial" w:cs="Arial"/>
          <w:lang w:val="es-ES_tradnl" w:eastAsia="es-ES_tradnl"/>
        </w:rPr>
      </w:pPr>
      <w:r w:rsidRPr="00AD278A">
        <w:rPr>
          <w:rFonts w:ascii="Arial" w:eastAsia="Times New Roman" w:hAnsi="Arial" w:cs="Arial"/>
          <w:b/>
          <w:lang w:val="eu-ES" w:eastAsia="es-ES_tradnl"/>
        </w:rPr>
        <w:t xml:space="preserve">2. Diseinu aldetik, instalazioak aplikatu beharreko erregelamendua eta/edo araudia betetzen du </w:t>
      </w:r>
      <w:r w:rsidRPr="00AD278A">
        <w:rPr>
          <w:rFonts w:ascii="Arial" w:eastAsia="Times New Roman" w:hAnsi="Arial" w:cs="Arial"/>
          <w:lang w:val="es-ES_tradnl" w:eastAsia="es-ES_tradnl"/>
        </w:rPr>
        <w:t>Que la instalación, a efectos de diseño, cumple la reglamentación y/o normativa aplicable en su momento.</w:t>
      </w:r>
    </w:p>
    <w:p w14:paraId="0F380C9F" w14:textId="77777777" w:rsidR="00564758" w:rsidRPr="00AD278A" w:rsidRDefault="00564758" w:rsidP="00564758">
      <w:pPr>
        <w:tabs>
          <w:tab w:val="left" w:pos="6379"/>
          <w:tab w:val="left" w:pos="9781"/>
        </w:tabs>
        <w:spacing w:after="0" w:line="240" w:lineRule="auto"/>
        <w:ind w:right="-142"/>
        <w:jc w:val="both"/>
        <w:rPr>
          <w:rFonts w:ascii="Arial" w:eastAsia="Times New Roman" w:hAnsi="Arial" w:cs="Arial"/>
          <w:lang w:val="es-ES_tradnl" w:eastAsia="es-ES_tradnl"/>
        </w:rPr>
      </w:pPr>
    </w:p>
    <w:p w14:paraId="7448E4E2" w14:textId="77777777" w:rsidR="00564758" w:rsidRPr="00AD278A" w:rsidRDefault="00564758" w:rsidP="00564758">
      <w:pPr>
        <w:tabs>
          <w:tab w:val="left" w:pos="6379"/>
          <w:tab w:val="left" w:pos="9781"/>
        </w:tabs>
        <w:spacing w:after="0" w:line="240" w:lineRule="auto"/>
        <w:ind w:right="-142"/>
        <w:jc w:val="both"/>
        <w:rPr>
          <w:rFonts w:ascii="Arial" w:eastAsia="Times New Roman" w:hAnsi="Arial" w:cs="Arial"/>
          <w:lang w:val="es-ES_tradnl" w:eastAsia="es-ES_tradnl"/>
        </w:rPr>
      </w:pPr>
      <w:r w:rsidRPr="00AD278A">
        <w:rPr>
          <w:rFonts w:ascii="Arial" w:eastAsia="Times New Roman" w:hAnsi="Arial" w:cs="Arial"/>
          <w:b/>
          <w:lang w:val="eu-ES" w:eastAsia="es-ES_tradnl"/>
        </w:rPr>
        <w:t>3. Beharrezko diren eta/edo arauz ezarrita dauden egiaztapen eta probak egin dira, eta emaitza onargarria izan da. Hartara, adierazi egiten da bete direla </w:t>
      </w:r>
      <w:r w:rsidRPr="00AD278A">
        <w:rPr>
          <w:rFonts w:ascii="Arial" w:eastAsia="Times New Roman" w:hAnsi="Arial" w:cs="Arial"/>
          <w:b/>
          <w:lang w:val="es-ES_tradnl" w:eastAsia="es-ES_tradnl"/>
        </w:rPr>
        <w:fldChar w:fldCharType="begin">
          <w:ffData>
            <w:name w:val="Texto87"/>
            <w:enabled/>
            <w:calcOnExit w:val="0"/>
            <w:textInput>
              <w:maxLength w:val="138"/>
            </w:textInput>
          </w:ffData>
        </w:fldChar>
      </w:r>
      <w:r w:rsidRPr="00AD278A">
        <w:rPr>
          <w:rFonts w:ascii="Arial" w:eastAsia="Times New Roman" w:hAnsi="Arial" w:cs="Arial"/>
          <w:b/>
          <w:lang w:val="es-ES_tradnl" w:eastAsia="es-ES_tradnl"/>
        </w:rPr>
        <w:instrText xml:space="preserve"> FORMTEXT </w:instrText>
      </w:r>
      <w:r w:rsidRPr="00AD278A">
        <w:rPr>
          <w:rFonts w:ascii="Arial" w:eastAsia="Times New Roman" w:hAnsi="Arial" w:cs="Arial"/>
          <w:b/>
          <w:lang w:val="es-ES_tradnl" w:eastAsia="es-ES_tradnl"/>
        </w:rPr>
      </w:r>
      <w:r w:rsidRPr="00AD278A">
        <w:rPr>
          <w:rFonts w:ascii="Arial" w:eastAsia="Times New Roman" w:hAnsi="Arial" w:cs="Arial"/>
          <w:b/>
          <w:lang w:val="es-ES_tradnl" w:eastAsia="es-ES_tradnl"/>
        </w:rPr>
        <w:fldChar w:fldCharType="separate"/>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lang w:val="es-ES_tradnl" w:eastAsia="es-ES_tradnl"/>
        </w:rPr>
        <w:fldChar w:fldCharType="end"/>
      </w:r>
      <w:r w:rsidRPr="00AD278A">
        <w:rPr>
          <w:rFonts w:ascii="Arial" w:eastAsia="Times New Roman" w:hAnsi="Arial" w:cs="Arial"/>
          <w:b/>
          <w:lang w:val="eu-ES" w:eastAsia="es-ES_tradnl"/>
        </w:rPr>
        <w:t xml:space="preserve"> Errege Dekretuko preskripzio teknikoak, akatsik egin gabe; izan ere, errege-dekretu hori indarrean zegoen, instalazioa zerbitzuan jarri zen egun egiaztatuan </w:t>
      </w:r>
      <w:r w:rsidRPr="00AD278A">
        <w:rPr>
          <w:rFonts w:ascii="Arial" w:eastAsia="Times New Roman" w:hAnsi="Arial" w:cs="Arial"/>
          <w:lang w:val="es-ES_tradnl" w:eastAsia="es-ES_tradnl"/>
        </w:rPr>
        <w:t xml:space="preserve">Que se han realizado, con resultado aceptable, las comprobaciones y pruebas necesarias y/o reglamentariamente establecidas al objeto de indicar que se siguen cumpliendo las prescripciones técnicas del Real Decreto </w:t>
      </w:r>
      <w:r w:rsidRPr="00AD278A">
        <w:rPr>
          <w:rFonts w:ascii="Arial" w:eastAsia="Times New Roman" w:hAnsi="Arial" w:cs="Arial"/>
          <w:b/>
          <w:lang w:val="es-ES_tradnl" w:eastAsia="es-ES_tradnl"/>
        </w:rPr>
        <w:fldChar w:fldCharType="begin">
          <w:ffData>
            <w:name w:val="Texto87"/>
            <w:enabled/>
            <w:calcOnExit w:val="0"/>
            <w:textInput>
              <w:maxLength w:val="138"/>
            </w:textInput>
          </w:ffData>
        </w:fldChar>
      </w:r>
      <w:r w:rsidRPr="00AD278A">
        <w:rPr>
          <w:rFonts w:ascii="Arial" w:eastAsia="Times New Roman" w:hAnsi="Arial" w:cs="Arial"/>
          <w:b/>
          <w:lang w:val="es-ES_tradnl" w:eastAsia="es-ES_tradnl"/>
        </w:rPr>
        <w:instrText xml:space="preserve"> FORMTEXT </w:instrText>
      </w:r>
      <w:r w:rsidRPr="00AD278A">
        <w:rPr>
          <w:rFonts w:ascii="Arial" w:eastAsia="Times New Roman" w:hAnsi="Arial" w:cs="Arial"/>
          <w:b/>
          <w:lang w:val="es-ES_tradnl" w:eastAsia="es-ES_tradnl"/>
        </w:rPr>
      </w:r>
      <w:r w:rsidRPr="00AD278A">
        <w:rPr>
          <w:rFonts w:ascii="Arial" w:eastAsia="Times New Roman" w:hAnsi="Arial" w:cs="Arial"/>
          <w:b/>
          <w:lang w:val="es-ES_tradnl" w:eastAsia="es-ES_tradnl"/>
        </w:rPr>
        <w:fldChar w:fldCharType="separate"/>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lang w:val="es-ES_tradnl" w:eastAsia="es-ES_tradnl"/>
        </w:rPr>
        <w:fldChar w:fldCharType="end"/>
      </w:r>
      <w:r w:rsidRPr="00AD278A">
        <w:rPr>
          <w:rFonts w:ascii="Arial" w:eastAsia="Times New Roman" w:hAnsi="Arial" w:cs="Arial"/>
          <w:lang w:val="es-ES_tradnl" w:eastAsia="es-ES_tradnl"/>
        </w:rPr>
        <w:t>, que se encontraba en vigor en la fecha acreditada en que fue puesta en servicio, sin que existan deficiencias conocidas.</w:t>
      </w:r>
    </w:p>
    <w:p w14:paraId="2B81A9FD" w14:textId="77777777" w:rsidR="00564758" w:rsidRPr="00AD278A" w:rsidRDefault="00564758" w:rsidP="00564758">
      <w:pPr>
        <w:tabs>
          <w:tab w:val="left" w:pos="6379"/>
          <w:tab w:val="left" w:pos="9781"/>
        </w:tabs>
        <w:spacing w:after="0" w:line="240" w:lineRule="auto"/>
        <w:ind w:right="-142"/>
        <w:jc w:val="both"/>
        <w:rPr>
          <w:rFonts w:ascii="Arial" w:eastAsia="Times New Roman" w:hAnsi="Arial" w:cs="Arial"/>
          <w:lang w:val="es-ES_tradnl" w:eastAsia="es-ES_tradnl"/>
        </w:rPr>
      </w:pPr>
    </w:p>
    <w:p w14:paraId="28631A5D" w14:textId="77777777" w:rsidR="00564758" w:rsidRPr="00AD278A" w:rsidRDefault="00564758" w:rsidP="00564758">
      <w:pPr>
        <w:tabs>
          <w:tab w:val="left" w:pos="6379"/>
          <w:tab w:val="left" w:pos="9781"/>
        </w:tabs>
        <w:spacing w:after="0" w:line="240" w:lineRule="auto"/>
        <w:ind w:right="-142"/>
        <w:jc w:val="both"/>
        <w:rPr>
          <w:rFonts w:ascii="Arial" w:eastAsia="Times New Roman" w:hAnsi="Arial" w:cs="Arial"/>
          <w:lang w:val="eu-ES" w:eastAsia="es-ES_tradnl"/>
        </w:rPr>
      </w:pPr>
      <w:r w:rsidRPr="00AD278A">
        <w:rPr>
          <w:rFonts w:ascii="Arial" w:eastAsia="Times New Roman" w:hAnsi="Arial" w:cs="Arial"/>
          <w:b/>
          <w:lang w:val="eu-ES" w:eastAsia="es-ES_tradnl"/>
        </w:rPr>
        <w:t xml:space="preserve">4. Oharrak eta/edo aldaketak </w:t>
      </w:r>
      <w:r w:rsidRPr="00AD278A">
        <w:rPr>
          <w:rFonts w:ascii="Arial" w:eastAsia="Times New Roman" w:hAnsi="Arial" w:cs="Arial"/>
          <w:lang w:val="es-ES_tradnl" w:eastAsia="es-ES_tradnl"/>
        </w:rPr>
        <w:t xml:space="preserve">Observaciones y/o modificaciones: </w:t>
      </w:r>
      <w:r w:rsidRPr="00AD278A">
        <w:rPr>
          <w:rFonts w:ascii="Arial" w:eastAsia="Times New Roman" w:hAnsi="Arial" w:cs="Arial"/>
          <w:lang w:val="eu-ES" w:eastAsia="es-ES_tradnl"/>
        </w:rPr>
        <w:fldChar w:fldCharType="begin">
          <w:ffData>
            <w:name w:val=""/>
            <w:enabled/>
            <w:calcOnExit w:val="0"/>
            <w:textInput>
              <w:maxLength w:val="100"/>
            </w:textInput>
          </w:ffData>
        </w:fldChar>
      </w:r>
      <w:r w:rsidRPr="00AD278A">
        <w:rPr>
          <w:rFonts w:ascii="Arial" w:eastAsia="Times New Roman" w:hAnsi="Arial" w:cs="Arial"/>
          <w:lang w:val="eu-ES" w:eastAsia="es-ES_tradnl"/>
        </w:rPr>
        <w:instrText xml:space="preserve"> FORMTEXT </w:instrText>
      </w:r>
      <w:r w:rsidRPr="00AD278A">
        <w:rPr>
          <w:rFonts w:ascii="Arial" w:eastAsia="Times New Roman" w:hAnsi="Arial" w:cs="Arial"/>
          <w:lang w:val="eu-ES" w:eastAsia="es-ES_tradnl"/>
        </w:rPr>
      </w:r>
      <w:r w:rsidRPr="00AD278A">
        <w:rPr>
          <w:rFonts w:ascii="Arial" w:eastAsia="Times New Roman" w:hAnsi="Arial" w:cs="Arial"/>
          <w:lang w:val="eu-ES" w:eastAsia="es-ES_tradnl"/>
        </w:rPr>
        <w:fldChar w:fldCharType="separate"/>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lang w:val="eu-ES" w:eastAsia="es-ES_tradnl"/>
        </w:rPr>
        <w:fldChar w:fldCharType="end"/>
      </w:r>
    </w:p>
    <w:p w14:paraId="7CF73840" w14:textId="77777777" w:rsidR="00564758" w:rsidRPr="00AD278A" w:rsidRDefault="00564758" w:rsidP="00564758">
      <w:pPr>
        <w:tabs>
          <w:tab w:val="left" w:pos="6379"/>
          <w:tab w:val="left" w:pos="9781"/>
        </w:tabs>
        <w:spacing w:after="0" w:line="240" w:lineRule="auto"/>
        <w:ind w:right="-142"/>
        <w:jc w:val="both"/>
        <w:rPr>
          <w:rFonts w:ascii="Arial" w:eastAsia="Times New Roman" w:hAnsi="Arial" w:cs="Arial"/>
          <w:lang w:val="eu-ES" w:eastAsia="es-ES_tradnl"/>
        </w:rPr>
      </w:pPr>
    </w:p>
    <w:p w14:paraId="3335E09E" w14:textId="77777777" w:rsidR="00564758" w:rsidRDefault="00564758" w:rsidP="00564758">
      <w:pPr>
        <w:tabs>
          <w:tab w:val="left" w:pos="6379"/>
          <w:tab w:val="left" w:pos="9781"/>
        </w:tabs>
        <w:spacing w:after="0" w:line="240" w:lineRule="auto"/>
        <w:ind w:right="-142"/>
        <w:jc w:val="both"/>
        <w:rPr>
          <w:rFonts w:ascii="Arial" w:eastAsia="Times New Roman" w:hAnsi="Arial" w:cs="Arial"/>
          <w:lang w:val="eu-ES" w:eastAsia="es-ES_tradnl"/>
        </w:rPr>
      </w:pPr>
    </w:p>
    <w:p w14:paraId="34F6E07F" w14:textId="77777777" w:rsidR="00564758" w:rsidRDefault="00564758" w:rsidP="00564758">
      <w:pPr>
        <w:tabs>
          <w:tab w:val="left" w:pos="6379"/>
          <w:tab w:val="left" w:pos="9781"/>
        </w:tabs>
        <w:spacing w:after="0" w:line="240" w:lineRule="auto"/>
        <w:ind w:right="-142"/>
        <w:jc w:val="both"/>
        <w:rPr>
          <w:rFonts w:ascii="Arial" w:eastAsia="Times New Roman" w:hAnsi="Arial" w:cs="Arial"/>
          <w:lang w:val="eu-ES" w:eastAsia="es-ES_tradnl"/>
        </w:rPr>
      </w:pPr>
    </w:p>
    <w:p w14:paraId="7E0F2C78" w14:textId="77777777" w:rsidR="00564758" w:rsidRPr="00AD278A" w:rsidRDefault="00564758" w:rsidP="00564758">
      <w:pPr>
        <w:tabs>
          <w:tab w:val="left" w:pos="6379"/>
          <w:tab w:val="left" w:pos="9781"/>
        </w:tabs>
        <w:spacing w:after="0" w:line="240" w:lineRule="auto"/>
        <w:ind w:right="-142"/>
        <w:jc w:val="both"/>
        <w:rPr>
          <w:rFonts w:ascii="Arial" w:eastAsia="Times New Roman" w:hAnsi="Arial" w:cs="Arial"/>
          <w:lang w:val="eu-ES"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8"/>
        <w:gridCol w:w="1357"/>
        <w:gridCol w:w="3014"/>
        <w:gridCol w:w="1427"/>
      </w:tblGrid>
      <w:tr w:rsidR="00564758" w:rsidRPr="00AD278A" w14:paraId="180E15B1" w14:textId="77777777" w:rsidTr="000C55A6">
        <w:trPr>
          <w:trHeight w:val="185"/>
        </w:trPr>
        <w:tc>
          <w:tcPr>
            <w:tcW w:w="2080" w:type="pct"/>
            <w:tcBorders>
              <w:bottom w:val="single" w:sz="4" w:space="0" w:color="auto"/>
            </w:tcBorders>
            <w:shd w:val="clear" w:color="auto" w:fill="D9D9D9"/>
            <w:vAlign w:val="center"/>
          </w:tcPr>
          <w:p w14:paraId="2729EA9C" w14:textId="77777777" w:rsidR="00564758" w:rsidRPr="00AD278A" w:rsidRDefault="00564758" w:rsidP="000C55A6">
            <w:pPr>
              <w:spacing w:after="0" w:line="240" w:lineRule="auto"/>
              <w:jc w:val="center"/>
              <w:rPr>
                <w:rFonts w:ascii="Arial" w:eastAsia="Times New Roman" w:hAnsi="Arial" w:cs="Arial"/>
                <w:b/>
                <w:lang w:val="eu-ES" w:eastAsia="es-ES_tradnl"/>
              </w:rPr>
            </w:pPr>
            <w:r w:rsidRPr="00AD278A">
              <w:rPr>
                <w:rFonts w:ascii="Arial" w:eastAsia="Times New Roman" w:hAnsi="Arial" w:cs="Arial"/>
                <w:b/>
                <w:lang w:val="eu-ES" w:eastAsia="es-ES_tradnl"/>
              </w:rPr>
              <w:t>Erregistrorako espazioa</w:t>
            </w:r>
          </w:p>
          <w:p w14:paraId="0E1A359F" w14:textId="77777777" w:rsidR="00564758" w:rsidRPr="00AD278A" w:rsidRDefault="00564758" w:rsidP="000C55A6">
            <w:pPr>
              <w:spacing w:after="0" w:line="240" w:lineRule="auto"/>
              <w:jc w:val="center"/>
              <w:rPr>
                <w:rFonts w:ascii="Arial" w:eastAsia="Times New Roman" w:hAnsi="Arial" w:cs="Arial"/>
                <w:b/>
                <w:lang w:val="eu-ES" w:eastAsia="es-ES_tradnl"/>
              </w:rPr>
            </w:pPr>
            <w:r w:rsidRPr="00AD278A">
              <w:rPr>
                <w:rFonts w:ascii="Arial" w:eastAsia="Times New Roman" w:hAnsi="Arial" w:cs="Arial"/>
                <w:lang w:val="es-ES_tradnl" w:eastAsia="es-ES_tradnl"/>
              </w:rPr>
              <w:t>Espacio para el registro</w:t>
            </w:r>
          </w:p>
        </w:tc>
        <w:tc>
          <w:tcPr>
            <w:tcW w:w="688" w:type="pct"/>
            <w:vMerge w:val="restart"/>
            <w:tcBorders>
              <w:top w:val="nil"/>
              <w:right w:val="nil"/>
            </w:tcBorders>
            <w:shd w:val="clear" w:color="auto" w:fill="auto"/>
            <w:vAlign w:val="center"/>
          </w:tcPr>
          <w:p w14:paraId="1E87CB29" w14:textId="77777777" w:rsidR="00564758" w:rsidRPr="00AD278A" w:rsidRDefault="00564758" w:rsidP="000C55A6">
            <w:pPr>
              <w:spacing w:after="0" w:line="240" w:lineRule="auto"/>
              <w:jc w:val="center"/>
              <w:rPr>
                <w:rFonts w:ascii="Arial" w:eastAsia="Times New Roman" w:hAnsi="Arial" w:cs="Arial"/>
                <w:b/>
                <w:lang w:val="eu-ES" w:eastAsia="es-ES_tradnl"/>
              </w:rPr>
            </w:pPr>
            <w:r w:rsidRPr="00AD278A">
              <w:rPr>
                <w:rFonts w:ascii="Arial" w:eastAsia="Times New Roman" w:hAnsi="Arial" w:cs="Arial"/>
                <w:b/>
                <w:lang w:val="eu-ES" w:eastAsia="es-ES_tradnl"/>
              </w:rPr>
              <w:t>Data</w:t>
            </w:r>
          </w:p>
          <w:p w14:paraId="5A89B8C9" w14:textId="77777777" w:rsidR="00564758" w:rsidRPr="00AD278A" w:rsidRDefault="00564758" w:rsidP="000C55A6">
            <w:pPr>
              <w:spacing w:after="0" w:line="240" w:lineRule="auto"/>
              <w:jc w:val="center"/>
              <w:rPr>
                <w:rFonts w:ascii="Arial" w:eastAsia="Times New Roman" w:hAnsi="Arial" w:cs="Arial"/>
                <w:b/>
                <w:lang w:val="eu-ES" w:eastAsia="es-ES_tradnl"/>
              </w:rPr>
            </w:pPr>
            <w:r w:rsidRPr="00AD278A">
              <w:rPr>
                <w:rFonts w:ascii="Arial" w:eastAsia="Times New Roman" w:hAnsi="Arial" w:cs="Arial"/>
                <w:lang w:val="es-ES_tradnl" w:eastAsia="es-ES_tradnl"/>
              </w:rPr>
              <w:t>Fecha</w:t>
            </w:r>
          </w:p>
        </w:tc>
        <w:tc>
          <w:tcPr>
            <w:tcW w:w="1523" w:type="pct"/>
            <w:vMerge w:val="restart"/>
            <w:tcBorders>
              <w:top w:val="nil"/>
              <w:left w:val="nil"/>
              <w:right w:val="nil"/>
            </w:tcBorders>
            <w:shd w:val="clear" w:color="auto" w:fill="auto"/>
            <w:vAlign w:val="center"/>
          </w:tcPr>
          <w:p w14:paraId="7082EF80" w14:textId="77777777" w:rsidR="00564758" w:rsidRPr="00AD278A" w:rsidRDefault="00564758" w:rsidP="000C55A6">
            <w:pPr>
              <w:spacing w:after="0" w:line="240" w:lineRule="auto"/>
              <w:jc w:val="center"/>
              <w:rPr>
                <w:rFonts w:ascii="Arial" w:eastAsia="Times New Roman" w:hAnsi="Arial" w:cs="Arial"/>
                <w:b/>
                <w:lang w:val="eu-ES" w:eastAsia="es-ES_tradnl"/>
              </w:rPr>
            </w:pPr>
            <w:r w:rsidRPr="00AD278A">
              <w:rPr>
                <w:rFonts w:ascii="Arial" w:eastAsia="Times New Roman" w:hAnsi="Arial" w:cs="Arial"/>
                <w:b/>
                <w:lang w:val="eu-ES" w:eastAsia="es-ES_tradnl"/>
              </w:rPr>
              <w:t>Enpresa INSTALATZAILEAren teknikari tituludun eskudunaren sinadura</w:t>
            </w:r>
          </w:p>
          <w:p w14:paraId="6A2B04B2" w14:textId="77777777" w:rsidR="00564758" w:rsidRPr="00AD278A" w:rsidRDefault="00564758" w:rsidP="000C55A6">
            <w:pPr>
              <w:spacing w:after="0" w:line="240" w:lineRule="auto"/>
              <w:jc w:val="center"/>
              <w:rPr>
                <w:rFonts w:ascii="Arial" w:eastAsia="Times New Roman" w:hAnsi="Arial" w:cs="Arial"/>
                <w:b/>
                <w:lang w:val="eu-ES" w:eastAsia="es-ES_tradnl"/>
              </w:rPr>
            </w:pPr>
            <w:r w:rsidRPr="00AD278A">
              <w:rPr>
                <w:rFonts w:ascii="Arial" w:eastAsia="Times New Roman" w:hAnsi="Arial" w:cs="Arial"/>
                <w:lang w:val="es-ES_tradnl" w:eastAsia="es-ES_tradnl"/>
              </w:rPr>
              <w:t>Firma del técnico/a titulada competente de la empresa INSTALADORA</w:t>
            </w:r>
          </w:p>
        </w:tc>
        <w:tc>
          <w:tcPr>
            <w:tcW w:w="710" w:type="pct"/>
            <w:vMerge w:val="restart"/>
            <w:tcBorders>
              <w:top w:val="nil"/>
              <w:left w:val="nil"/>
              <w:right w:val="nil"/>
            </w:tcBorders>
            <w:shd w:val="clear" w:color="auto" w:fill="auto"/>
            <w:vAlign w:val="center"/>
          </w:tcPr>
          <w:p w14:paraId="0F6022F8" w14:textId="77777777" w:rsidR="00564758" w:rsidRPr="00AD278A" w:rsidRDefault="00564758" w:rsidP="000C55A6">
            <w:pPr>
              <w:spacing w:after="0" w:line="240" w:lineRule="auto"/>
              <w:jc w:val="center"/>
              <w:rPr>
                <w:rFonts w:ascii="Arial" w:eastAsia="Times New Roman" w:hAnsi="Arial" w:cs="Arial"/>
                <w:b/>
                <w:lang w:val="eu-ES" w:eastAsia="es-ES_tradnl"/>
              </w:rPr>
            </w:pPr>
            <w:r w:rsidRPr="00AD278A">
              <w:rPr>
                <w:rFonts w:ascii="Arial" w:eastAsia="Times New Roman" w:hAnsi="Arial" w:cs="Arial"/>
                <w:b/>
                <w:lang w:val="eu-ES" w:eastAsia="es-ES_tradnl"/>
              </w:rPr>
              <w:t xml:space="preserve">Enpresaren zigilua </w:t>
            </w:r>
          </w:p>
          <w:p w14:paraId="762A32B2" w14:textId="77777777" w:rsidR="00564758" w:rsidRPr="00AD278A" w:rsidRDefault="00564758" w:rsidP="000C55A6">
            <w:pPr>
              <w:spacing w:after="0" w:line="240" w:lineRule="auto"/>
              <w:jc w:val="center"/>
              <w:rPr>
                <w:rFonts w:ascii="Arial" w:eastAsia="Times New Roman" w:hAnsi="Arial" w:cs="Arial"/>
                <w:lang w:val="es-ES_tradnl" w:eastAsia="es-ES_tradnl"/>
              </w:rPr>
            </w:pPr>
            <w:r w:rsidRPr="00AD278A">
              <w:rPr>
                <w:rFonts w:ascii="Arial" w:eastAsia="Times New Roman" w:hAnsi="Arial" w:cs="Arial"/>
                <w:lang w:val="es-ES_tradnl" w:eastAsia="es-ES_tradnl"/>
              </w:rPr>
              <w:t xml:space="preserve">Sello de la </w:t>
            </w:r>
          </w:p>
          <w:p w14:paraId="4BE7D61E" w14:textId="77777777" w:rsidR="00564758" w:rsidRPr="00AD278A" w:rsidRDefault="00564758" w:rsidP="000C55A6">
            <w:pPr>
              <w:spacing w:after="0" w:line="240" w:lineRule="auto"/>
              <w:jc w:val="center"/>
              <w:rPr>
                <w:rFonts w:ascii="Arial" w:eastAsia="Times New Roman" w:hAnsi="Arial" w:cs="Arial"/>
                <w:b/>
                <w:lang w:val="eu-ES" w:eastAsia="es-ES_tradnl"/>
              </w:rPr>
            </w:pPr>
            <w:r w:rsidRPr="00AD278A">
              <w:rPr>
                <w:rFonts w:ascii="Arial" w:eastAsia="Times New Roman" w:hAnsi="Arial" w:cs="Arial"/>
                <w:lang w:val="es-ES_tradnl" w:eastAsia="es-ES_tradnl"/>
              </w:rPr>
              <w:t>empresa</w:t>
            </w:r>
          </w:p>
        </w:tc>
      </w:tr>
      <w:tr w:rsidR="00564758" w:rsidRPr="00AD278A" w14:paraId="653E8F2D" w14:textId="77777777" w:rsidTr="000C55A6">
        <w:trPr>
          <w:trHeight w:val="450"/>
        </w:trPr>
        <w:tc>
          <w:tcPr>
            <w:tcW w:w="2080" w:type="pct"/>
            <w:vMerge w:val="restart"/>
            <w:shd w:val="clear" w:color="auto" w:fill="D9D9D9"/>
            <w:vAlign w:val="center"/>
          </w:tcPr>
          <w:p w14:paraId="6F62E424" w14:textId="77777777" w:rsidR="00564758" w:rsidRPr="00AD278A" w:rsidRDefault="00564758" w:rsidP="000C55A6">
            <w:pPr>
              <w:spacing w:after="0" w:line="240" w:lineRule="auto"/>
              <w:jc w:val="center"/>
              <w:rPr>
                <w:rFonts w:ascii="Arial" w:eastAsia="Times New Roman" w:hAnsi="Arial" w:cs="Arial"/>
                <w:b/>
                <w:lang w:val="eu-ES" w:eastAsia="es-ES_tradnl"/>
              </w:rPr>
            </w:pPr>
          </w:p>
        </w:tc>
        <w:tc>
          <w:tcPr>
            <w:tcW w:w="688" w:type="pct"/>
            <w:vMerge/>
            <w:tcBorders>
              <w:bottom w:val="nil"/>
              <w:right w:val="nil"/>
            </w:tcBorders>
            <w:shd w:val="clear" w:color="auto" w:fill="auto"/>
          </w:tcPr>
          <w:p w14:paraId="3FD725CD" w14:textId="77777777" w:rsidR="00564758" w:rsidRPr="00AD278A" w:rsidRDefault="00564758" w:rsidP="000C55A6">
            <w:pPr>
              <w:spacing w:after="0" w:line="240" w:lineRule="auto"/>
              <w:jc w:val="center"/>
              <w:rPr>
                <w:rFonts w:ascii="Arial" w:eastAsia="Times New Roman" w:hAnsi="Arial" w:cs="Arial"/>
                <w:b/>
                <w:lang w:val="eu-ES" w:eastAsia="es-ES_tradnl"/>
              </w:rPr>
            </w:pPr>
          </w:p>
        </w:tc>
        <w:tc>
          <w:tcPr>
            <w:tcW w:w="1523" w:type="pct"/>
            <w:vMerge/>
            <w:tcBorders>
              <w:left w:val="nil"/>
              <w:bottom w:val="nil"/>
              <w:right w:val="nil"/>
            </w:tcBorders>
            <w:shd w:val="clear" w:color="auto" w:fill="auto"/>
          </w:tcPr>
          <w:p w14:paraId="3BD1F287" w14:textId="77777777" w:rsidR="00564758" w:rsidRPr="00AD278A" w:rsidRDefault="00564758" w:rsidP="000C55A6">
            <w:pPr>
              <w:spacing w:after="0" w:line="240" w:lineRule="auto"/>
              <w:jc w:val="center"/>
              <w:rPr>
                <w:rFonts w:ascii="Arial" w:eastAsia="Times New Roman" w:hAnsi="Arial" w:cs="Arial"/>
                <w:b/>
                <w:lang w:val="eu-ES" w:eastAsia="es-ES_tradnl"/>
              </w:rPr>
            </w:pPr>
          </w:p>
        </w:tc>
        <w:tc>
          <w:tcPr>
            <w:tcW w:w="710" w:type="pct"/>
            <w:vMerge/>
            <w:tcBorders>
              <w:left w:val="nil"/>
              <w:bottom w:val="nil"/>
              <w:right w:val="nil"/>
            </w:tcBorders>
            <w:shd w:val="clear" w:color="auto" w:fill="auto"/>
          </w:tcPr>
          <w:p w14:paraId="005202B5" w14:textId="77777777" w:rsidR="00564758" w:rsidRPr="00AD278A" w:rsidRDefault="00564758" w:rsidP="000C55A6">
            <w:pPr>
              <w:spacing w:after="0" w:line="240" w:lineRule="auto"/>
              <w:jc w:val="center"/>
              <w:rPr>
                <w:rFonts w:ascii="Arial" w:eastAsia="Times New Roman" w:hAnsi="Arial" w:cs="Arial"/>
                <w:b/>
                <w:lang w:val="eu-ES" w:eastAsia="es-ES_tradnl"/>
              </w:rPr>
            </w:pPr>
          </w:p>
        </w:tc>
      </w:tr>
      <w:tr w:rsidR="00564758" w:rsidRPr="00AD278A" w14:paraId="54B4FB20" w14:textId="77777777" w:rsidTr="000C55A6">
        <w:trPr>
          <w:trHeight w:val="207"/>
        </w:trPr>
        <w:tc>
          <w:tcPr>
            <w:tcW w:w="2080" w:type="pct"/>
            <w:vMerge/>
            <w:shd w:val="clear" w:color="auto" w:fill="D9D9D9"/>
            <w:vAlign w:val="center"/>
          </w:tcPr>
          <w:p w14:paraId="2C079EBF" w14:textId="77777777" w:rsidR="00564758" w:rsidRPr="00AD278A" w:rsidRDefault="00564758" w:rsidP="000C55A6">
            <w:pPr>
              <w:spacing w:before="60" w:after="60" w:line="240" w:lineRule="auto"/>
              <w:ind w:left="-66" w:right="-108"/>
              <w:jc w:val="center"/>
              <w:rPr>
                <w:rFonts w:ascii="Arial" w:eastAsia="Times New Roman" w:hAnsi="Arial" w:cs="Arial"/>
                <w:b/>
                <w:lang w:val="eu-ES" w:eastAsia="es-ES_tradnl"/>
              </w:rPr>
            </w:pPr>
          </w:p>
        </w:tc>
        <w:tc>
          <w:tcPr>
            <w:tcW w:w="688" w:type="pct"/>
            <w:tcBorders>
              <w:top w:val="nil"/>
              <w:bottom w:val="nil"/>
              <w:right w:val="nil"/>
            </w:tcBorders>
            <w:shd w:val="clear" w:color="auto" w:fill="auto"/>
          </w:tcPr>
          <w:p w14:paraId="3B61CEBE" w14:textId="77777777" w:rsidR="00564758" w:rsidRPr="00AD278A" w:rsidRDefault="00564758" w:rsidP="000C55A6">
            <w:pPr>
              <w:spacing w:before="60" w:after="60" w:line="240" w:lineRule="auto"/>
              <w:ind w:left="-66" w:right="-108"/>
              <w:jc w:val="center"/>
              <w:rPr>
                <w:rFonts w:ascii="Arial" w:eastAsia="Times New Roman" w:hAnsi="Arial" w:cs="Arial"/>
                <w:b/>
                <w:lang w:val="eu-ES" w:eastAsia="es-ES_tradnl"/>
              </w:rPr>
            </w:pPr>
          </w:p>
        </w:tc>
        <w:tc>
          <w:tcPr>
            <w:tcW w:w="1523" w:type="pct"/>
            <w:tcBorders>
              <w:top w:val="nil"/>
              <w:left w:val="nil"/>
              <w:bottom w:val="nil"/>
              <w:right w:val="nil"/>
            </w:tcBorders>
            <w:shd w:val="clear" w:color="auto" w:fill="auto"/>
          </w:tcPr>
          <w:p w14:paraId="32452232" w14:textId="77777777" w:rsidR="00564758" w:rsidRPr="00AD278A" w:rsidRDefault="00564758" w:rsidP="000C55A6">
            <w:pPr>
              <w:spacing w:before="60" w:after="60" w:line="240" w:lineRule="auto"/>
              <w:ind w:left="-66" w:right="-108"/>
              <w:jc w:val="center"/>
              <w:rPr>
                <w:rFonts w:ascii="Arial" w:eastAsia="Times New Roman" w:hAnsi="Arial" w:cs="Arial"/>
                <w:b/>
                <w:lang w:val="eu-ES" w:eastAsia="es-ES_tradnl"/>
              </w:rPr>
            </w:pPr>
          </w:p>
        </w:tc>
        <w:tc>
          <w:tcPr>
            <w:tcW w:w="710" w:type="pct"/>
            <w:tcBorders>
              <w:top w:val="nil"/>
              <w:left w:val="nil"/>
              <w:bottom w:val="nil"/>
              <w:right w:val="nil"/>
            </w:tcBorders>
            <w:shd w:val="clear" w:color="auto" w:fill="auto"/>
          </w:tcPr>
          <w:p w14:paraId="213DA378" w14:textId="77777777" w:rsidR="00564758" w:rsidRPr="00AD278A" w:rsidRDefault="00564758" w:rsidP="000C55A6">
            <w:pPr>
              <w:spacing w:before="60" w:after="60" w:line="240" w:lineRule="auto"/>
              <w:ind w:left="-66" w:right="-108"/>
              <w:jc w:val="center"/>
              <w:rPr>
                <w:rFonts w:ascii="Arial" w:eastAsia="Times New Roman" w:hAnsi="Arial" w:cs="Arial"/>
                <w:b/>
                <w:lang w:val="eu-ES" w:eastAsia="es-ES_tradnl"/>
              </w:rPr>
            </w:pPr>
          </w:p>
        </w:tc>
      </w:tr>
    </w:tbl>
    <w:p w14:paraId="3E12CDDF" w14:textId="77777777" w:rsidR="00564758" w:rsidRPr="00AD278A" w:rsidRDefault="00564758" w:rsidP="00564758">
      <w:pPr>
        <w:spacing w:after="0" w:line="240" w:lineRule="auto"/>
        <w:rPr>
          <w:rFonts w:ascii="Arial" w:eastAsia="Times New Roman" w:hAnsi="Arial" w:cs="Arial"/>
          <w:b/>
          <w:lang w:val="es-ES_tradnl" w:eastAsia="es-ES_tradnl"/>
        </w:rPr>
      </w:pPr>
    </w:p>
    <w:p w14:paraId="7270B648" w14:textId="77777777" w:rsidR="00564758" w:rsidRPr="00AD278A" w:rsidRDefault="00564758" w:rsidP="00564758">
      <w:pPr>
        <w:jc w:val="center"/>
        <w:rPr>
          <w:rFonts w:ascii="Arial" w:hAnsi="Arial" w:cs="Arial"/>
          <w:lang w:val="es-ES_tradnl"/>
        </w:rPr>
      </w:pPr>
    </w:p>
    <w:p w14:paraId="4EF6187D" w14:textId="02CD0852" w:rsidR="00A4486B" w:rsidRPr="00564758" w:rsidRDefault="00A4486B" w:rsidP="000306EA">
      <w:pPr>
        <w:jc w:val="center"/>
        <w:rPr>
          <w:rFonts w:ascii="Arial" w:hAnsi="Arial" w:cs="Arial"/>
          <w:lang w:val="es-ES_tradnl"/>
        </w:rPr>
      </w:pPr>
    </w:p>
    <w:p w14:paraId="0EC4E2F2" w14:textId="6D794887" w:rsidR="00A4486B" w:rsidRPr="007353CE" w:rsidRDefault="00A4486B" w:rsidP="000306EA">
      <w:pPr>
        <w:jc w:val="center"/>
        <w:rPr>
          <w:rFonts w:ascii="Arial" w:hAnsi="Arial" w:cs="Arial"/>
        </w:rPr>
      </w:pPr>
    </w:p>
    <w:p w14:paraId="60E04E90" w14:textId="376AB079" w:rsidR="00A4486B" w:rsidRPr="007353CE" w:rsidRDefault="00A4486B" w:rsidP="000306EA">
      <w:pPr>
        <w:jc w:val="center"/>
        <w:rPr>
          <w:rFonts w:ascii="Arial" w:hAnsi="Arial" w:cs="Arial"/>
        </w:rPr>
      </w:pPr>
    </w:p>
    <w:p w14:paraId="1300EA00" w14:textId="3039944B" w:rsidR="00A4486B" w:rsidRPr="007353CE" w:rsidRDefault="00A4486B" w:rsidP="000306EA">
      <w:pPr>
        <w:jc w:val="center"/>
        <w:rPr>
          <w:rFonts w:ascii="Arial" w:hAnsi="Arial" w:cs="Arial"/>
        </w:rPr>
      </w:pPr>
    </w:p>
    <w:p w14:paraId="70288307" w14:textId="1DCF19CA" w:rsidR="00A4486B" w:rsidRPr="007353CE" w:rsidRDefault="00A4486B" w:rsidP="00A4486B">
      <w:pPr>
        <w:jc w:val="center"/>
        <w:rPr>
          <w:rFonts w:ascii="Arial" w:hAnsi="Arial" w:cs="Arial"/>
        </w:rPr>
      </w:pPr>
      <w:r w:rsidRPr="007353CE">
        <w:rPr>
          <w:rFonts w:ascii="Arial" w:hAnsi="Arial" w:cs="Arial"/>
        </w:rPr>
        <w:lastRenderedPageBreak/>
        <w:t>ANEXO I</w:t>
      </w:r>
      <w:r w:rsidR="00224433">
        <w:rPr>
          <w:rFonts w:ascii="Arial" w:hAnsi="Arial" w:cs="Arial"/>
        </w:rPr>
        <w:t>I</w:t>
      </w:r>
      <w:r w:rsidRPr="007353CE">
        <w:rPr>
          <w:rFonts w:ascii="Arial" w:hAnsi="Arial" w:cs="Arial"/>
        </w:rPr>
        <w:t>I. MODELO DE COMUNICACIÓN DE LA EXISTENCIA DE UNA INSTALACIÓN NO REGISTRADA</w:t>
      </w:r>
    </w:p>
    <w:tbl>
      <w:tblPr>
        <w:tblW w:w="10093" w:type="dxa"/>
        <w:shd w:val="clear" w:color="auto" w:fill="E0E0E0"/>
        <w:tblLook w:val="01E0" w:firstRow="1" w:lastRow="1" w:firstColumn="1" w:lastColumn="1" w:noHBand="0" w:noVBand="0"/>
      </w:tblPr>
      <w:tblGrid>
        <w:gridCol w:w="67"/>
        <w:gridCol w:w="9964"/>
        <w:gridCol w:w="62"/>
      </w:tblGrid>
      <w:tr w:rsidR="00564758" w:rsidRPr="007353CE" w14:paraId="116E4DDA" w14:textId="77777777" w:rsidTr="000C55A6">
        <w:trPr>
          <w:gridAfter w:val="1"/>
          <w:wAfter w:w="62" w:type="dxa"/>
          <w:trHeight w:val="422"/>
        </w:trPr>
        <w:tc>
          <w:tcPr>
            <w:tcW w:w="10031" w:type="dxa"/>
            <w:gridSpan w:val="2"/>
            <w:shd w:val="clear" w:color="auto" w:fill="E0E0E0"/>
            <w:vAlign w:val="center"/>
          </w:tcPr>
          <w:p w14:paraId="14A4CD8D" w14:textId="77777777" w:rsidR="00564758" w:rsidRPr="007353CE" w:rsidRDefault="00564758" w:rsidP="000C55A6">
            <w:pPr>
              <w:spacing w:after="0"/>
              <w:ind w:left="567" w:right="227"/>
              <w:jc w:val="center"/>
              <w:rPr>
                <w:rFonts w:ascii="Arial" w:hAnsi="Arial" w:cs="Arial"/>
                <w:b/>
                <w:sz w:val="20"/>
              </w:rPr>
            </w:pPr>
            <w:r w:rsidRPr="00515664">
              <w:rPr>
                <w:rFonts w:ascii="Arial" w:hAnsi="Arial" w:cs="Arial"/>
                <w:b/>
                <w:szCs w:val="20"/>
              </w:rPr>
              <w:t xml:space="preserve">SUTEETATIK BABESTEKO INSTALAZIO BAT ERREGISTRATU GABE DAGOELA JAKINARAZTEA </w:t>
            </w:r>
            <w:r w:rsidRPr="00515664">
              <w:rPr>
                <w:rFonts w:ascii="Arial" w:hAnsi="Arial" w:cs="Arial"/>
                <w:szCs w:val="20"/>
              </w:rPr>
              <w:t>COMUNICACIÓN DE LA EXISTENCIA DE INSTALACION DE PROTECCIÓN CONTRA INCENDIOS NO REGISTRADA</w:t>
            </w:r>
          </w:p>
        </w:tc>
      </w:tr>
      <w:tr w:rsidR="00564758" w:rsidRPr="00515664" w14:paraId="631C6597" w14:textId="77777777" w:rsidTr="000C55A6">
        <w:tblPrEx>
          <w:shd w:val="clear" w:color="auto" w:fill="auto"/>
        </w:tblPrEx>
        <w:trPr>
          <w:gridBefore w:val="1"/>
          <w:wBefore w:w="67" w:type="dxa"/>
          <w:trHeight w:val="1946"/>
        </w:trPr>
        <w:tc>
          <w:tcPr>
            <w:tcW w:w="10026" w:type="dxa"/>
            <w:gridSpan w:val="2"/>
          </w:tcPr>
          <w:p w14:paraId="4FAD5D71" w14:textId="77777777" w:rsidR="00564758" w:rsidRPr="00515664" w:rsidRDefault="00564758" w:rsidP="000C55A6">
            <w:pPr>
              <w:tabs>
                <w:tab w:val="left" w:pos="3491"/>
              </w:tabs>
              <w:spacing w:after="0"/>
              <w:rPr>
                <w:sz w:val="10"/>
              </w:rPr>
            </w:pPr>
            <w:r w:rsidRPr="00515664">
              <w:rPr>
                <w:sz w:val="10"/>
              </w:rPr>
              <w:tab/>
            </w:r>
          </w:p>
          <w:tbl>
            <w:tblPr>
              <w:tblW w:w="9778" w:type="dxa"/>
              <w:tblInd w:w="32" w:type="dxa"/>
              <w:tblBorders>
                <w:bottom w:val="single" w:sz="12" w:space="0" w:color="auto"/>
              </w:tblBorders>
              <w:tblLook w:val="01E0" w:firstRow="1" w:lastRow="1" w:firstColumn="1" w:lastColumn="1" w:noHBand="0" w:noVBand="0"/>
            </w:tblPr>
            <w:tblGrid>
              <w:gridCol w:w="9778"/>
            </w:tblGrid>
            <w:tr w:rsidR="00564758" w:rsidRPr="00515664" w14:paraId="21C67193" w14:textId="77777777" w:rsidTr="000C55A6">
              <w:trPr>
                <w:trHeight w:val="261"/>
              </w:trPr>
              <w:tc>
                <w:tcPr>
                  <w:tcW w:w="9778" w:type="dxa"/>
                </w:tcPr>
                <w:p w14:paraId="48E68933" w14:textId="77777777" w:rsidR="00564758" w:rsidRDefault="00564758" w:rsidP="000C55A6">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sym w:font="Wingdings" w:char="F06E"/>
                  </w:r>
                  <w:r w:rsidRPr="00515664">
                    <w:rPr>
                      <w:rFonts w:ascii="Arial" w:eastAsia="Times New Roman" w:hAnsi="Arial" w:cs="Arial"/>
                      <w:b/>
                      <w:lang w:val="es-ES_tradnl" w:eastAsia="es-ES_tradnl"/>
                    </w:rPr>
                    <w:t xml:space="preserve"> INTERESDUNA </w:t>
                  </w:r>
                  <w:r w:rsidRPr="00515664">
                    <w:rPr>
                      <w:rFonts w:ascii="Arial" w:eastAsia="Times New Roman" w:hAnsi="Arial" w:cs="Arial"/>
                      <w:lang w:val="es-ES_tradnl" w:eastAsia="es-ES_tradnl"/>
                    </w:rPr>
                    <w:t>PERSONA INTERESADA</w:t>
                  </w:r>
                </w:p>
                <w:p w14:paraId="4F2A3880" w14:textId="77777777" w:rsidR="00564758" w:rsidRPr="00515664" w:rsidRDefault="00564758" w:rsidP="000C55A6">
                  <w:pPr>
                    <w:tabs>
                      <w:tab w:val="left" w:pos="708"/>
                      <w:tab w:val="left" w:pos="4055"/>
                      <w:tab w:val="left" w:pos="4090"/>
                    </w:tabs>
                    <w:spacing w:after="0" w:line="240" w:lineRule="auto"/>
                    <w:rPr>
                      <w:rFonts w:ascii="Arial" w:eastAsia="Times New Roman" w:hAnsi="Arial" w:cs="Arial"/>
                      <w:b/>
                      <w:lang w:val="es-ES_tradnl" w:eastAsia="es-ES_tradnl"/>
                    </w:rPr>
                  </w:pPr>
                  <w:r w:rsidRPr="008854D2">
                    <w:rPr>
                      <w:rFonts w:ascii="Arial" w:eastAsia="Times New Roman" w:hAnsi="Arial" w:cs="Arial"/>
                      <w:b/>
                      <w:sz w:val="12"/>
                      <w:lang w:val="es-ES_tradnl" w:eastAsia="es-ES_tradnl"/>
                    </w:rPr>
                    <w:tab/>
                  </w:r>
                  <w:r>
                    <w:rPr>
                      <w:rFonts w:ascii="Arial" w:eastAsia="Times New Roman" w:hAnsi="Arial" w:cs="Arial"/>
                      <w:b/>
                      <w:sz w:val="16"/>
                      <w:lang w:val="es-ES_tradnl" w:eastAsia="es-ES_tradnl"/>
                    </w:rPr>
                    <w:tab/>
                  </w:r>
                  <w:r>
                    <w:rPr>
                      <w:rFonts w:ascii="Arial" w:eastAsia="Times New Roman" w:hAnsi="Arial" w:cs="Arial"/>
                      <w:b/>
                      <w:sz w:val="16"/>
                      <w:lang w:val="es-ES_tradnl" w:eastAsia="es-ES_tradnl"/>
                    </w:rPr>
                    <w:tab/>
                  </w:r>
                </w:p>
              </w:tc>
            </w:tr>
          </w:tbl>
          <w:p w14:paraId="54FFDD88" w14:textId="77777777" w:rsidR="00564758" w:rsidRPr="00515664" w:rsidRDefault="00564758" w:rsidP="000C55A6">
            <w:pPr>
              <w:spacing w:after="0" w:line="240" w:lineRule="auto"/>
              <w:rPr>
                <w:rFonts w:ascii="Arial" w:eastAsia="Times New Roman" w:hAnsi="Arial" w:cs="Arial"/>
                <w:sz w:val="10"/>
                <w:lang w:val="es-ES_tradnl" w:eastAsia="es-ES_tradn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1269"/>
              <w:gridCol w:w="829"/>
              <w:gridCol w:w="198"/>
              <w:gridCol w:w="142"/>
              <w:gridCol w:w="2968"/>
              <w:gridCol w:w="240"/>
              <w:gridCol w:w="546"/>
              <w:gridCol w:w="804"/>
              <w:gridCol w:w="160"/>
              <w:gridCol w:w="74"/>
              <w:gridCol w:w="681"/>
              <w:gridCol w:w="209"/>
              <w:gridCol w:w="953"/>
              <w:gridCol w:w="16"/>
              <w:gridCol w:w="74"/>
            </w:tblGrid>
            <w:tr w:rsidR="00564758" w:rsidRPr="00515664" w14:paraId="5665544D" w14:textId="77777777" w:rsidTr="000C55A6">
              <w:trPr>
                <w:gridAfter w:val="2"/>
                <w:wAfter w:w="90" w:type="dxa"/>
                <w:trHeight w:val="235"/>
              </w:trPr>
              <w:tc>
                <w:tcPr>
                  <w:tcW w:w="2923" w:type="dxa"/>
                  <w:gridSpan w:val="5"/>
                  <w:tcBorders>
                    <w:top w:val="nil"/>
                    <w:left w:val="single" w:sz="18" w:space="0" w:color="808080"/>
                    <w:bottom w:val="dotted" w:sz="4" w:space="0" w:color="auto"/>
                    <w:right w:val="nil"/>
                  </w:tcBorders>
                  <w:vAlign w:val="center"/>
                </w:tcPr>
                <w:p w14:paraId="76E28F08" w14:textId="77777777" w:rsidR="00564758" w:rsidRPr="00515664" w:rsidRDefault="00564758" w:rsidP="000C55A6">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t xml:space="preserve">Izena/Sozietatearen izena </w:t>
                  </w:r>
                  <w:r w:rsidRPr="00515664">
                    <w:rPr>
                      <w:rFonts w:ascii="Arial" w:eastAsia="Times New Roman" w:hAnsi="Arial" w:cs="Arial"/>
                      <w:lang w:val="es-ES_tradnl" w:eastAsia="es-ES_tradnl"/>
                    </w:rPr>
                    <w:t>Nombre/Razón social</w:t>
                  </w:r>
                </w:p>
              </w:tc>
              <w:tc>
                <w:tcPr>
                  <w:tcW w:w="4558" w:type="dxa"/>
                  <w:gridSpan w:val="4"/>
                  <w:tcBorders>
                    <w:top w:val="nil"/>
                    <w:left w:val="nil"/>
                    <w:bottom w:val="dotted" w:sz="4" w:space="0" w:color="auto"/>
                    <w:right w:val="nil"/>
                  </w:tcBorders>
                </w:tcPr>
                <w:p w14:paraId="6C9623EF" w14:textId="77777777" w:rsidR="00564758" w:rsidRPr="00515664" w:rsidRDefault="00564758" w:rsidP="000C55A6">
                  <w:pPr>
                    <w:spacing w:after="0" w:line="240" w:lineRule="auto"/>
                    <w:rPr>
                      <w:rFonts w:ascii="Arial" w:eastAsia="Times New Roman" w:hAnsi="Arial" w:cs="Arial"/>
                      <w:b/>
                      <w:lang w:val="es-ES_tradnl" w:eastAsia="es-ES_tradnl"/>
                    </w:rPr>
                  </w:pPr>
                </w:p>
              </w:tc>
              <w:tc>
                <w:tcPr>
                  <w:tcW w:w="234" w:type="dxa"/>
                  <w:gridSpan w:val="2"/>
                  <w:tcBorders>
                    <w:top w:val="nil"/>
                    <w:left w:val="nil"/>
                    <w:bottom w:val="nil"/>
                    <w:right w:val="single" w:sz="18" w:space="0" w:color="808080"/>
                  </w:tcBorders>
                </w:tcPr>
                <w:p w14:paraId="56ED75BE" w14:textId="77777777" w:rsidR="00564758" w:rsidRPr="00515664" w:rsidRDefault="00564758" w:rsidP="000C55A6">
                  <w:pPr>
                    <w:spacing w:after="0" w:line="240" w:lineRule="auto"/>
                    <w:jc w:val="right"/>
                    <w:rPr>
                      <w:rFonts w:ascii="Arial" w:eastAsia="Times New Roman" w:hAnsi="Arial" w:cs="Arial"/>
                      <w:b/>
                      <w:lang w:val="es-ES_tradnl" w:eastAsia="es-ES_tradnl"/>
                    </w:rPr>
                  </w:pPr>
                </w:p>
              </w:tc>
              <w:tc>
                <w:tcPr>
                  <w:tcW w:w="681" w:type="dxa"/>
                  <w:tcBorders>
                    <w:top w:val="nil"/>
                    <w:left w:val="single" w:sz="18" w:space="0" w:color="808080"/>
                    <w:bottom w:val="dotted" w:sz="4" w:space="0" w:color="auto"/>
                    <w:right w:val="nil"/>
                  </w:tcBorders>
                  <w:vAlign w:val="center"/>
                </w:tcPr>
                <w:p w14:paraId="6ECAE5D8" w14:textId="77777777" w:rsidR="00564758" w:rsidRPr="00515664" w:rsidRDefault="00564758" w:rsidP="000C55A6">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t xml:space="preserve">IFZ </w:t>
                  </w:r>
                  <w:r w:rsidRPr="00515664">
                    <w:rPr>
                      <w:rFonts w:ascii="Arial" w:eastAsia="Times New Roman" w:hAnsi="Arial" w:cs="Arial"/>
                      <w:lang w:val="es-ES_tradnl" w:eastAsia="es-ES_tradnl"/>
                    </w:rPr>
                    <w:t>NIF</w:t>
                  </w:r>
                </w:p>
              </w:tc>
              <w:tc>
                <w:tcPr>
                  <w:tcW w:w="1162" w:type="dxa"/>
                  <w:gridSpan w:val="2"/>
                  <w:tcBorders>
                    <w:top w:val="nil"/>
                    <w:left w:val="nil"/>
                    <w:bottom w:val="dotted" w:sz="4" w:space="0" w:color="auto"/>
                    <w:right w:val="nil"/>
                  </w:tcBorders>
                </w:tcPr>
                <w:p w14:paraId="78E077EA" w14:textId="77777777" w:rsidR="00564758" w:rsidRPr="00515664" w:rsidRDefault="00564758" w:rsidP="000C55A6">
                  <w:pPr>
                    <w:spacing w:after="0" w:line="240" w:lineRule="auto"/>
                    <w:rPr>
                      <w:rFonts w:ascii="Arial" w:eastAsia="Times New Roman" w:hAnsi="Arial" w:cs="Arial"/>
                      <w:b/>
                      <w:lang w:val="es-ES_tradnl" w:eastAsia="es-ES_tradnl"/>
                    </w:rPr>
                  </w:pPr>
                </w:p>
              </w:tc>
            </w:tr>
            <w:tr w:rsidR="00564758" w:rsidRPr="00515664" w14:paraId="455A4B5D" w14:textId="77777777" w:rsidTr="000C5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Height w:val="349"/>
              </w:trPr>
              <w:tc>
                <w:tcPr>
                  <w:tcW w:w="2583" w:type="dxa"/>
                  <w:gridSpan w:val="3"/>
                  <w:tcBorders>
                    <w:left w:val="single" w:sz="18" w:space="0" w:color="808080"/>
                    <w:bottom w:val="dotted" w:sz="4" w:space="0" w:color="auto"/>
                  </w:tcBorders>
                  <w:vAlign w:val="center"/>
                </w:tcPr>
                <w:p w14:paraId="085FF767" w14:textId="77777777" w:rsidR="00564758" w:rsidRPr="00515664" w:rsidRDefault="00564758" w:rsidP="000C55A6">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t xml:space="preserve">Kalea </w:t>
                  </w:r>
                  <w:r w:rsidRPr="00515664">
                    <w:rPr>
                      <w:rFonts w:ascii="Arial" w:eastAsia="Times New Roman" w:hAnsi="Arial" w:cs="Arial"/>
                      <w:lang w:val="es-ES_tradnl" w:eastAsia="es-ES_tradnl"/>
                    </w:rPr>
                    <w:t>Calle</w:t>
                  </w:r>
                </w:p>
              </w:tc>
              <w:tc>
                <w:tcPr>
                  <w:tcW w:w="3308" w:type="dxa"/>
                  <w:gridSpan w:val="3"/>
                  <w:tcBorders>
                    <w:bottom w:val="dotted" w:sz="4" w:space="0" w:color="auto"/>
                  </w:tcBorders>
                </w:tcPr>
                <w:p w14:paraId="64A2CD55" w14:textId="77777777" w:rsidR="00564758" w:rsidRPr="00515664" w:rsidRDefault="00564758" w:rsidP="000C55A6">
                  <w:pPr>
                    <w:spacing w:after="0" w:line="240" w:lineRule="auto"/>
                    <w:rPr>
                      <w:rFonts w:ascii="Arial" w:eastAsia="Times New Roman" w:hAnsi="Arial" w:cs="Arial"/>
                      <w:b/>
                      <w:lang w:val="pt-PT" w:eastAsia="es-ES_tradnl"/>
                    </w:rPr>
                  </w:pPr>
                </w:p>
              </w:tc>
              <w:tc>
                <w:tcPr>
                  <w:tcW w:w="240" w:type="dxa"/>
                  <w:tcBorders>
                    <w:right w:val="single" w:sz="18" w:space="0" w:color="808080"/>
                  </w:tcBorders>
                </w:tcPr>
                <w:p w14:paraId="54AC2871" w14:textId="77777777" w:rsidR="00564758" w:rsidRPr="00515664" w:rsidRDefault="00564758" w:rsidP="000C55A6">
                  <w:pPr>
                    <w:spacing w:after="0" w:line="240" w:lineRule="auto"/>
                    <w:jc w:val="right"/>
                    <w:rPr>
                      <w:rFonts w:ascii="Arial" w:eastAsia="Times New Roman" w:hAnsi="Arial" w:cs="Arial"/>
                      <w:b/>
                      <w:lang w:val="pt-PT" w:eastAsia="es-ES_tradnl"/>
                    </w:rPr>
                  </w:pPr>
                </w:p>
              </w:tc>
              <w:tc>
                <w:tcPr>
                  <w:tcW w:w="546" w:type="dxa"/>
                  <w:tcBorders>
                    <w:left w:val="single" w:sz="18" w:space="0" w:color="808080"/>
                    <w:bottom w:val="dotted" w:sz="4" w:space="0" w:color="auto"/>
                  </w:tcBorders>
                  <w:vAlign w:val="center"/>
                </w:tcPr>
                <w:p w14:paraId="6B986CD6" w14:textId="77777777" w:rsidR="00564758" w:rsidRPr="00515664" w:rsidRDefault="00564758" w:rsidP="000C55A6">
                  <w:pPr>
                    <w:spacing w:after="0" w:line="240" w:lineRule="auto"/>
                    <w:rPr>
                      <w:rFonts w:ascii="Arial" w:eastAsia="Times New Roman" w:hAnsi="Arial" w:cs="Arial"/>
                      <w:lang w:val="pt-PT" w:eastAsia="es-ES_tradnl"/>
                    </w:rPr>
                  </w:pPr>
                  <w:r w:rsidRPr="00515664">
                    <w:rPr>
                      <w:rFonts w:ascii="Arial" w:eastAsia="Times New Roman" w:hAnsi="Arial" w:cs="Arial"/>
                      <w:b/>
                      <w:lang w:val="pt-PT" w:eastAsia="es-ES_tradnl"/>
                    </w:rPr>
                    <w:t xml:space="preserve">Zk. </w:t>
                  </w:r>
                  <w:r w:rsidRPr="00515664">
                    <w:rPr>
                      <w:rFonts w:ascii="Arial" w:eastAsia="Times New Roman" w:hAnsi="Arial" w:cs="Arial"/>
                      <w:lang w:val="pt-PT" w:eastAsia="es-ES_tradnl"/>
                    </w:rPr>
                    <w:t>Nº</w:t>
                  </w:r>
                </w:p>
              </w:tc>
              <w:tc>
                <w:tcPr>
                  <w:tcW w:w="964" w:type="dxa"/>
                  <w:gridSpan w:val="2"/>
                  <w:tcBorders>
                    <w:left w:val="nil"/>
                    <w:bottom w:val="dotted" w:sz="4" w:space="0" w:color="auto"/>
                  </w:tcBorders>
                </w:tcPr>
                <w:p w14:paraId="51943C43" w14:textId="77777777" w:rsidR="00564758" w:rsidRPr="00515664" w:rsidRDefault="00564758" w:rsidP="000C55A6">
                  <w:pPr>
                    <w:spacing w:after="0" w:line="240" w:lineRule="auto"/>
                    <w:rPr>
                      <w:rFonts w:ascii="Arial" w:eastAsia="Times New Roman" w:hAnsi="Arial" w:cs="Arial"/>
                      <w:b/>
                      <w:lang w:val="pt-PT" w:eastAsia="es-ES_tradnl"/>
                    </w:rPr>
                  </w:pPr>
                </w:p>
              </w:tc>
              <w:tc>
                <w:tcPr>
                  <w:tcW w:w="964" w:type="dxa"/>
                  <w:gridSpan w:val="3"/>
                  <w:tcBorders>
                    <w:left w:val="nil"/>
                    <w:bottom w:val="dotted" w:sz="4" w:space="0" w:color="auto"/>
                  </w:tcBorders>
                </w:tcPr>
                <w:p w14:paraId="3ED8AD2F" w14:textId="77777777" w:rsidR="00564758" w:rsidRPr="00515664" w:rsidRDefault="00564758" w:rsidP="000C55A6">
                  <w:pPr>
                    <w:spacing w:after="0" w:line="240" w:lineRule="auto"/>
                    <w:rPr>
                      <w:rFonts w:ascii="Arial" w:eastAsia="Times New Roman" w:hAnsi="Arial" w:cs="Arial"/>
                      <w:b/>
                      <w:lang w:val="es-ES_tradnl" w:eastAsia="es-ES_tradnl"/>
                    </w:rPr>
                  </w:pPr>
                </w:p>
              </w:tc>
              <w:tc>
                <w:tcPr>
                  <w:tcW w:w="969" w:type="dxa"/>
                  <w:gridSpan w:val="2"/>
                  <w:tcBorders>
                    <w:left w:val="nil"/>
                    <w:bottom w:val="dotted" w:sz="4" w:space="0" w:color="auto"/>
                  </w:tcBorders>
                </w:tcPr>
                <w:p w14:paraId="1978AB8F" w14:textId="77777777" w:rsidR="00564758" w:rsidRPr="00515664" w:rsidRDefault="00564758" w:rsidP="000C55A6">
                  <w:pPr>
                    <w:spacing w:after="0" w:line="240" w:lineRule="auto"/>
                    <w:rPr>
                      <w:rFonts w:ascii="Arial" w:eastAsia="Times New Roman" w:hAnsi="Arial" w:cs="Arial"/>
                      <w:b/>
                      <w:lang w:val="es-ES_tradnl" w:eastAsia="es-ES_tradnl"/>
                    </w:rPr>
                  </w:pPr>
                </w:p>
              </w:tc>
            </w:tr>
            <w:tr w:rsidR="00564758" w:rsidRPr="00515664" w14:paraId="01BCFF7F" w14:textId="77777777" w:rsidTr="000C55A6">
              <w:tblPrEx>
                <w:tblBorders>
                  <w:top w:val="none" w:sz="0" w:space="0" w:color="auto"/>
                  <w:left w:val="single" w:sz="18" w:space="0" w:color="auto"/>
                  <w:bottom w:val="dotted" w:sz="4" w:space="0" w:color="auto"/>
                  <w:right w:val="none" w:sz="0" w:space="0" w:color="auto"/>
                  <w:insideH w:val="none" w:sz="0" w:space="0" w:color="auto"/>
                  <w:insideV w:val="none" w:sz="0" w:space="0" w:color="auto"/>
                </w:tblBorders>
              </w:tblPrEx>
              <w:trPr>
                <w:gridAfter w:val="1"/>
                <w:wAfter w:w="74" w:type="dxa"/>
                <w:trHeight w:val="258"/>
              </w:trPr>
              <w:tc>
                <w:tcPr>
                  <w:tcW w:w="9574" w:type="dxa"/>
                  <w:gridSpan w:val="15"/>
                  <w:tcBorders>
                    <w:left w:val="single" w:sz="18" w:space="0" w:color="808080"/>
                    <w:bottom w:val="dotted" w:sz="4" w:space="0" w:color="auto"/>
                  </w:tcBorders>
                  <w:vAlign w:val="center"/>
                </w:tcPr>
                <w:p w14:paraId="340A1464" w14:textId="77777777" w:rsidR="00564758" w:rsidRPr="00515664" w:rsidRDefault="00564758" w:rsidP="000C55A6">
                  <w:pPr>
                    <w:spacing w:after="0" w:line="240" w:lineRule="auto"/>
                    <w:rPr>
                      <w:rFonts w:ascii="Arial" w:eastAsia="Times New Roman" w:hAnsi="Arial" w:cs="Arial"/>
                      <w:b/>
                      <w:lang w:val="pt-PT" w:eastAsia="es-ES_tradnl"/>
                    </w:rPr>
                  </w:pPr>
                  <w:r w:rsidRPr="00515664">
                    <w:rPr>
                      <w:rFonts w:ascii="Arial" w:eastAsia="Times New Roman" w:hAnsi="Arial" w:cs="Arial"/>
                      <w:b/>
                      <w:lang w:val="pt-PT" w:eastAsia="es-ES_tradnl"/>
                    </w:rPr>
                    <w:t xml:space="preserve">Herria </w:t>
                  </w:r>
                  <w:r>
                    <w:rPr>
                      <w:rFonts w:ascii="Arial" w:eastAsia="Times New Roman" w:hAnsi="Arial" w:cs="Arial"/>
                      <w:lang w:val="pt-PT" w:eastAsia="es-ES_tradnl"/>
                    </w:rPr>
                    <w:t>Localidad</w:t>
                  </w:r>
                </w:p>
              </w:tc>
            </w:tr>
            <w:tr w:rsidR="00564758" w:rsidRPr="00515664" w14:paraId="1D1AB48E" w14:textId="77777777" w:rsidTr="000C55A6">
              <w:trPr>
                <w:trHeight w:val="271"/>
              </w:trPr>
              <w:tc>
                <w:tcPr>
                  <w:tcW w:w="485" w:type="dxa"/>
                  <w:tcBorders>
                    <w:top w:val="nil"/>
                    <w:left w:val="single" w:sz="18" w:space="0" w:color="808080"/>
                    <w:bottom w:val="dotted" w:sz="4" w:space="0" w:color="auto"/>
                    <w:right w:val="nil"/>
                  </w:tcBorders>
                  <w:vAlign w:val="center"/>
                </w:tcPr>
                <w:p w14:paraId="4AA26355" w14:textId="77777777" w:rsidR="00564758" w:rsidRPr="00515664" w:rsidRDefault="00564758" w:rsidP="000C55A6">
                  <w:pPr>
                    <w:spacing w:after="0" w:line="240" w:lineRule="auto"/>
                    <w:rPr>
                      <w:rFonts w:ascii="Arial" w:eastAsia="Times New Roman" w:hAnsi="Arial" w:cs="Arial"/>
                      <w:lang w:val="pt-PT" w:eastAsia="es-ES_tradnl"/>
                    </w:rPr>
                  </w:pPr>
                  <w:r w:rsidRPr="00515664">
                    <w:rPr>
                      <w:rFonts w:ascii="Arial" w:eastAsia="Times New Roman" w:hAnsi="Arial" w:cs="Arial"/>
                      <w:b/>
                      <w:lang w:val="pt-PT" w:eastAsia="es-ES_tradnl"/>
                    </w:rPr>
                    <w:t xml:space="preserve">Tf. </w:t>
                  </w:r>
                </w:p>
              </w:tc>
              <w:tc>
                <w:tcPr>
                  <w:tcW w:w="1269" w:type="dxa"/>
                  <w:tcBorders>
                    <w:top w:val="nil"/>
                    <w:left w:val="nil"/>
                    <w:bottom w:val="dotted" w:sz="4" w:space="0" w:color="auto"/>
                    <w:right w:val="nil"/>
                  </w:tcBorders>
                </w:tcPr>
                <w:p w14:paraId="52C99690" w14:textId="77777777" w:rsidR="00564758" w:rsidRPr="00515664" w:rsidRDefault="00564758" w:rsidP="000C55A6">
                  <w:pPr>
                    <w:spacing w:after="0" w:line="240" w:lineRule="auto"/>
                    <w:rPr>
                      <w:rFonts w:ascii="Arial" w:eastAsia="Times New Roman" w:hAnsi="Arial" w:cs="Arial"/>
                      <w:b/>
                      <w:lang w:val="pt-PT" w:eastAsia="es-ES_tradnl"/>
                    </w:rPr>
                  </w:pPr>
                </w:p>
              </w:tc>
              <w:tc>
                <w:tcPr>
                  <w:tcW w:w="1027" w:type="dxa"/>
                  <w:gridSpan w:val="2"/>
                  <w:tcBorders>
                    <w:top w:val="nil"/>
                    <w:left w:val="single" w:sz="18" w:space="0" w:color="808080"/>
                    <w:bottom w:val="dotted" w:sz="4" w:space="0" w:color="auto"/>
                    <w:right w:val="nil"/>
                  </w:tcBorders>
                  <w:vAlign w:val="center"/>
                </w:tcPr>
                <w:p w14:paraId="1AA1E543" w14:textId="77777777" w:rsidR="00564758" w:rsidRPr="00515664" w:rsidRDefault="00564758" w:rsidP="000C55A6">
                  <w:pPr>
                    <w:spacing w:after="0" w:line="240" w:lineRule="auto"/>
                    <w:jc w:val="right"/>
                    <w:rPr>
                      <w:rFonts w:ascii="Arial" w:eastAsia="Times New Roman" w:hAnsi="Arial" w:cs="Arial"/>
                      <w:lang w:val="pt-PT" w:eastAsia="es-ES_tradnl"/>
                    </w:rPr>
                  </w:pPr>
                  <w:r w:rsidRPr="00515664">
                    <w:rPr>
                      <w:rFonts w:ascii="Arial" w:eastAsia="Times New Roman" w:hAnsi="Arial" w:cs="Arial"/>
                      <w:b/>
                      <w:lang w:val="pt-PT" w:eastAsia="es-ES_tradnl"/>
                    </w:rPr>
                    <w:t xml:space="preserve">e-mail </w:t>
                  </w:r>
                </w:p>
              </w:tc>
              <w:tc>
                <w:tcPr>
                  <w:tcW w:w="6867" w:type="dxa"/>
                  <w:gridSpan w:val="12"/>
                  <w:tcBorders>
                    <w:top w:val="nil"/>
                    <w:left w:val="nil"/>
                    <w:bottom w:val="dotted" w:sz="4" w:space="0" w:color="auto"/>
                    <w:right w:val="nil"/>
                  </w:tcBorders>
                </w:tcPr>
                <w:p w14:paraId="4FE4F1BD" w14:textId="77777777" w:rsidR="00564758" w:rsidRPr="00515664" w:rsidRDefault="00564758" w:rsidP="000C55A6">
                  <w:pPr>
                    <w:spacing w:after="0" w:line="240" w:lineRule="auto"/>
                    <w:rPr>
                      <w:rFonts w:ascii="Arial" w:eastAsia="Times New Roman" w:hAnsi="Arial" w:cs="Arial"/>
                      <w:b/>
                      <w:lang w:val="es-ES_tradnl" w:eastAsia="es-ES_tradnl"/>
                    </w:rPr>
                  </w:pPr>
                </w:p>
              </w:tc>
            </w:tr>
          </w:tbl>
          <w:p w14:paraId="248D7DB6" w14:textId="77777777" w:rsidR="00564758" w:rsidRPr="00515664" w:rsidRDefault="00564758" w:rsidP="000C55A6">
            <w:pPr>
              <w:spacing w:after="0" w:line="240" w:lineRule="auto"/>
              <w:rPr>
                <w:rFonts w:ascii="Arial" w:eastAsia="Times New Roman" w:hAnsi="Arial" w:cs="Arial"/>
                <w:b/>
                <w:lang w:val="es-ES_tradnl" w:eastAsia="es-ES_tradnl"/>
              </w:rPr>
            </w:pPr>
          </w:p>
        </w:tc>
      </w:tr>
    </w:tbl>
    <w:p w14:paraId="53722DB7" w14:textId="77777777" w:rsidR="00564758" w:rsidRDefault="00564758" w:rsidP="00564758">
      <w:pPr>
        <w:pBdr>
          <w:bottom w:val="single" w:sz="6" w:space="0" w:color="auto"/>
        </w:pBdr>
        <w:spacing w:after="0" w:line="240" w:lineRule="auto"/>
        <w:rPr>
          <w:rFonts w:ascii="Arial" w:eastAsia="Times New Roman" w:hAnsi="Arial" w:cs="Arial"/>
          <w:b/>
          <w:lang w:val="es-ES_tradnl" w:eastAsia="es-ES_tradnl"/>
        </w:rPr>
      </w:pPr>
    </w:p>
    <w:tbl>
      <w:tblPr>
        <w:tblW w:w="10026" w:type="dxa"/>
        <w:tblInd w:w="67" w:type="dxa"/>
        <w:tblLook w:val="01E0" w:firstRow="1" w:lastRow="1" w:firstColumn="1" w:lastColumn="1" w:noHBand="0" w:noVBand="0"/>
      </w:tblPr>
      <w:tblGrid>
        <w:gridCol w:w="217"/>
        <w:gridCol w:w="9787"/>
        <w:gridCol w:w="22"/>
      </w:tblGrid>
      <w:tr w:rsidR="00564758" w:rsidRPr="00515664" w14:paraId="79C1D5B2" w14:textId="77777777" w:rsidTr="000C55A6">
        <w:trPr>
          <w:trHeight w:val="1946"/>
        </w:trPr>
        <w:tc>
          <w:tcPr>
            <w:tcW w:w="10026" w:type="dxa"/>
            <w:gridSpan w:val="3"/>
          </w:tcPr>
          <w:p w14:paraId="5E50B9D8" w14:textId="77777777" w:rsidR="00564758" w:rsidRPr="00515664" w:rsidRDefault="00564758" w:rsidP="000C55A6">
            <w:pPr>
              <w:tabs>
                <w:tab w:val="left" w:pos="3491"/>
              </w:tabs>
              <w:spacing w:after="0"/>
              <w:rPr>
                <w:sz w:val="10"/>
              </w:rPr>
            </w:pPr>
            <w:r w:rsidRPr="00515664">
              <w:rPr>
                <w:sz w:val="10"/>
              </w:rPr>
              <w:tab/>
            </w:r>
          </w:p>
          <w:tbl>
            <w:tblPr>
              <w:tblW w:w="9778" w:type="dxa"/>
              <w:tblInd w:w="32" w:type="dxa"/>
              <w:tblBorders>
                <w:bottom w:val="single" w:sz="12" w:space="0" w:color="auto"/>
              </w:tblBorders>
              <w:tblLook w:val="01E0" w:firstRow="1" w:lastRow="1" w:firstColumn="1" w:lastColumn="1" w:noHBand="0" w:noVBand="0"/>
            </w:tblPr>
            <w:tblGrid>
              <w:gridCol w:w="9778"/>
            </w:tblGrid>
            <w:tr w:rsidR="00564758" w:rsidRPr="00515664" w14:paraId="62554FFB" w14:textId="77777777" w:rsidTr="000C55A6">
              <w:trPr>
                <w:trHeight w:val="261"/>
              </w:trPr>
              <w:tc>
                <w:tcPr>
                  <w:tcW w:w="9778" w:type="dxa"/>
                </w:tcPr>
                <w:p w14:paraId="59F670AE" w14:textId="77777777" w:rsidR="00564758" w:rsidRDefault="00564758" w:rsidP="000C55A6">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sym w:font="Wingdings" w:char="F06E"/>
                  </w:r>
                  <w:r w:rsidRPr="00515664">
                    <w:rPr>
                      <w:rFonts w:ascii="Arial" w:eastAsia="Times New Roman" w:hAnsi="Arial" w:cs="Arial"/>
                      <w:b/>
                      <w:lang w:val="es-ES_tradnl" w:eastAsia="es-ES_tradnl"/>
                    </w:rPr>
                    <w:t xml:space="preserve"> </w:t>
                  </w:r>
                  <w:r>
                    <w:rPr>
                      <w:rFonts w:ascii="Arial" w:eastAsia="Times New Roman" w:hAnsi="Arial" w:cs="Arial"/>
                      <w:b/>
                      <w:lang w:val="es-ES_tradnl" w:eastAsia="es-ES_tradnl"/>
                    </w:rPr>
                    <w:t xml:space="preserve">INSTALAZIOARI BURUZKO DATUAK </w:t>
                  </w:r>
                  <w:r w:rsidRPr="008854D2">
                    <w:rPr>
                      <w:rFonts w:ascii="Arial" w:eastAsia="Times New Roman" w:hAnsi="Arial" w:cs="Arial"/>
                      <w:lang w:val="es-ES_tradnl" w:eastAsia="es-ES_tradnl"/>
                    </w:rPr>
                    <w:t>DATOS DE LA INSTALACIÓN</w:t>
                  </w:r>
                </w:p>
                <w:p w14:paraId="5E4D9B8D" w14:textId="77777777" w:rsidR="00564758" w:rsidRPr="00515664" w:rsidRDefault="00564758" w:rsidP="000C55A6">
                  <w:pPr>
                    <w:tabs>
                      <w:tab w:val="left" w:pos="708"/>
                      <w:tab w:val="left" w:pos="4055"/>
                      <w:tab w:val="left" w:pos="4090"/>
                    </w:tabs>
                    <w:spacing w:after="0" w:line="240" w:lineRule="auto"/>
                    <w:rPr>
                      <w:rFonts w:ascii="Arial" w:eastAsia="Times New Roman" w:hAnsi="Arial" w:cs="Arial"/>
                      <w:b/>
                      <w:lang w:val="es-ES_tradnl" w:eastAsia="es-ES_tradnl"/>
                    </w:rPr>
                  </w:pPr>
                  <w:r w:rsidRPr="008854D2">
                    <w:rPr>
                      <w:rFonts w:ascii="Arial" w:eastAsia="Times New Roman" w:hAnsi="Arial" w:cs="Arial"/>
                      <w:b/>
                      <w:sz w:val="12"/>
                      <w:lang w:val="es-ES_tradnl" w:eastAsia="es-ES_tradnl"/>
                    </w:rPr>
                    <w:tab/>
                  </w:r>
                  <w:r>
                    <w:rPr>
                      <w:rFonts w:ascii="Arial" w:eastAsia="Times New Roman" w:hAnsi="Arial" w:cs="Arial"/>
                      <w:b/>
                      <w:sz w:val="16"/>
                      <w:lang w:val="es-ES_tradnl" w:eastAsia="es-ES_tradnl"/>
                    </w:rPr>
                    <w:tab/>
                  </w:r>
                  <w:r>
                    <w:rPr>
                      <w:rFonts w:ascii="Arial" w:eastAsia="Times New Roman" w:hAnsi="Arial" w:cs="Arial"/>
                      <w:b/>
                      <w:sz w:val="16"/>
                      <w:lang w:val="es-ES_tradnl" w:eastAsia="es-ES_tradnl"/>
                    </w:rPr>
                    <w:tab/>
                  </w:r>
                </w:p>
              </w:tc>
            </w:tr>
          </w:tbl>
          <w:p w14:paraId="7DEA2F44" w14:textId="77777777" w:rsidR="00564758" w:rsidRPr="00515664" w:rsidRDefault="00564758" w:rsidP="000C55A6">
            <w:pPr>
              <w:spacing w:after="0" w:line="240" w:lineRule="auto"/>
              <w:rPr>
                <w:rFonts w:ascii="Arial" w:eastAsia="Times New Roman" w:hAnsi="Arial" w:cs="Arial"/>
                <w:sz w:val="10"/>
                <w:lang w:val="es-ES_tradnl" w:eastAsia="es-ES_tradn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1269"/>
              <w:gridCol w:w="829"/>
              <w:gridCol w:w="198"/>
              <w:gridCol w:w="142"/>
              <w:gridCol w:w="2968"/>
              <w:gridCol w:w="240"/>
              <w:gridCol w:w="546"/>
              <w:gridCol w:w="804"/>
              <w:gridCol w:w="160"/>
              <w:gridCol w:w="74"/>
              <w:gridCol w:w="681"/>
              <w:gridCol w:w="209"/>
              <w:gridCol w:w="953"/>
              <w:gridCol w:w="16"/>
              <w:gridCol w:w="74"/>
            </w:tblGrid>
            <w:tr w:rsidR="00564758" w:rsidRPr="00515664" w14:paraId="7EA08DA4" w14:textId="77777777" w:rsidTr="000C55A6">
              <w:trPr>
                <w:gridAfter w:val="2"/>
                <w:wAfter w:w="90" w:type="dxa"/>
                <w:trHeight w:val="235"/>
              </w:trPr>
              <w:tc>
                <w:tcPr>
                  <w:tcW w:w="2923" w:type="dxa"/>
                  <w:gridSpan w:val="5"/>
                  <w:tcBorders>
                    <w:top w:val="nil"/>
                    <w:left w:val="single" w:sz="18" w:space="0" w:color="808080"/>
                    <w:bottom w:val="dotted" w:sz="4" w:space="0" w:color="auto"/>
                    <w:right w:val="nil"/>
                  </w:tcBorders>
                  <w:vAlign w:val="center"/>
                </w:tcPr>
                <w:p w14:paraId="1C2430CD" w14:textId="77777777" w:rsidR="00564758" w:rsidRPr="00515664" w:rsidRDefault="00564758" w:rsidP="000C55A6">
                  <w:pPr>
                    <w:spacing w:after="0" w:line="240" w:lineRule="auto"/>
                    <w:rPr>
                      <w:rFonts w:ascii="Arial" w:eastAsia="Times New Roman" w:hAnsi="Arial" w:cs="Arial"/>
                      <w:lang w:val="es-ES_tradnl" w:eastAsia="es-ES_tradnl"/>
                    </w:rPr>
                  </w:pPr>
                  <w:r>
                    <w:rPr>
                      <w:rFonts w:ascii="Arial" w:eastAsia="Times New Roman" w:hAnsi="Arial" w:cs="Arial"/>
                      <w:b/>
                      <w:lang w:val="es-ES_tradnl" w:eastAsia="es-ES_tradnl"/>
                    </w:rPr>
                    <w:t xml:space="preserve">Titularra </w:t>
                  </w:r>
                  <w:r w:rsidRPr="008854D2">
                    <w:rPr>
                      <w:rFonts w:ascii="Arial" w:eastAsia="Times New Roman" w:hAnsi="Arial" w:cs="Arial"/>
                      <w:lang w:val="es-ES_tradnl" w:eastAsia="es-ES_tradnl"/>
                    </w:rPr>
                    <w:t>Titular</w:t>
                  </w:r>
                  <w:r w:rsidRPr="00515664">
                    <w:rPr>
                      <w:rFonts w:ascii="Arial" w:eastAsia="Times New Roman" w:hAnsi="Arial" w:cs="Arial"/>
                      <w:b/>
                      <w:lang w:val="es-ES_tradnl" w:eastAsia="es-ES_tradnl"/>
                    </w:rPr>
                    <w:t xml:space="preserve"> </w:t>
                  </w:r>
                </w:p>
              </w:tc>
              <w:tc>
                <w:tcPr>
                  <w:tcW w:w="4558" w:type="dxa"/>
                  <w:gridSpan w:val="4"/>
                  <w:tcBorders>
                    <w:top w:val="nil"/>
                    <w:left w:val="nil"/>
                    <w:bottom w:val="dotted" w:sz="4" w:space="0" w:color="auto"/>
                    <w:right w:val="nil"/>
                  </w:tcBorders>
                </w:tcPr>
                <w:p w14:paraId="3370EDEF" w14:textId="77777777" w:rsidR="00564758" w:rsidRPr="00515664" w:rsidRDefault="00564758" w:rsidP="000C55A6">
                  <w:pPr>
                    <w:spacing w:after="0" w:line="240" w:lineRule="auto"/>
                    <w:rPr>
                      <w:rFonts w:ascii="Arial" w:eastAsia="Times New Roman" w:hAnsi="Arial" w:cs="Arial"/>
                      <w:b/>
                      <w:lang w:val="es-ES_tradnl" w:eastAsia="es-ES_tradnl"/>
                    </w:rPr>
                  </w:pPr>
                </w:p>
              </w:tc>
              <w:tc>
                <w:tcPr>
                  <w:tcW w:w="234" w:type="dxa"/>
                  <w:gridSpan w:val="2"/>
                  <w:tcBorders>
                    <w:top w:val="nil"/>
                    <w:left w:val="nil"/>
                    <w:bottom w:val="nil"/>
                    <w:right w:val="single" w:sz="18" w:space="0" w:color="808080"/>
                  </w:tcBorders>
                </w:tcPr>
                <w:p w14:paraId="0E64ABEA" w14:textId="77777777" w:rsidR="00564758" w:rsidRPr="00515664" w:rsidRDefault="00564758" w:rsidP="000C55A6">
                  <w:pPr>
                    <w:spacing w:after="0" w:line="240" w:lineRule="auto"/>
                    <w:jc w:val="right"/>
                    <w:rPr>
                      <w:rFonts w:ascii="Arial" w:eastAsia="Times New Roman" w:hAnsi="Arial" w:cs="Arial"/>
                      <w:b/>
                      <w:lang w:val="es-ES_tradnl" w:eastAsia="es-ES_tradnl"/>
                    </w:rPr>
                  </w:pPr>
                </w:p>
              </w:tc>
              <w:tc>
                <w:tcPr>
                  <w:tcW w:w="681" w:type="dxa"/>
                  <w:tcBorders>
                    <w:top w:val="nil"/>
                    <w:left w:val="single" w:sz="18" w:space="0" w:color="808080"/>
                    <w:bottom w:val="dotted" w:sz="4" w:space="0" w:color="auto"/>
                    <w:right w:val="nil"/>
                  </w:tcBorders>
                  <w:vAlign w:val="center"/>
                </w:tcPr>
                <w:p w14:paraId="4723EB6D" w14:textId="77777777" w:rsidR="00564758" w:rsidRPr="00515664" w:rsidRDefault="00564758" w:rsidP="000C55A6">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t xml:space="preserve">IFZ </w:t>
                  </w:r>
                  <w:r w:rsidRPr="00515664">
                    <w:rPr>
                      <w:rFonts w:ascii="Arial" w:eastAsia="Times New Roman" w:hAnsi="Arial" w:cs="Arial"/>
                      <w:lang w:val="es-ES_tradnl" w:eastAsia="es-ES_tradnl"/>
                    </w:rPr>
                    <w:t>NIF</w:t>
                  </w:r>
                </w:p>
              </w:tc>
              <w:tc>
                <w:tcPr>
                  <w:tcW w:w="1162" w:type="dxa"/>
                  <w:gridSpan w:val="2"/>
                  <w:tcBorders>
                    <w:top w:val="nil"/>
                    <w:left w:val="nil"/>
                    <w:bottom w:val="dotted" w:sz="4" w:space="0" w:color="auto"/>
                    <w:right w:val="nil"/>
                  </w:tcBorders>
                </w:tcPr>
                <w:p w14:paraId="480B9003" w14:textId="77777777" w:rsidR="00564758" w:rsidRPr="00515664" w:rsidRDefault="00564758" w:rsidP="000C55A6">
                  <w:pPr>
                    <w:spacing w:after="0" w:line="240" w:lineRule="auto"/>
                    <w:rPr>
                      <w:rFonts w:ascii="Arial" w:eastAsia="Times New Roman" w:hAnsi="Arial" w:cs="Arial"/>
                      <w:b/>
                      <w:lang w:val="es-ES_tradnl" w:eastAsia="es-ES_tradnl"/>
                    </w:rPr>
                  </w:pPr>
                </w:p>
              </w:tc>
            </w:tr>
            <w:tr w:rsidR="00564758" w:rsidRPr="00515664" w14:paraId="4ABCEA90" w14:textId="77777777" w:rsidTr="000C5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Height w:val="349"/>
              </w:trPr>
              <w:tc>
                <w:tcPr>
                  <w:tcW w:w="2583" w:type="dxa"/>
                  <w:gridSpan w:val="3"/>
                  <w:tcBorders>
                    <w:left w:val="single" w:sz="18" w:space="0" w:color="808080"/>
                    <w:bottom w:val="dotted" w:sz="4" w:space="0" w:color="auto"/>
                  </w:tcBorders>
                  <w:vAlign w:val="center"/>
                </w:tcPr>
                <w:p w14:paraId="7066C283" w14:textId="77777777" w:rsidR="00564758" w:rsidRPr="00515664" w:rsidRDefault="00564758" w:rsidP="000C55A6">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t xml:space="preserve">Kalea </w:t>
                  </w:r>
                  <w:r w:rsidRPr="00515664">
                    <w:rPr>
                      <w:rFonts w:ascii="Arial" w:eastAsia="Times New Roman" w:hAnsi="Arial" w:cs="Arial"/>
                      <w:lang w:val="es-ES_tradnl" w:eastAsia="es-ES_tradnl"/>
                    </w:rPr>
                    <w:t>Calle</w:t>
                  </w:r>
                </w:p>
              </w:tc>
              <w:tc>
                <w:tcPr>
                  <w:tcW w:w="3308" w:type="dxa"/>
                  <w:gridSpan w:val="3"/>
                  <w:tcBorders>
                    <w:bottom w:val="dotted" w:sz="4" w:space="0" w:color="auto"/>
                  </w:tcBorders>
                </w:tcPr>
                <w:p w14:paraId="31411832" w14:textId="77777777" w:rsidR="00564758" w:rsidRPr="00515664" w:rsidRDefault="00564758" w:rsidP="000C55A6">
                  <w:pPr>
                    <w:spacing w:after="0" w:line="240" w:lineRule="auto"/>
                    <w:rPr>
                      <w:rFonts w:ascii="Arial" w:eastAsia="Times New Roman" w:hAnsi="Arial" w:cs="Arial"/>
                      <w:b/>
                      <w:lang w:val="pt-PT" w:eastAsia="es-ES_tradnl"/>
                    </w:rPr>
                  </w:pPr>
                </w:p>
              </w:tc>
              <w:tc>
                <w:tcPr>
                  <w:tcW w:w="240" w:type="dxa"/>
                  <w:tcBorders>
                    <w:right w:val="single" w:sz="18" w:space="0" w:color="808080"/>
                  </w:tcBorders>
                </w:tcPr>
                <w:p w14:paraId="294A12B4" w14:textId="77777777" w:rsidR="00564758" w:rsidRPr="00515664" w:rsidRDefault="00564758" w:rsidP="000C55A6">
                  <w:pPr>
                    <w:spacing w:after="0" w:line="240" w:lineRule="auto"/>
                    <w:jc w:val="right"/>
                    <w:rPr>
                      <w:rFonts w:ascii="Arial" w:eastAsia="Times New Roman" w:hAnsi="Arial" w:cs="Arial"/>
                      <w:b/>
                      <w:lang w:val="pt-PT" w:eastAsia="es-ES_tradnl"/>
                    </w:rPr>
                  </w:pPr>
                </w:p>
              </w:tc>
              <w:tc>
                <w:tcPr>
                  <w:tcW w:w="546" w:type="dxa"/>
                  <w:tcBorders>
                    <w:left w:val="single" w:sz="18" w:space="0" w:color="808080"/>
                    <w:bottom w:val="dotted" w:sz="4" w:space="0" w:color="auto"/>
                  </w:tcBorders>
                  <w:vAlign w:val="center"/>
                </w:tcPr>
                <w:p w14:paraId="19BC4362" w14:textId="77777777" w:rsidR="00564758" w:rsidRPr="00515664" w:rsidRDefault="00564758" w:rsidP="000C55A6">
                  <w:pPr>
                    <w:spacing w:after="0" w:line="240" w:lineRule="auto"/>
                    <w:rPr>
                      <w:rFonts w:ascii="Arial" w:eastAsia="Times New Roman" w:hAnsi="Arial" w:cs="Arial"/>
                      <w:lang w:val="pt-PT" w:eastAsia="es-ES_tradnl"/>
                    </w:rPr>
                  </w:pPr>
                  <w:r w:rsidRPr="00515664">
                    <w:rPr>
                      <w:rFonts w:ascii="Arial" w:eastAsia="Times New Roman" w:hAnsi="Arial" w:cs="Arial"/>
                      <w:b/>
                      <w:lang w:val="pt-PT" w:eastAsia="es-ES_tradnl"/>
                    </w:rPr>
                    <w:t xml:space="preserve">Zk. </w:t>
                  </w:r>
                  <w:r w:rsidRPr="00515664">
                    <w:rPr>
                      <w:rFonts w:ascii="Arial" w:eastAsia="Times New Roman" w:hAnsi="Arial" w:cs="Arial"/>
                      <w:lang w:val="pt-PT" w:eastAsia="es-ES_tradnl"/>
                    </w:rPr>
                    <w:t>Nº</w:t>
                  </w:r>
                </w:p>
              </w:tc>
              <w:tc>
                <w:tcPr>
                  <w:tcW w:w="964" w:type="dxa"/>
                  <w:gridSpan w:val="2"/>
                  <w:tcBorders>
                    <w:left w:val="nil"/>
                    <w:bottom w:val="dotted" w:sz="4" w:space="0" w:color="auto"/>
                  </w:tcBorders>
                </w:tcPr>
                <w:p w14:paraId="6671BEB9" w14:textId="77777777" w:rsidR="00564758" w:rsidRPr="00515664" w:rsidRDefault="00564758" w:rsidP="000C55A6">
                  <w:pPr>
                    <w:spacing w:after="0" w:line="240" w:lineRule="auto"/>
                    <w:rPr>
                      <w:rFonts w:ascii="Arial" w:eastAsia="Times New Roman" w:hAnsi="Arial" w:cs="Arial"/>
                      <w:b/>
                      <w:lang w:val="pt-PT" w:eastAsia="es-ES_tradnl"/>
                    </w:rPr>
                  </w:pPr>
                </w:p>
              </w:tc>
              <w:tc>
                <w:tcPr>
                  <w:tcW w:w="964" w:type="dxa"/>
                  <w:gridSpan w:val="3"/>
                  <w:tcBorders>
                    <w:left w:val="nil"/>
                    <w:bottom w:val="dotted" w:sz="4" w:space="0" w:color="auto"/>
                  </w:tcBorders>
                </w:tcPr>
                <w:p w14:paraId="34AE9AEC" w14:textId="77777777" w:rsidR="00564758" w:rsidRPr="00515664" w:rsidRDefault="00564758" w:rsidP="000C55A6">
                  <w:pPr>
                    <w:spacing w:after="0" w:line="240" w:lineRule="auto"/>
                    <w:rPr>
                      <w:rFonts w:ascii="Arial" w:eastAsia="Times New Roman" w:hAnsi="Arial" w:cs="Arial"/>
                      <w:b/>
                      <w:lang w:val="es-ES_tradnl" w:eastAsia="es-ES_tradnl"/>
                    </w:rPr>
                  </w:pPr>
                </w:p>
              </w:tc>
              <w:tc>
                <w:tcPr>
                  <w:tcW w:w="969" w:type="dxa"/>
                  <w:gridSpan w:val="2"/>
                  <w:tcBorders>
                    <w:left w:val="nil"/>
                    <w:bottom w:val="dotted" w:sz="4" w:space="0" w:color="auto"/>
                  </w:tcBorders>
                </w:tcPr>
                <w:p w14:paraId="297A0FCD" w14:textId="77777777" w:rsidR="00564758" w:rsidRPr="00515664" w:rsidRDefault="00564758" w:rsidP="000C55A6">
                  <w:pPr>
                    <w:spacing w:after="0" w:line="240" w:lineRule="auto"/>
                    <w:rPr>
                      <w:rFonts w:ascii="Arial" w:eastAsia="Times New Roman" w:hAnsi="Arial" w:cs="Arial"/>
                      <w:b/>
                      <w:lang w:val="es-ES_tradnl" w:eastAsia="es-ES_tradnl"/>
                    </w:rPr>
                  </w:pPr>
                </w:p>
              </w:tc>
            </w:tr>
            <w:tr w:rsidR="00564758" w:rsidRPr="00515664" w14:paraId="4FA81DB8" w14:textId="77777777" w:rsidTr="000C55A6">
              <w:tblPrEx>
                <w:tblBorders>
                  <w:top w:val="none" w:sz="0" w:space="0" w:color="auto"/>
                  <w:left w:val="single" w:sz="18" w:space="0" w:color="auto"/>
                  <w:bottom w:val="dotted" w:sz="4" w:space="0" w:color="auto"/>
                  <w:right w:val="none" w:sz="0" w:space="0" w:color="auto"/>
                  <w:insideH w:val="none" w:sz="0" w:space="0" w:color="auto"/>
                  <w:insideV w:val="none" w:sz="0" w:space="0" w:color="auto"/>
                </w:tblBorders>
              </w:tblPrEx>
              <w:trPr>
                <w:gridAfter w:val="1"/>
                <w:wAfter w:w="74" w:type="dxa"/>
                <w:trHeight w:val="258"/>
              </w:trPr>
              <w:tc>
                <w:tcPr>
                  <w:tcW w:w="9574" w:type="dxa"/>
                  <w:gridSpan w:val="15"/>
                  <w:tcBorders>
                    <w:left w:val="single" w:sz="18" w:space="0" w:color="808080"/>
                    <w:bottom w:val="dotted" w:sz="4" w:space="0" w:color="auto"/>
                  </w:tcBorders>
                  <w:vAlign w:val="center"/>
                </w:tcPr>
                <w:p w14:paraId="4C7F6DE7" w14:textId="77777777" w:rsidR="00564758" w:rsidRPr="00515664" w:rsidRDefault="00564758" w:rsidP="000C55A6">
                  <w:pPr>
                    <w:spacing w:after="0" w:line="240" w:lineRule="auto"/>
                    <w:rPr>
                      <w:rFonts w:ascii="Arial" w:eastAsia="Times New Roman" w:hAnsi="Arial" w:cs="Arial"/>
                      <w:b/>
                      <w:lang w:val="pt-PT" w:eastAsia="es-ES_tradnl"/>
                    </w:rPr>
                  </w:pPr>
                  <w:r w:rsidRPr="00515664">
                    <w:rPr>
                      <w:rFonts w:ascii="Arial" w:eastAsia="Times New Roman" w:hAnsi="Arial" w:cs="Arial"/>
                      <w:b/>
                      <w:lang w:val="pt-PT" w:eastAsia="es-ES_tradnl"/>
                    </w:rPr>
                    <w:t xml:space="preserve">Herria </w:t>
                  </w:r>
                  <w:r>
                    <w:rPr>
                      <w:rFonts w:ascii="Arial" w:eastAsia="Times New Roman" w:hAnsi="Arial" w:cs="Arial"/>
                      <w:lang w:val="pt-PT" w:eastAsia="es-ES_tradnl"/>
                    </w:rPr>
                    <w:t>Localidad</w:t>
                  </w:r>
                </w:p>
              </w:tc>
            </w:tr>
            <w:tr w:rsidR="00564758" w:rsidRPr="00515664" w14:paraId="77C5FB33" w14:textId="77777777" w:rsidTr="000C55A6">
              <w:trPr>
                <w:trHeight w:val="271"/>
              </w:trPr>
              <w:tc>
                <w:tcPr>
                  <w:tcW w:w="485" w:type="dxa"/>
                  <w:tcBorders>
                    <w:top w:val="nil"/>
                    <w:left w:val="single" w:sz="18" w:space="0" w:color="808080"/>
                    <w:bottom w:val="dotted" w:sz="4" w:space="0" w:color="auto"/>
                    <w:right w:val="nil"/>
                  </w:tcBorders>
                  <w:vAlign w:val="center"/>
                </w:tcPr>
                <w:p w14:paraId="7F88FDC5" w14:textId="77777777" w:rsidR="00564758" w:rsidRPr="00515664" w:rsidRDefault="00564758" w:rsidP="000C55A6">
                  <w:pPr>
                    <w:spacing w:after="0" w:line="240" w:lineRule="auto"/>
                    <w:rPr>
                      <w:rFonts w:ascii="Arial" w:eastAsia="Times New Roman" w:hAnsi="Arial" w:cs="Arial"/>
                      <w:lang w:val="pt-PT" w:eastAsia="es-ES_tradnl"/>
                    </w:rPr>
                  </w:pPr>
                  <w:r w:rsidRPr="00515664">
                    <w:rPr>
                      <w:rFonts w:ascii="Arial" w:eastAsia="Times New Roman" w:hAnsi="Arial" w:cs="Arial"/>
                      <w:b/>
                      <w:lang w:val="pt-PT" w:eastAsia="es-ES_tradnl"/>
                    </w:rPr>
                    <w:t xml:space="preserve">Tf. </w:t>
                  </w:r>
                </w:p>
              </w:tc>
              <w:tc>
                <w:tcPr>
                  <w:tcW w:w="1269" w:type="dxa"/>
                  <w:tcBorders>
                    <w:top w:val="nil"/>
                    <w:left w:val="nil"/>
                    <w:bottom w:val="dotted" w:sz="4" w:space="0" w:color="auto"/>
                    <w:right w:val="nil"/>
                  </w:tcBorders>
                </w:tcPr>
                <w:p w14:paraId="457C7E47" w14:textId="77777777" w:rsidR="00564758" w:rsidRPr="00515664" w:rsidRDefault="00564758" w:rsidP="000C55A6">
                  <w:pPr>
                    <w:spacing w:after="0" w:line="240" w:lineRule="auto"/>
                    <w:rPr>
                      <w:rFonts w:ascii="Arial" w:eastAsia="Times New Roman" w:hAnsi="Arial" w:cs="Arial"/>
                      <w:b/>
                      <w:lang w:val="pt-PT" w:eastAsia="es-ES_tradnl"/>
                    </w:rPr>
                  </w:pPr>
                </w:p>
              </w:tc>
              <w:tc>
                <w:tcPr>
                  <w:tcW w:w="1027" w:type="dxa"/>
                  <w:gridSpan w:val="2"/>
                  <w:tcBorders>
                    <w:top w:val="nil"/>
                    <w:left w:val="single" w:sz="18" w:space="0" w:color="808080"/>
                    <w:bottom w:val="dotted" w:sz="4" w:space="0" w:color="auto"/>
                    <w:right w:val="nil"/>
                  </w:tcBorders>
                  <w:vAlign w:val="center"/>
                </w:tcPr>
                <w:p w14:paraId="5405529E" w14:textId="77777777" w:rsidR="00564758" w:rsidRPr="00515664" w:rsidRDefault="00564758" w:rsidP="000C55A6">
                  <w:pPr>
                    <w:spacing w:after="0" w:line="240" w:lineRule="auto"/>
                    <w:jc w:val="right"/>
                    <w:rPr>
                      <w:rFonts w:ascii="Arial" w:eastAsia="Times New Roman" w:hAnsi="Arial" w:cs="Arial"/>
                      <w:lang w:val="pt-PT" w:eastAsia="es-ES_tradnl"/>
                    </w:rPr>
                  </w:pPr>
                  <w:r w:rsidRPr="00515664">
                    <w:rPr>
                      <w:rFonts w:ascii="Arial" w:eastAsia="Times New Roman" w:hAnsi="Arial" w:cs="Arial"/>
                      <w:b/>
                      <w:lang w:val="pt-PT" w:eastAsia="es-ES_tradnl"/>
                    </w:rPr>
                    <w:t xml:space="preserve">e-mail </w:t>
                  </w:r>
                </w:p>
              </w:tc>
              <w:tc>
                <w:tcPr>
                  <w:tcW w:w="6867" w:type="dxa"/>
                  <w:gridSpan w:val="12"/>
                  <w:tcBorders>
                    <w:top w:val="nil"/>
                    <w:left w:val="nil"/>
                    <w:bottom w:val="dotted" w:sz="4" w:space="0" w:color="auto"/>
                    <w:right w:val="nil"/>
                  </w:tcBorders>
                </w:tcPr>
                <w:p w14:paraId="6B3F55A8" w14:textId="77777777" w:rsidR="00564758" w:rsidRPr="00515664" w:rsidRDefault="00564758" w:rsidP="000C55A6">
                  <w:pPr>
                    <w:spacing w:after="0" w:line="240" w:lineRule="auto"/>
                    <w:rPr>
                      <w:rFonts w:ascii="Arial" w:eastAsia="Times New Roman" w:hAnsi="Arial" w:cs="Arial"/>
                      <w:b/>
                      <w:lang w:val="es-ES_tradnl" w:eastAsia="es-ES_tradnl"/>
                    </w:rPr>
                  </w:pPr>
                </w:p>
              </w:tc>
            </w:tr>
          </w:tbl>
          <w:p w14:paraId="0142C666" w14:textId="77777777" w:rsidR="00564758" w:rsidRPr="00515664" w:rsidRDefault="00564758" w:rsidP="000C55A6">
            <w:pPr>
              <w:spacing w:after="0" w:line="240" w:lineRule="auto"/>
              <w:rPr>
                <w:rFonts w:ascii="Arial" w:eastAsia="Times New Roman" w:hAnsi="Arial" w:cs="Arial"/>
                <w:b/>
                <w:lang w:val="es-ES_tradnl" w:eastAsia="es-ES_tradnl"/>
              </w:rPr>
            </w:pPr>
          </w:p>
        </w:tc>
      </w:tr>
      <w:tr w:rsidR="00564758" w:rsidRPr="00515664" w14:paraId="5124A3F8" w14:textId="77777777" w:rsidTr="000C55A6">
        <w:tblPrEx>
          <w:tblBorders>
            <w:bottom w:val="single" w:sz="12" w:space="0" w:color="auto"/>
          </w:tblBorders>
        </w:tblPrEx>
        <w:trPr>
          <w:gridBefore w:val="1"/>
          <w:gridAfter w:val="1"/>
          <w:wBefore w:w="217" w:type="dxa"/>
          <w:wAfter w:w="22" w:type="dxa"/>
          <w:trHeight w:val="288"/>
        </w:trPr>
        <w:tc>
          <w:tcPr>
            <w:tcW w:w="9787" w:type="dxa"/>
          </w:tcPr>
          <w:p w14:paraId="1C301909" w14:textId="77777777" w:rsidR="00564758" w:rsidRPr="00515664" w:rsidRDefault="00564758" w:rsidP="000C55A6">
            <w:pPr>
              <w:spacing w:after="0" w:line="240" w:lineRule="auto"/>
              <w:rPr>
                <w:rFonts w:ascii="Arial" w:eastAsia="Times New Roman" w:hAnsi="Arial" w:cs="Arial"/>
                <w:b/>
                <w:lang w:val="es-ES_tradnl" w:eastAsia="es-ES_tradnl"/>
              </w:rPr>
            </w:pPr>
          </w:p>
          <w:p w14:paraId="7C3D2796" w14:textId="77777777" w:rsidR="00564758" w:rsidRPr="00515664" w:rsidRDefault="00564758" w:rsidP="000C55A6">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sym w:font="Wingdings" w:char="F06E"/>
            </w:r>
            <w:r w:rsidRPr="00515664">
              <w:rPr>
                <w:rFonts w:ascii="Arial" w:eastAsia="Times New Roman" w:hAnsi="Arial" w:cs="Arial"/>
                <w:b/>
                <w:lang w:val="es-ES_tradnl" w:eastAsia="es-ES_tradnl"/>
              </w:rPr>
              <w:t xml:space="preserve"> KOMUNIKAZIOAREKIN BATERA AURKEZTUTAKO DOKUMENTAZIOA</w:t>
            </w:r>
            <w:r w:rsidRPr="00515664">
              <w:rPr>
                <w:rFonts w:ascii="Arial" w:eastAsia="Times New Roman" w:hAnsi="Arial" w:cs="Arial"/>
                <w:lang w:val="es-ES_tradnl" w:eastAsia="es-ES_tradnl"/>
              </w:rPr>
              <w:t xml:space="preserve"> DOCUMENTACIÓN QUE SE ACOMPAÑA A LA COMUNICACIÓN</w:t>
            </w:r>
          </w:p>
        </w:tc>
      </w:tr>
    </w:tbl>
    <w:p w14:paraId="05B35250" w14:textId="77777777" w:rsidR="00564758" w:rsidRPr="00515664" w:rsidRDefault="00564758" w:rsidP="00564758">
      <w:pPr>
        <w:spacing w:after="0" w:line="240" w:lineRule="auto"/>
        <w:rPr>
          <w:rFonts w:ascii="Arial" w:eastAsia="Times New Roman" w:hAnsi="Arial" w:cs="Arial"/>
          <w:lang w:val="es-ES_tradnl" w:eastAsia="es-ES_tradnl"/>
        </w:rPr>
      </w:pPr>
    </w:p>
    <w:tbl>
      <w:tblPr>
        <w:tblW w:w="9797"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gridCol w:w="255"/>
        <w:gridCol w:w="328"/>
      </w:tblGrid>
      <w:tr w:rsidR="00564758" w:rsidRPr="00515664" w14:paraId="35C40FF2" w14:textId="77777777" w:rsidTr="000C55A6">
        <w:trPr>
          <w:trHeight w:val="190"/>
        </w:trPr>
        <w:tc>
          <w:tcPr>
            <w:tcW w:w="9214" w:type="dxa"/>
            <w:tcBorders>
              <w:top w:val="nil"/>
              <w:left w:val="single" w:sz="18" w:space="0" w:color="808080"/>
              <w:bottom w:val="nil"/>
              <w:right w:val="nil"/>
            </w:tcBorders>
            <w:vAlign w:val="center"/>
          </w:tcPr>
          <w:p w14:paraId="4B698C25" w14:textId="77777777" w:rsidR="00564758" w:rsidRPr="00515664" w:rsidRDefault="00564758" w:rsidP="000C55A6">
            <w:pPr>
              <w:spacing w:after="0" w:line="240" w:lineRule="auto"/>
              <w:ind w:left="454" w:hanging="284"/>
              <w:jc w:val="both"/>
              <w:rPr>
                <w:rFonts w:ascii="Arial" w:eastAsia="Times New Roman" w:hAnsi="Arial" w:cs="Arial"/>
                <w:highlight w:val="yellow"/>
                <w:lang w:val="es-ES_tradnl" w:eastAsia="es-ES_tradnl"/>
              </w:rPr>
            </w:pPr>
            <w:r w:rsidRPr="00515664">
              <w:rPr>
                <w:rFonts w:ascii="Arial" w:eastAsia="Times New Roman" w:hAnsi="Arial" w:cs="Arial"/>
                <w:b/>
                <w:lang w:eastAsia="es-ES_tradnl"/>
              </w:rPr>
              <w:fldChar w:fldCharType="begin">
                <w:ffData>
                  <w:name w:val="Casilla1"/>
                  <w:enabled/>
                  <w:calcOnExit w:val="0"/>
                  <w:checkBox>
                    <w:sizeAuto/>
                    <w:default w:val="0"/>
                  </w:checkBox>
                </w:ffData>
              </w:fldChar>
            </w:r>
            <w:r w:rsidRPr="00515664">
              <w:rPr>
                <w:rFonts w:ascii="Arial" w:eastAsia="Times New Roman" w:hAnsi="Arial" w:cs="Arial"/>
                <w:b/>
                <w:lang w:eastAsia="es-ES_tradnl"/>
              </w:rPr>
              <w:instrText xml:space="preserve"> FORMCHECKBOX </w:instrText>
            </w:r>
            <w:r w:rsidR="009F583A">
              <w:rPr>
                <w:rFonts w:ascii="Arial" w:eastAsia="Times New Roman" w:hAnsi="Arial" w:cs="Arial"/>
                <w:b/>
                <w:lang w:eastAsia="es-ES_tradnl"/>
              </w:rPr>
            </w:r>
            <w:r w:rsidR="009F583A">
              <w:rPr>
                <w:rFonts w:ascii="Arial" w:eastAsia="Times New Roman" w:hAnsi="Arial" w:cs="Arial"/>
                <w:b/>
                <w:lang w:eastAsia="es-ES_tradnl"/>
              </w:rPr>
              <w:fldChar w:fldCharType="separate"/>
            </w:r>
            <w:r w:rsidRPr="00515664">
              <w:rPr>
                <w:rFonts w:ascii="Arial" w:eastAsia="Times New Roman" w:hAnsi="Arial" w:cs="Arial"/>
                <w:lang w:val="es-ES_tradnl" w:eastAsia="es-ES_tradnl"/>
              </w:rPr>
              <w:fldChar w:fldCharType="end"/>
            </w:r>
            <w:r w:rsidRPr="00515664">
              <w:rPr>
                <w:rFonts w:ascii="Arial" w:eastAsia="Times New Roman" w:hAnsi="Arial" w:cs="Arial"/>
                <w:lang w:val="es-ES_tradnl" w:eastAsia="es-ES_tradnl"/>
              </w:rPr>
              <w:t xml:space="preserve">  </w:t>
            </w:r>
            <w:r w:rsidRPr="00515664">
              <w:rPr>
                <w:rFonts w:ascii="Arial" w:eastAsia="Times New Roman" w:hAnsi="Arial" w:cs="Arial"/>
                <w:b/>
                <w:lang w:val="es-ES_tradnl" w:eastAsia="es-ES_tradnl"/>
              </w:rPr>
              <w:t>Instalazio-ziurtagiria edo, bestela, enpresa instalatzailearen txostena (I</w:t>
            </w:r>
            <w:r>
              <w:rPr>
                <w:rFonts w:ascii="Arial" w:eastAsia="Times New Roman" w:hAnsi="Arial" w:cs="Arial"/>
                <w:b/>
                <w:lang w:val="es-ES_tradnl" w:eastAsia="es-ES_tradnl"/>
              </w:rPr>
              <w:t>I</w:t>
            </w:r>
            <w:r w:rsidRPr="00515664">
              <w:rPr>
                <w:rFonts w:ascii="Arial" w:eastAsia="Times New Roman" w:hAnsi="Arial" w:cs="Arial"/>
                <w:b/>
                <w:lang w:val="es-ES_tradnl" w:eastAsia="es-ES_tradnl"/>
              </w:rPr>
              <w:t>. eranskina</w:t>
            </w:r>
            <w:r w:rsidRPr="00515664">
              <w:rPr>
                <w:rFonts w:ascii="Arial" w:eastAsia="Times New Roman" w:hAnsi="Arial" w:cs="Arial"/>
                <w:lang w:val="es-ES_tradnl" w:eastAsia="es-ES_tradnl"/>
              </w:rPr>
              <w:t xml:space="preserve">). </w:t>
            </w:r>
            <w:r w:rsidRPr="00515664">
              <w:rPr>
                <w:rFonts w:ascii="Arial" w:eastAsia="Times New Roman" w:hAnsi="Arial" w:cs="Arial"/>
                <w:lang w:eastAsia="es-ES_tradnl"/>
              </w:rPr>
              <w:t xml:space="preserve">Certificado de instalación o, en su defecto, informe de la empresa instaladora (Anexo II) </w:t>
            </w:r>
            <w:r w:rsidRPr="00515664">
              <w:rPr>
                <w:rFonts w:ascii="Arial" w:eastAsia="Times New Roman" w:hAnsi="Arial" w:cs="Arial"/>
                <w:lang w:eastAsia="es-ES_tradnl"/>
              </w:rPr>
              <w:tab/>
            </w:r>
          </w:p>
        </w:tc>
        <w:tc>
          <w:tcPr>
            <w:tcW w:w="255" w:type="dxa"/>
            <w:tcBorders>
              <w:top w:val="nil"/>
              <w:left w:val="nil"/>
              <w:bottom w:val="nil"/>
              <w:right w:val="nil"/>
            </w:tcBorders>
          </w:tcPr>
          <w:p w14:paraId="2B32536A" w14:textId="77777777" w:rsidR="00564758" w:rsidRPr="00515664" w:rsidRDefault="00564758" w:rsidP="000C55A6">
            <w:pPr>
              <w:spacing w:after="0" w:line="240" w:lineRule="auto"/>
              <w:rPr>
                <w:rFonts w:ascii="Arial" w:eastAsia="Times New Roman" w:hAnsi="Arial" w:cs="Arial"/>
                <w:b/>
                <w:lang w:val="es-ES_tradnl" w:eastAsia="es-ES_tradnl"/>
              </w:rPr>
            </w:pPr>
          </w:p>
        </w:tc>
        <w:tc>
          <w:tcPr>
            <w:tcW w:w="328" w:type="dxa"/>
            <w:tcBorders>
              <w:top w:val="nil"/>
              <w:left w:val="nil"/>
              <w:bottom w:val="nil"/>
              <w:right w:val="nil"/>
            </w:tcBorders>
          </w:tcPr>
          <w:p w14:paraId="44B6D988" w14:textId="77777777" w:rsidR="00564758" w:rsidRPr="00515664" w:rsidRDefault="00564758" w:rsidP="000C55A6">
            <w:pPr>
              <w:spacing w:after="0" w:line="240" w:lineRule="auto"/>
              <w:jc w:val="right"/>
              <w:rPr>
                <w:rFonts w:ascii="Arial" w:eastAsia="Times New Roman" w:hAnsi="Arial" w:cs="Arial"/>
                <w:b/>
                <w:lang w:val="es-ES_tradnl" w:eastAsia="es-ES_tradnl"/>
              </w:rPr>
            </w:pPr>
          </w:p>
        </w:tc>
      </w:tr>
      <w:tr w:rsidR="00564758" w:rsidRPr="00515664" w14:paraId="5CCB8DA7" w14:textId="77777777" w:rsidTr="000C55A6">
        <w:trPr>
          <w:trHeight w:val="66"/>
        </w:trPr>
        <w:tc>
          <w:tcPr>
            <w:tcW w:w="9214" w:type="dxa"/>
            <w:tcBorders>
              <w:top w:val="nil"/>
              <w:left w:val="single" w:sz="18" w:space="0" w:color="808080"/>
              <w:bottom w:val="nil"/>
              <w:right w:val="nil"/>
            </w:tcBorders>
            <w:vAlign w:val="center"/>
          </w:tcPr>
          <w:p w14:paraId="3DA49314" w14:textId="77777777" w:rsidR="00564758" w:rsidRPr="00515664" w:rsidRDefault="00564758" w:rsidP="000C55A6">
            <w:pPr>
              <w:spacing w:after="0" w:line="240" w:lineRule="auto"/>
              <w:jc w:val="both"/>
              <w:rPr>
                <w:rFonts w:ascii="Arial" w:eastAsia="Times New Roman" w:hAnsi="Arial" w:cs="Arial"/>
                <w:b/>
                <w:highlight w:val="yellow"/>
                <w:lang w:val="es-ES_tradnl" w:eastAsia="es-ES_tradnl"/>
              </w:rPr>
            </w:pPr>
          </w:p>
        </w:tc>
        <w:tc>
          <w:tcPr>
            <w:tcW w:w="255" w:type="dxa"/>
            <w:tcBorders>
              <w:top w:val="nil"/>
              <w:left w:val="nil"/>
              <w:bottom w:val="nil"/>
              <w:right w:val="nil"/>
            </w:tcBorders>
          </w:tcPr>
          <w:p w14:paraId="6DAB29C6" w14:textId="77777777" w:rsidR="00564758" w:rsidRPr="00515664" w:rsidRDefault="00564758" w:rsidP="000C55A6">
            <w:pPr>
              <w:spacing w:after="0" w:line="240" w:lineRule="auto"/>
              <w:rPr>
                <w:rFonts w:ascii="Arial" w:eastAsia="Times New Roman" w:hAnsi="Arial" w:cs="Arial"/>
                <w:b/>
                <w:lang w:val="es-ES_tradnl" w:eastAsia="es-ES_tradnl"/>
              </w:rPr>
            </w:pPr>
          </w:p>
        </w:tc>
        <w:tc>
          <w:tcPr>
            <w:tcW w:w="328" w:type="dxa"/>
            <w:tcBorders>
              <w:top w:val="nil"/>
              <w:left w:val="nil"/>
              <w:bottom w:val="nil"/>
              <w:right w:val="nil"/>
            </w:tcBorders>
          </w:tcPr>
          <w:p w14:paraId="5A6E8405" w14:textId="77777777" w:rsidR="00564758" w:rsidRPr="00515664" w:rsidRDefault="00564758" w:rsidP="000C55A6">
            <w:pPr>
              <w:spacing w:after="0" w:line="240" w:lineRule="auto"/>
              <w:jc w:val="right"/>
              <w:rPr>
                <w:rFonts w:ascii="Arial" w:eastAsia="Times New Roman" w:hAnsi="Arial" w:cs="Arial"/>
                <w:b/>
                <w:lang w:val="es-ES_tradnl" w:eastAsia="es-ES_tradnl"/>
              </w:rPr>
            </w:pPr>
          </w:p>
        </w:tc>
      </w:tr>
      <w:tr w:rsidR="00564758" w:rsidRPr="00515664" w14:paraId="32057989" w14:textId="77777777" w:rsidTr="000C55A6">
        <w:trPr>
          <w:trHeight w:val="66"/>
        </w:trPr>
        <w:tc>
          <w:tcPr>
            <w:tcW w:w="9214" w:type="dxa"/>
            <w:tcBorders>
              <w:top w:val="nil"/>
              <w:left w:val="single" w:sz="18" w:space="0" w:color="808080"/>
              <w:bottom w:val="dotted" w:sz="4" w:space="0" w:color="auto"/>
              <w:right w:val="nil"/>
            </w:tcBorders>
            <w:vAlign w:val="center"/>
          </w:tcPr>
          <w:p w14:paraId="080637B5" w14:textId="77777777" w:rsidR="00564758" w:rsidRDefault="00564758" w:rsidP="000C55A6">
            <w:pPr>
              <w:spacing w:after="0" w:line="240" w:lineRule="auto"/>
              <w:jc w:val="both"/>
              <w:rPr>
                <w:rFonts w:ascii="Arial" w:eastAsia="Times New Roman" w:hAnsi="Arial" w:cs="Arial"/>
                <w:lang w:eastAsia="es-ES_tradnl"/>
              </w:rPr>
            </w:pPr>
            <w:r w:rsidRPr="00515664">
              <w:rPr>
                <w:rFonts w:ascii="Arial" w:eastAsia="Times New Roman" w:hAnsi="Arial" w:cs="Arial"/>
                <w:b/>
                <w:lang w:eastAsia="es-ES_tradnl"/>
              </w:rPr>
              <w:t xml:space="preserve">    </w:t>
            </w:r>
            <w:r w:rsidRPr="00515664">
              <w:rPr>
                <w:rFonts w:ascii="Arial" w:eastAsia="Times New Roman" w:hAnsi="Arial" w:cs="Arial"/>
                <w:b/>
                <w:lang w:eastAsia="es-ES_tradnl"/>
              </w:rPr>
              <w:fldChar w:fldCharType="begin">
                <w:ffData>
                  <w:name w:val="Casilla1"/>
                  <w:enabled/>
                  <w:calcOnExit w:val="0"/>
                  <w:checkBox>
                    <w:sizeAuto/>
                    <w:default w:val="0"/>
                  </w:checkBox>
                </w:ffData>
              </w:fldChar>
            </w:r>
            <w:r w:rsidRPr="00515664">
              <w:rPr>
                <w:rFonts w:ascii="Arial" w:eastAsia="Times New Roman" w:hAnsi="Arial" w:cs="Arial"/>
                <w:b/>
                <w:lang w:eastAsia="es-ES_tradnl"/>
              </w:rPr>
              <w:instrText xml:space="preserve"> FORMCHECKBOX </w:instrText>
            </w:r>
            <w:r w:rsidR="009F583A">
              <w:rPr>
                <w:rFonts w:ascii="Arial" w:eastAsia="Times New Roman" w:hAnsi="Arial" w:cs="Arial"/>
                <w:b/>
                <w:lang w:eastAsia="es-ES_tradnl"/>
              </w:rPr>
            </w:r>
            <w:r w:rsidR="009F583A">
              <w:rPr>
                <w:rFonts w:ascii="Arial" w:eastAsia="Times New Roman" w:hAnsi="Arial" w:cs="Arial"/>
                <w:b/>
                <w:lang w:eastAsia="es-ES_tradnl"/>
              </w:rPr>
              <w:fldChar w:fldCharType="separate"/>
            </w:r>
            <w:r w:rsidRPr="00515664">
              <w:rPr>
                <w:rFonts w:ascii="Arial" w:eastAsia="Times New Roman" w:hAnsi="Arial" w:cs="Arial"/>
                <w:lang w:val="es-ES_tradnl" w:eastAsia="es-ES_tradnl"/>
              </w:rPr>
              <w:fldChar w:fldCharType="end"/>
            </w:r>
            <w:r w:rsidRPr="00515664">
              <w:rPr>
                <w:rFonts w:ascii="Arial" w:eastAsia="Times New Roman" w:hAnsi="Arial" w:cs="Arial"/>
                <w:lang w:val="es-ES_tradnl" w:eastAsia="es-ES_tradnl"/>
              </w:rPr>
              <w:t xml:space="preserve">  </w:t>
            </w:r>
            <w:r w:rsidRPr="00515664">
              <w:rPr>
                <w:rFonts w:ascii="Arial" w:eastAsia="Times New Roman" w:hAnsi="Arial" w:cs="Arial"/>
                <w:b/>
                <w:lang w:val="es-ES_tradnl" w:eastAsia="es-ES_tradnl"/>
              </w:rPr>
              <w:t>Instalazioa zerbitzuan noiz jarri den egiaztatzen edo adierazten duen dokumentazioa.</w:t>
            </w:r>
            <w:r w:rsidRPr="00515664">
              <w:rPr>
                <w:rFonts w:ascii="Arial" w:eastAsia="Times New Roman" w:hAnsi="Arial" w:cs="Arial"/>
                <w:lang w:val="es-ES_tradnl" w:eastAsia="es-ES_tradnl"/>
              </w:rPr>
              <w:t xml:space="preserve"> </w:t>
            </w:r>
            <w:r w:rsidRPr="00515664">
              <w:rPr>
                <w:rFonts w:ascii="Arial" w:eastAsia="Times New Roman" w:hAnsi="Arial" w:cs="Arial"/>
                <w:lang w:eastAsia="es-ES_tradnl"/>
              </w:rPr>
              <w:t>Documentación acreditativa o indiciaria de la fecha de puesta en servicio de la instalación.</w:t>
            </w:r>
          </w:p>
          <w:p w14:paraId="7193CDC7" w14:textId="77777777" w:rsidR="00564758" w:rsidRPr="00515664" w:rsidRDefault="00564758" w:rsidP="000C55A6">
            <w:pPr>
              <w:spacing w:after="0" w:line="240" w:lineRule="auto"/>
              <w:jc w:val="both"/>
              <w:rPr>
                <w:rFonts w:ascii="Arial" w:eastAsia="Times New Roman" w:hAnsi="Arial" w:cs="Arial"/>
                <w:b/>
                <w:lang w:val="es-ES_tradnl" w:eastAsia="es-ES_tradnl"/>
              </w:rPr>
            </w:pPr>
          </w:p>
        </w:tc>
        <w:tc>
          <w:tcPr>
            <w:tcW w:w="255" w:type="dxa"/>
            <w:tcBorders>
              <w:top w:val="nil"/>
              <w:left w:val="nil"/>
              <w:bottom w:val="dotted" w:sz="4" w:space="0" w:color="auto"/>
              <w:right w:val="nil"/>
            </w:tcBorders>
          </w:tcPr>
          <w:p w14:paraId="4E4A3FE1" w14:textId="77777777" w:rsidR="00564758" w:rsidRPr="00515664" w:rsidRDefault="00564758" w:rsidP="000C55A6">
            <w:pPr>
              <w:spacing w:after="0" w:line="240" w:lineRule="auto"/>
              <w:rPr>
                <w:rFonts w:ascii="Arial" w:eastAsia="Times New Roman" w:hAnsi="Arial" w:cs="Arial"/>
                <w:b/>
                <w:lang w:val="es-ES_tradnl" w:eastAsia="es-ES_tradnl"/>
              </w:rPr>
            </w:pPr>
          </w:p>
        </w:tc>
        <w:tc>
          <w:tcPr>
            <w:tcW w:w="328" w:type="dxa"/>
            <w:tcBorders>
              <w:top w:val="nil"/>
              <w:left w:val="nil"/>
              <w:bottom w:val="nil"/>
              <w:right w:val="nil"/>
            </w:tcBorders>
          </w:tcPr>
          <w:p w14:paraId="11818CDB" w14:textId="77777777" w:rsidR="00564758" w:rsidRPr="00515664" w:rsidRDefault="00564758" w:rsidP="000C55A6">
            <w:pPr>
              <w:spacing w:after="0" w:line="240" w:lineRule="auto"/>
              <w:jc w:val="right"/>
              <w:rPr>
                <w:rFonts w:ascii="Arial" w:eastAsia="Times New Roman" w:hAnsi="Arial" w:cs="Arial"/>
                <w:b/>
                <w:lang w:val="es-ES_tradnl" w:eastAsia="es-ES_tradnl"/>
              </w:rPr>
            </w:pPr>
          </w:p>
        </w:tc>
      </w:tr>
    </w:tbl>
    <w:p w14:paraId="17145DA8" w14:textId="77777777" w:rsidR="00564758" w:rsidRPr="00515664" w:rsidRDefault="00564758" w:rsidP="00564758">
      <w:pPr>
        <w:spacing w:after="0" w:line="240" w:lineRule="auto"/>
        <w:rPr>
          <w:rFonts w:ascii="Arial" w:eastAsia="Times New Roman" w:hAnsi="Arial" w:cs="Arial"/>
          <w:lang w:val="es-ES_tradnl" w:eastAsia="es-ES_tradnl"/>
        </w:rPr>
      </w:pPr>
    </w:p>
    <w:tbl>
      <w:tblPr>
        <w:tblW w:w="9787" w:type="dxa"/>
        <w:tblInd w:w="284" w:type="dxa"/>
        <w:tblBorders>
          <w:bottom w:val="single" w:sz="12" w:space="0" w:color="auto"/>
        </w:tblBorders>
        <w:tblLayout w:type="fixed"/>
        <w:tblLook w:val="01E0" w:firstRow="1" w:lastRow="1" w:firstColumn="1" w:lastColumn="1" w:noHBand="0" w:noVBand="0"/>
      </w:tblPr>
      <w:tblGrid>
        <w:gridCol w:w="9787"/>
      </w:tblGrid>
      <w:tr w:rsidR="00564758" w:rsidRPr="00515664" w14:paraId="20FC9B15" w14:textId="77777777" w:rsidTr="000C55A6">
        <w:trPr>
          <w:trHeight w:val="288"/>
        </w:trPr>
        <w:tc>
          <w:tcPr>
            <w:tcW w:w="9787" w:type="dxa"/>
          </w:tcPr>
          <w:p w14:paraId="0359A431" w14:textId="77777777" w:rsidR="00564758" w:rsidRPr="00515664" w:rsidRDefault="00564758" w:rsidP="000C55A6">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sym w:font="Wingdings" w:char="F06E"/>
            </w:r>
            <w:r w:rsidRPr="00515664">
              <w:rPr>
                <w:rFonts w:ascii="Arial" w:eastAsia="Times New Roman" w:hAnsi="Arial" w:cs="Arial"/>
                <w:b/>
                <w:lang w:val="es-ES_tradnl" w:eastAsia="es-ES_tradnl"/>
              </w:rPr>
              <w:t xml:space="preserve"> AURKEZTUTAKO DOKUMENTAZIOA</w:t>
            </w:r>
            <w:r w:rsidRPr="00515664">
              <w:rPr>
                <w:rFonts w:ascii="Arial" w:eastAsia="Times New Roman" w:hAnsi="Arial" w:cs="Arial"/>
                <w:lang w:val="es-ES_tradnl" w:eastAsia="es-ES_tradnl"/>
              </w:rPr>
              <w:t xml:space="preserve"> DOCUMENTACIÓN QUE SE DISPONE</w:t>
            </w:r>
          </w:p>
        </w:tc>
      </w:tr>
    </w:tbl>
    <w:p w14:paraId="15D63FB6" w14:textId="77777777" w:rsidR="00564758" w:rsidRPr="00515664" w:rsidRDefault="00564758" w:rsidP="00564758">
      <w:pPr>
        <w:spacing w:after="0" w:line="240" w:lineRule="auto"/>
        <w:rPr>
          <w:rFonts w:ascii="Arial" w:eastAsia="Times New Roman" w:hAnsi="Arial" w:cs="Arial"/>
          <w:lang w:val="es-ES_tradnl" w:eastAsia="es-ES_tradnl"/>
        </w:rPr>
      </w:pPr>
    </w:p>
    <w:tbl>
      <w:tblPr>
        <w:tblW w:w="98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3"/>
        <w:gridCol w:w="257"/>
        <w:gridCol w:w="330"/>
      </w:tblGrid>
      <w:tr w:rsidR="00564758" w:rsidRPr="00515664" w14:paraId="5F16EAF9" w14:textId="77777777" w:rsidTr="000C55A6">
        <w:trPr>
          <w:trHeight w:val="227"/>
        </w:trPr>
        <w:tc>
          <w:tcPr>
            <w:tcW w:w="9293" w:type="dxa"/>
            <w:tcBorders>
              <w:top w:val="nil"/>
              <w:left w:val="single" w:sz="18" w:space="0" w:color="808080"/>
              <w:bottom w:val="nil"/>
              <w:right w:val="nil"/>
            </w:tcBorders>
            <w:vAlign w:val="center"/>
          </w:tcPr>
          <w:p w14:paraId="5756DCBE" w14:textId="77777777" w:rsidR="00564758" w:rsidRPr="00515664" w:rsidRDefault="00564758" w:rsidP="000C55A6">
            <w:pPr>
              <w:spacing w:after="0" w:line="240" w:lineRule="auto"/>
              <w:ind w:left="454" w:hanging="284"/>
              <w:jc w:val="both"/>
              <w:rPr>
                <w:rFonts w:ascii="Arial" w:eastAsia="Times New Roman" w:hAnsi="Arial" w:cs="Arial"/>
                <w:lang w:val="es-ES_tradnl" w:eastAsia="es-ES_tradnl"/>
              </w:rPr>
            </w:pPr>
            <w:r w:rsidRPr="00515664">
              <w:rPr>
                <w:rFonts w:ascii="Arial" w:eastAsia="Times New Roman" w:hAnsi="Arial" w:cs="Arial"/>
                <w:b/>
                <w:lang w:eastAsia="es-ES_tradnl"/>
              </w:rPr>
              <w:fldChar w:fldCharType="begin">
                <w:ffData>
                  <w:name w:val="Casilla1"/>
                  <w:enabled/>
                  <w:calcOnExit w:val="0"/>
                  <w:checkBox>
                    <w:sizeAuto/>
                    <w:default w:val="0"/>
                  </w:checkBox>
                </w:ffData>
              </w:fldChar>
            </w:r>
            <w:r w:rsidRPr="008854D2">
              <w:rPr>
                <w:rFonts w:ascii="Arial" w:eastAsia="Times New Roman" w:hAnsi="Arial" w:cs="Arial"/>
                <w:b/>
                <w:lang w:val="en-US" w:eastAsia="es-ES_tradnl"/>
              </w:rPr>
              <w:instrText xml:space="preserve"> FORMCHECKBOX </w:instrText>
            </w:r>
            <w:r w:rsidR="009F583A">
              <w:rPr>
                <w:rFonts w:ascii="Arial" w:eastAsia="Times New Roman" w:hAnsi="Arial" w:cs="Arial"/>
                <w:b/>
                <w:lang w:eastAsia="es-ES_tradnl"/>
              </w:rPr>
            </w:r>
            <w:r w:rsidR="009F583A">
              <w:rPr>
                <w:rFonts w:ascii="Arial" w:eastAsia="Times New Roman" w:hAnsi="Arial" w:cs="Arial"/>
                <w:b/>
                <w:lang w:eastAsia="es-ES_tradnl"/>
              </w:rPr>
              <w:fldChar w:fldCharType="separate"/>
            </w:r>
            <w:r w:rsidRPr="00515664">
              <w:rPr>
                <w:rFonts w:ascii="Arial" w:eastAsia="Times New Roman" w:hAnsi="Arial" w:cs="Arial"/>
                <w:lang w:val="es-ES_tradnl" w:eastAsia="es-ES_tradnl"/>
              </w:rPr>
              <w:fldChar w:fldCharType="end"/>
            </w:r>
            <w:r w:rsidRPr="008854D2">
              <w:rPr>
                <w:rFonts w:ascii="Arial" w:eastAsia="Times New Roman" w:hAnsi="Arial" w:cs="Arial"/>
                <w:lang w:val="en-US" w:eastAsia="es-ES_tradnl"/>
              </w:rPr>
              <w:t xml:space="preserve">  </w:t>
            </w:r>
            <w:r w:rsidRPr="008854D2">
              <w:rPr>
                <w:rFonts w:ascii="Arial" w:eastAsia="Times New Roman" w:hAnsi="Arial" w:cs="Arial"/>
                <w:b/>
                <w:lang w:val="en-US" w:eastAsia="es-ES_tradnl"/>
              </w:rPr>
              <w:t>Azken 5 urteetako mantentze-lanen ziurtagiriak.</w:t>
            </w:r>
            <w:r w:rsidRPr="008854D2">
              <w:rPr>
                <w:rFonts w:ascii="Arial" w:eastAsia="Times New Roman" w:hAnsi="Arial" w:cs="Arial"/>
                <w:lang w:val="en-US" w:eastAsia="es-ES_tradnl"/>
              </w:rPr>
              <w:t xml:space="preserve"> </w:t>
            </w:r>
            <w:r w:rsidRPr="00515664">
              <w:rPr>
                <w:rFonts w:ascii="Arial" w:eastAsia="Times New Roman" w:hAnsi="Arial" w:cs="Arial"/>
                <w:lang w:eastAsia="es-ES_tradnl"/>
              </w:rPr>
              <w:t>Certificados de mantenimiento de los últimos 5 años.</w:t>
            </w:r>
          </w:p>
        </w:tc>
        <w:tc>
          <w:tcPr>
            <w:tcW w:w="257" w:type="dxa"/>
            <w:tcBorders>
              <w:top w:val="nil"/>
              <w:left w:val="nil"/>
              <w:bottom w:val="nil"/>
              <w:right w:val="nil"/>
            </w:tcBorders>
          </w:tcPr>
          <w:p w14:paraId="3A5F44A2" w14:textId="77777777" w:rsidR="00564758" w:rsidRPr="00515664" w:rsidRDefault="00564758" w:rsidP="000C55A6">
            <w:pPr>
              <w:spacing w:after="0" w:line="240" w:lineRule="auto"/>
              <w:rPr>
                <w:rFonts w:ascii="Arial" w:eastAsia="Times New Roman" w:hAnsi="Arial" w:cs="Arial"/>
                <w:b/>
                <w:lang w:val="es-ES_tradnl" w:eastAsia="es-ES_tradnl"/>
              </w:rPr>
            </w:pPr>
          </w:p>
        </w:tc>
        <w:tc>
          <w:tcPr>
            <w:tcW w:w="330" w:type="dxa"/>
            <w:tcBorders>
              <w:top w:val="nil"/>
              <w:left w:val="nil"/>
              <w:bottom w:val="nil"/>
              <w:right w:val="nil"/>
            </w:tcBorders>
          </w:tcPr>
          <w:p w14:paraId="73D8CBFF" w14:textId="77777777" w:rsidR="00564758" w:rsidRPr="00515664" w:rsidRDefault="00564758" w:rsidP="000C55A6">
            <w:pPr>
              <w:spacing w:after="0" w:line="240" w:lineRule="auto"/>
              <w:jc w:val="right"/>
              <w:rPr>
                <w:rFonts w:ascii="Arial" w:eastAsia="Times New Roman" w:hAnsi="Arial" w:cs="Arial"/>
                <w:b/>
                <w:lang w:val="es-ES_tradnl" w:eastAsia="es-ES_tradnl"/>
              </w:rPr>
            </w:pPr>
          </w:p>
        </w:tc>
      </w:tr>
      <w:tr w:rsidR="00564758" w:rsidRPr="00515664" w14:paraId="12DB2821" w14:textId="77777777" w:rsidTr="000C55A6">
        <w:trPr>
          <w:trHeight w:val="48"/>
        </w:trPr>
        <w:tc>
          <w:tcPr>
            <w:tcW w:w="9293" w:type="dxa"/>
            <w:tcBorders>
              <w:top w:val="nil"/>
              <w:left w:val="single" w:sz="18" w:space="0" w:color="808080"/>
              <w:bottom w:val="nil"/>
              <w:right w:val="nil"/>
            </w:tcBorders>
            <w:vAlign w:val="center"/>
          </w:tcPr>
          <w:p w14:paraId="0D413DAF" w14:textId="77777777" w:rsidR="00564758" w:rsidRPr="00515664" w:rsidRDefault="00564758" w:rsidP="000C55A6">
            <w:pPr>
              <w:spacing w:after="0" w:line="240" w:lineRule="auto"/>
              <w:rPr>
                <w:rFonts w:ascii="Arial" w:eastAsia="Times New Roman" w:hAnsi="Arial" w:cs="Arial"/>
                <w:b/>
                <w:strike/>
                <w:lang w:val="es-ES_tradnl" w:eastAsia="es-ES_tradnl"/>
              </w:rPr>
            </w:pPr>
          </w:p>
        </w:tc>
        <w:tc>
          <w:tcPr>
            <w:tcW w:w="257" w:type="dxa"/>
            <w:tcBorders>
              <w:top w:val="nil"/>
              <w:left w:val="nil"/>
              <w:bottom w:val="nil"/>
              <w:right w:val="nil"/>
            </w:tcBorders>
          </w:tcPr>
          <w:p w14:paraId="1AE81348" w14:textId="77777777" w:rsidR="00564758" w:rsidRPr="00515664" w:rsidRDefault="00564758" w:rsidP="000C55A6">
            <w:pPr>
              <w:spacing w:after="0" w:line="240" w:lineRule="auto"/>
              <w:rPr>
                <w:rFonts w:ascii="Arial" w:eastAsia="Times New Roman" w:hAnsi="Arial" w:cs="Arial"/>
                <w:b/>
                <w:lang w:val="es-ES_tradnl" w:eastAsia="es-ES_tradnl"/>
              </w:rPr>
            </w:pPr>
          </w:p>
        </w:tc>
        <w:tc>
          <w:tcPr>
            <w:tcW w:w="330" w:type="dxa"/>
            <w:tcBorders>
              <w:top w:val="nil"/>
              <w:left w:val="nil"/>
              <w:bottom w:val="nil"/>
              <w:right w:val="nil"/>
            </w:tcBorders>
          </w:tcPr>
          <w:p w14:paraId="5438672E" w14:textId="77777777" w:rsidR="00564758" w:rsidRPr="00515664" w:rsidRDefault="00564758" w:rsidP="000C55A6">
            <w:pPr>
              <w:spacing w:after="0" w:line="240" w:lineRule="auto"/>
              <w:jc w:val="right"/>
              <w:rPr>
                <w:rFonts w:ascii="Arial" w:eastAsia="Times New Roman" w:hAnsi="Arial" w:cs="Arial"/>
                <w:b/>
                <w:lang w:val="es-ES_tradnl" w:eastAsia="es-ES_tradnl"/>
              </w:rPr>
            </w:pPr>
          </w:p>
        </w:tc>
      </w:tr>
      <w:tr w:rsidR="00564758" w:rsidRPr="00515664" w14:paraId="652EB98A" w14:textId="77777777" w:rsidTr="000C55A6">
        <w:trPr>
          <w:trHeight w:val="113"/>
        </w:trPr>
        <w:tc>
          <w:tcPr>
            <w:tcW w:w="9293" w:type="dxa"/>
            <w:tcBorders>
              <w:top w:val="nil"/>
              <w:left w:val="single" w:sz="18" w:space="0" w:color="808080"/>
              <w:bottom w:val="dotted" w:sz="4" w:space="0" w:color="auto"/>
              <w:right w:val="nil"/>
            </w:tcBorders>
            <w:vAlign w:val="center"/>
          </w:tcPr>
          <w:p w14:paraId="7C9F3A59" w14:textId="77777777" w:rsidR="00564758" w:rsidRPr="00515664" w:rsidRDefault="00564758" w:rsidP="000C55A6">
            <w:pPr>
              <w:spacing w:after="0" w:line="240" w:lineRule="auto"/>
              <w:rPr>
                <w:rFonts w:ascii="Arial" w:eastAsia="Times New Roman" w:hAnsi="Arial" w:cs="Arial"/>
                <w:b/>
                <w:lang w:eastAsia="es-ES_tradnl"/>
              </w:rPr>
            </w:pPr>
          </w:p>
        </w:tc>
        <w:tc>
          <w:tcPr>
            <w:tcW w:w="257" w:type="dxa"/>
            <w:tcBorders>
              <w:top w:val="nil"/>
              <w:left w:val="nil"/>
              <w:bottom w:val="dotted" w:sz="4" w:space="0" w:color="auto"/>
              <w:right w:val="nil"/>
            </w:tcBorders>
          </w:tcPr>
          <w:p w14:paraId="038E69AA" w14:textId="77777777" w:rsidR="00564758" w:rsidRPr="00515664" w:rsidRDefault="00564758" w:rsidP="000C55A6">
            <w:pPr>
              <w:spacing w:after="0" w:line="240" w:lineRule="auto"/>
              <w:rPr>
                <w:rFonts w:ascii="Arial" w:eastAsia="Times New Roman" w:hAnsi="Arial" w:cs="Arial"/>
                <w:b/>
                <w:lang w:val="es-ES_tradnl" w:eastAsia="es-ES_tradnl"/>
              </w:rPr>
            </w:pPr>
          </w:p>
        </w:tc>
        <w:tc>
          <w:tcPr>
            <w:tcW w:w="330" w:type="dxa"/>
            <w:tcBorders>
              <w:top w:val="nil"/>
              <w:left w:val="nil"/>
              <w:bottom w:val="nil"/>
              <w:right w:val="nil"/>
            </w:tcBorders>
          </w:tcPr>
          <w:p w14:paraId="09783FA8" w14:textId="77777777" w:rsidR="00564758" w:rsidRPr="00515664" w:rsidRDefault="00564758" w:rsidP="000C55A6">
            <w:pPr>
              <w:spacing w:after="0" w:line="240" w:lineRule="auto"/>
              <w:jc w:val="right"/>
              <w:rPr>
                <w:rFonts w:ascii="Arial" w:eastAsia="Times New Roman" w:hAnsi="Arial" w:cs="Arial"/>
                <w:b/>
                <w:lang w:val="es-ES_tradnl" w:eastAsia="es-ES_tradnl"/>
              </w:rPr>
            </w:pPr>
          </w:p>
        </w:tc>
      </w:tr>
    </w:tbl>
    <w:p w14:paraId="4C90D519" w14:textId="77777777" w:rsidR="00564758" w:rsidRPr="00064B7C" w:rsidRDefault="00564758" w:rsidP="00564758">
      <w:pPr>
        <w:tabs>
          <w:tab w:val="left" w:pos="804"/>
          <w:tab w:val="left" w:pos="4370"/>
        </w:tabs>
        <w:spacing w:after="0" w:line="240" w:lineRule="auto"/>
        <w:rPr>
          <w:rFonts w:ascii="Arial" w:eastAsia="Times New Roman" w:hAnsi="Arial" w:cs="Arial"/>
          <w:sz w:val="10"/>
          <w:lang w:eastAsia="es-ES_tradnl"/>
        </w:rPr>
      </w:pPr>
      <w:r w:rsidRPr="00064B7C">
        <w:rPr>
          <w:rFonts w:ascii="Arial" w:eastAsia="Times New Roman" w:hAnsi="Arial" w:cs="Arial"/>
          <w:sz w:val="12"/>
          <w:lang w:eastAsia="es-ES_tradnl"/>
        </w:rPr>
        <w:tab/>
      </w:r>
      <w:r w:rsidRPr="00064B7C">
        <w:rPr>
          <w:rFonts w:ascii="Arial" w:eastAsia="Times New Roman" w:hAnsi="Arial" w:cs="Arial"/>
          <w:sz w:val="12"/>
          <w:lang w:eastAsia="es-ES_tradnl"/>
        </w:rPr>
        <w:tab/>
      </w:r>
    </w:p>
    <w:p w14:paraId="6B4C047C" w14:textId="77777777" w:rsidR="00564758" w:rsidRPr="00515664" w:rsidRDefault="00564758" w:rsidP="00564758">
      <w:pPr>
        <w:spacing w:after="0" w:line="240" w:lineRule="auto"/>
        <w:rPr>
          <w:rFonts w:ascii="Arial" w:eastAsia="Times New Roman" w:hAnsi="Arial" w:cs="Arial"/>
          <w:lang w:eastAsia="es-ES_tradnl"/>
        </w:rPr>
      </w:pPr>
    </w:p>
    <w:tbl>
      <w:tblPr>
        <w:tblpPr w:leftFromText="141" w:rightFromText="141" w:vertAnchor="text" w:horzAnchor="page" w:tblpX="1171" w:tblpY="17"/>
        <w:tblW w:w="9781" w:type="dxa"/>
        <w:tblLayout w:type="fixed"/>
        <w:tblCellMar>
          <w:left w:w="70" w:type="dxa"/>
          <w:right w:w="70" w:type="dxa"/>
        </w:tblCellMar>
        <w:tblLook w:val="0000" w:firstRow="0" w:lastRow="0" w:firstColumn="0" w:lastColumn="0" w:noHBand="0" w:noVBand="0"/>
      </w:tblPr>
      <w:tblGrid>
        <w:gridCol w:w="1075"/>
        <w:gridCol w:w="3440"/>
        <w:gridCol w:w="872"/>
        <w:gridCol w:w="4394"/>
      </w:tblGrid>
      <w:tr w:rsidR="00564758" w:rsidRPr="00515664" w14:paraId="287889AC" w14:textId="77777777" w:rsidTr="000C55A6">
        <w:trPr>
          <w:trHeight w:val="229"/>
        </w:trPr>
        <w:tc>
          <w:tcPr>
            <w:tcW w:w="5387" w:type="dxa"/>
            <w:gridSpan w:val="3"/>
            <w:tcBorders>
              <w:right w:val="single" w:sz="4" w:space="0" w:color="auto"/>
            </w:tcBorders>
          </w:tcPr>
          <w:p w14:paraId="5E54F22B" w14:textId="77777777" w:rsidR="00564758" w:rsidRPr="00515664" w:rsidRDefault="00564758" w:rsidP="000C55A6">
            <w:pPr>
              <w:spacing w:after="0" w:line="240" w:lineRule="auto"/>
              <w:rPr>
                <w:rFonts w:ascii="Arial" w:eastAsia="Times New Roman" w:hAnsi="Arial" w:cs="Arial"/>
                <w:b/>
                <w:lang w:val="es-ES_tradnl" w:eastAsia="es-ES_tradnl"/>
              </w:rPr>
            </w:pPr>
            <w:r w:rsidRPr="00515664">
              <w:rPr>
                <w:rFonts w:ascii="Arial" w:eastAsia="Times New Roman" w:hAnsi="Arial" w:cs="Arial"/>
                <w:b/>
                <w:lang w:val="es-ES_tradnl" w:eastAsia="es-ES_tradnl"/>
              </w:rPr>
              <w:t xml:space="preserve">         ……………., ……ko ………..ren …….a</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14:paraId="7BDB55D3" w14:textId="77777777" w:rsidR="00564758" w:rsidRPr="00515664" w:rsidRDefault="00564758" w:rsidP="000C55A6">
            <w:pPr>
              <w:spacing w:after="0" w:line="240" w:lineRule="auto"/>
              <w:jc w:val="center"/>
              <w:rPr>
                <w:rFonts w:ascii="Arial" w:eastAsia="Times New Roman" w:hAnsi="Arial" w:cs="Arial"/>
                <w:lang w:val="es-ES_tradnl" w:eastAsia="es-ES_tradnl"/>
              </w:rPr>
            </w:pPr>
            <w:r w:rsidRPr="00515664">
              <w:rPr>
                <w:rFonts w:ascii="Arial" w:eastAsia="Times New Roman" w:hAnsi="Arial" w:cs="Arial"/>
                <w:b/>
                <w:i/>
                <w:lang w:val="es-ES_tradnl" w:eastAsia="es-ES_tradnl"/>
              </w:rPr>
              <w:t>ERREGISTRORAKO GUNEA</w:t>
            </w:r>
            <w:r w:rsidRPr="00515664">
              <w:rPr>
                <w:rFonts w:ascii="Arial" w:eastAsia="Times New Roman" w:hAnsi="Arial" w:cs="Arial"/>
                <w:i/>
                <w:lang w:val="es-ES_tradnl" w:eastAsia="es-ES_tradnl"/>
              </w:rPr>
              <w:t xml:space="preserve">  ESPACIO PARA EL REGISTRO</w:t>
            </w:r>
          </w:p>
        </w:tc>
      </w:tr>
      <w:tr w:rsidR="00564758" w:rsidRPr="00515664" w14:paraId="7685B138" w14:textId="77777777" w:rsidTr="000C55A6">
        <w:trPr>
          <w:trHeight w:val="228"/>
        </w:trPr>
        <w:tc>
          <w:tcPr>
            <w:tcW w:w="5387" w:type="dxa"/>
            <w:gridSpan w:val="3"/>
            <w:tcBorders>
              <w:right w:val="single" w:sz="4" w:space="0" w:color="auto"/>
            </w:tcBorders>
          </w:tcPr>
          <w:p w14:paraId="33465571" w14:textId="77777777" w:rsidR="00564758" w:rsidRPr="00515664" w:rsidRDefault="00564758" w:rsidP="000C55A6">
            <w:pPr>
              <w:spacing w:after="0" w:line="240" w:lineRule="auto"/>
              <w:rPr>
                <w:rFonts w:ascii="Arial" w:eastAsia="Times New Roman" w:hAnsi="Arial" w:cs="Arial"/>
                <w:b/>
                <w:lang w:val="es-ES_tradnl" w:eastAsia="es-ES_tradnl"/>
              </w:rPr>
            </w:pPr>
            <w:r w:rsidRPr="00515664">
              <w:rPr>
                <w:rFonts w:ascii="Arial" w:eastAsia="Times New Roman" w:hAnsi="Arial" w:cs="Arial"/>
                <w:lang w:val="es-ES_tradnl" w:eastAsia="es-ES_tradnl"/>
              </w:rPr>
              <w:t xml:space="preserve">        ………………, …. de…………….. de…….</w:t>
            </w:r>
          </w:p>
        </w:tc>
        <w:tc>
          <w:tcPr>
            <w:tcW w:w="4394" w:type="dxa"/>
            <w:tcBorders>
              <w:top w:val="single" w:sz="4" w:space="0" w:color="auto"/>
              <w:left w:val="single" w:sz="4" w:space="0" w:color="auto"/>
              <w:right w:val="single" w:sz="4" w:space="0" w:color="auto"/>
            </w:tcBorders>
            <w:shd w:val="clear" w:color="auto" w:fill="D9D9D9"/>
          </w:tcPr>
          <w:p w14:paraId="2C488E3E" w14:textId="77777777" w:rsidR="00564758" w:rsidRPr="00515664" w:rsidRDefault="00564758" w:rsidP="000C55A6">
            <w:pPr>
              <w:spacing w:after="0" w:line="240" w:lineRule="auto"/>
              <w:jc w:val="center"/>
              <w:rPr>
                <w:rFonts w:ascii="Arial" w:eastAsia="Times New Roman" w:hAnsi="Arial" w:cs="Arial"/>
                <w:lang w:val="es-ES_tradnl" w:eastAsia="es-ES_tradnl"/>
              </w:rPr>
            </w:pPr>
          </w:p>
        </w:tc>
      </w:tr>
      <w:tr w:rsidR="00564758" w:rsidRPr="00515664" w14:paraId="04AB4EAF" w14:textId="77777777" w:rsidTr="000C55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4"/>
        </w:trPr>
        <w:tc>
          <w:tcPr>
            <w:tcW w:w="5387" w:type="dxa"/>
            <w:gridSpan w:val="3"/>
            <w:tcBorders>
              <w:top w:val="nil"/>
              <w:left w:val="nil"/>
              <w:bottom w:val="nil"/>
              <w:right w:val="single" w:sz="4" w:space="0" w:color="auto"/>
            </w:tcBorders>
            <w:shd w:val="clear" w:color="auto" w:fill="auto"/>
          </w:tcPr>
          <w:p w14:paraId="01ECA33D" w14:textId="77777777" w:rsidR="00564758" w:rsidRPr="00515664" w:rsidRDefault="00564758" w:rsidP="000C55A6">
            <w:pPr>
              <w:spacing w:after="0" w:line="240" w:lineRule="auto"/>
              <w:jc w:val="center"/>
              <w:rPr>
                <w:rFonts w:ascii="Arial" w:eastAsia="Times New Roman" w:hAnsi="Arial" w:cs="Arial"/>
                <w:lang w:val="es-ES_tradnl" w:eastAsia="es-ES_tradnl"/>
              </w:rPr>
            </w:pPr>
            <w:r w:rsidRPr="00515664">
              <w:rPr>
                <w:rFonts w:ascii="Arial" w:eastAsia="Times New Roman" w:hAnsi="Arial" w:cs="Arial"/>
                <w:lang w:val="es-ES_tradnl" w:eastAsia="es-ES_tradnl"/>
              </w:rPr>
              <w:t>(</w:t>
            </w:r>
            <w:r w:rsidRPr="00515664">
              <w:rPr>
                <w:rFonts w:ascii="Arial" w:eastAsia="Times New Roman" w:hAnsi="Arial" w:cs="Arial"/>
                <w:b/>
                <w:lang w:val="eu-ES" w:eastAsia="es-ES_tradnl"/>
              </w:rPr>
              <w:t>Sinadura eta zigilua</w:t>
            </w:r>
            <w:r w:rsidRPr="00515664">
              <w:rPr>
                <w:rFonts w:ascii="Arial" w:eastAsia="Times New Roman" w:hAnsi="Arial" w:cs="Arial"/>
                <w:lang w:val="es-ES_tradnl" w:eastAsia="es-ES_tradnl"/>
              </w:rPr>
              <w:t xml:space="preserve">   Firma y sello)</w:t>
            </w:r>
          </w:p>
        </w:tc>
        <w:tc>
          <w:tcPr>
            <w:tcW w:w="4394" w:type="dxa"/>
            <w:tcBorders>
              <w:top w:val="nil"/>
              <w:left w:val="single" w:sz="4" w:space="0" w:color="auto"/>
              <w:bottom w:val="nil"/>
              <w:right w:val="single" w:sz="4" w:space="0" w:color="auto"/>
            </w:tcBorders>
            <w:shd w:val="clear" w:color="auto" w:fill="D9D9D9"/>
            <w:vAlign w:val="center"/>
          </w:tcPr>
          <w:p w14:paraId="6E3F123B" w14:textId="77777777" w:rsidR="00564758" w:rsidRPr="00515664" w:rsidRDefault="00564758" w:rsidP="000C55A6">
            <w:pPr>
              <w:spacing w:after="0" w:line="240" w:lineRule="auto"/>
              <w:jc w:val="center"/>
              <w:rPr>
                <w:rFonts w:ascii="Arial" w:eastAsia="Times New Roman" w:hAnsi="Arial" w:cs="Arial"/>
                <w:lang w:val="es-ES_tradnl" w:eastAsia="es-ES_tradnl"/>
              </w:rPr>
            </w:pPr>
          </w:p>
        </w:tc>
      </w:tr>
      <w:tr w:rsidR="00564758" w:rsidRPr="00515664" w14:paraId="4E950EAA" w14:textId="77777777" w:rsidTr="000C55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75" w:type="dxa"/>
            <w:tcBorders>
              <w:top w:val="nil"/>
              <w:left w:val="nil"/>
              <w:bottom w:val="nil"/>
              <w:right w:val="nil"/>
            </w:tcBorders>
            <w:shd w:val="clear" w:color="auto" w:fill="auto"/>
          </w:tcPr>
          <w:p w14:paraId="3AF653AF" w14:textId="77777777" w:rsidR="00564758" w:rsidRPr="00515664" w:rsidRDefault="00564758" w:rsidP="000C55A6">
            <w:pPr>
              <w:spacing w:after="0" w:line="240" w:lineRule="auto"/>
              <w:jc w:val="center"/>
              <w:rPr>
                <w:rFonts w:ascii="Arial" w:eastAsia="Times New Roman" w:hAnsi="Arial" w:cs="Arial"/>
                <w:lang w:val="es-ES_tradnl" w:eastAsia="es-ES_tradnl"/>
              </w:rPr>
            </w:pPr>
          </w:p>
        </w:tc>
        <w:tc>
          <w:tcPr>
            <w:tcW w:w="3440" w:type="dxa"/>
            <w:tcBorders>
              <w:top w:val="nil"/>
              <w:left w:val="nil"/>
              <w:bottom w:val="nil"/>
              <w:right w:val="nil"/>
            </w:tcBorders>
            <w:shd w:val="clear" w:color="auto" w:fill="auto"/>
          </w:tcPr>
          <w:p w14:paraId="16F53EB0" w14:textId="77777777" w:rsidR="00564758" w:rsidRPr="00515664" w:rsidRDefault="00564758" w:rsidP="000C55A6">
            <w:pPr>
              <w:spacing w:after="0" w:line="240" w:lineRule="auto"/>
              <w:jc w:val="center"/>
              <w:rPr>
                <w:rFonts w:ascii="Arial" w:eastAsia="Times New Roman" w:hAnsi="Arial" w:cs="Arial"/>
                <w:lang w:val="es-ES_tradnl" w:eastAsia="es-ES_tradnl"/>
              </w:rPr>
            </w:pPr>
          </w:p>
        </w:tc>
        <w:tc>
          <w:tcPr>
            <w:tcW w:w="872" w:type="dxa"/>
            <w:tcBorders>
              <w:top w:val="nil"/>
              <w:left w:val="nil"/>
              <w:bottom w:val="nil"/>
              <w:right w:val="single" w:sz="4" w:space="0" w:color="auto"/>
            </w:tcBorders>
            <w:shd w:val="clear" w:color="auto" w:fill="auto"/>
          </w:tcPr>
          <w:p w14:paraId="59729ECF" w14:textId="77777777" w:rsidR="00564758" w:rsidRPr="00515664" w:rsidRDefault="00564758" w:rsidP="000C55A6">
            <w:pPr>
              <w:spacing w:after="0" w:line="240" w:lineRule="auto"/>
              <w:jc w:val="center"/>
              <w:rPr>
                <w:rFonts w:ascii="Arial" w:eastAsia="Times New Roman" w:hAnsi="Arial" w:cs="Arial"/>
                <w:lang w:val="es-ES_tradnl" w:eastAsia="es-ES_tradnl"/>
              </w:rPr>
            </w:pPr>
          </w:p>
        </w:tc>
        <w:tc>
          <w:tcPr>
            <w:tcW w:w="4394" w:type="dxa"/>
            <w:vMerge w:val="restart"/>
            <w:tcBorders>
              <w:top w:val="nil"/>
              <w:left w:val="single" w:sz="4" w:space="0" w:color="auto"/>
            </w:tcBorders>
            <w:shd w:val="clear" w:color="auto" w:fill="D9D9D9"/>
          </w:tcPr>
          <w:p w14:paraId="1D433FDF" w14:textId="77777777" w:rsidR="00564758" w:rsidRPr="00515664" w:rsidRDefault="00564758" w:rsidP="000C55A6">
            <w:pPr>
              <w:spacing w:after="0" w:line="240" w:lineRule="auto"/>
              <w:jc w:val="center"/>
              <w:rPr>
                <w:rFonts w:ascii="Arial" w:eastAsia="Times New Roman" w:hAnsi="Arial" w:cs="Arial"/>
                <w:i/>
                <w:lang w:eastAsia="es-ES_tradnl"/>
              </w:rPr>
            </w:pPr>
          </w:p>
          <w:p w14:paraId="37F60B3B" w14:textId="77777777" w:rsidR="00564758" w:rsidRPr="00515664" w:rsidRDefault="00564758" w:rsidP="000C55A6">
            <w:pPr>
              <w:spacing w:after="0" w:line="240" w:lineRule="auto"/>
              <w:rPr>
                <w:rFonts w:ascii="Arial" w:eastAsia="Times New Roman" w:hAnsi="Arial" w:cs="Arial"/>
                <w:i/>
                <w:lang w:eastAsia="es-ES_tradnl"/>
              </w:rPr>
            </w:pPr>
            <w:r w:rsidRPr="00515664">
              <w:rPr>
                <w:rFonts w:ascii="Arial" w:eastAsia="Times New Roman" w:hAnsi="Arial" w:cs="Arial"/>
                <w:b/>
                <w:lang w:val="pt-PT" w:eastAsia="es-ES_tradnl"/>
              </w:rPr>
              <w:t xml:space="preserve">(Erregistroko data) </w:t>
            </w:r>
            <w:r w:rsidRPr="00515664">
              <w:rPr>
                <w:rFonts w:ascii="Arial" w:eastAsia="Times New Roman" w:hAnsi="Arial" w:cs="Arial"/>
                <w:i/>
                <w:lang w:val="es-ES_tradnl" w:eastAsia="es-ES_tradnl"/>
              </w:rPr>
              <w:t>(Fecha de registro)</w:t>
            </w:r>
          </w:p>
          <w:p w14:paraId="75199944" w14:textId="77777777" w:rsidR="00564758" w:rsidRPr="00515664" w:rsidRDefault="00564758" w:rsidP="000C55A6">
            <w:pPr>
              <w:spacing w:after="0" w:line="240" w:lineRule="auto"/>
              <w:jc w:val="center"/>
              <w:rPr>
                <w:rFonts w:ascii="Arial" w:eastAsia="Times New Roman" w:hAnsi="Arial" w:cs="Arial"/>
                <w:i/>
                <w:lang w:eastAsia="es-ES_tradnl"/>
              </w:rPr>
            </w:pPr>
          </w:p>
          <w:p w14:paraId="7219C6CD" w14:textId="77777777" w:rsidR="00564758" w:rsidRPr="00515664" w:rsidRDefault="00564758" w:rsidP="000C55A6">
            <w:pPr>
              <w:spacing w:after="0" w:line="240" w:lineRule="auto"/>
              <w:rPr>
                <w:rFonts w:ascii="Arial" w:eastAsia="Times New Roman" w:hAnsi="Arial" w:cs="Arial"/>
                <w:lang w:val="es-ES_tradnl" w:eastAsia="es-ES_tradnl"/>
              </w:rPr>
            </w:pPr>
            <w:r w:rsidRPr="00515664">
              <w:rPr>
                <w:rFonts w:ascii="Arial" w:eastAsia="Times New Roman" w:hAnsi="Arial" w:cs="Arial"/>
                <w:b/>
                <w:lang w:val="pt-PT" w:eastAsia="es-ES_tradnl"/>
              </w:rPr>
              <w:t>(Sarrera erregistroko zk.)</w:t>
            </w:r>
            <w:r w:rsidRPr="00515664">
              <w:rPr>
                <w:rFonts w:ascii="Arial" w:eastAsia="Times New Roman" w:hAnsi="Arial" w:cs="Arial"/>
                <w:i/>
                <w:lang w:val="es-ES_tradnl" w:eastAsia="es-ES_tradnl"/>
              </w:rPr>
              <w:t xml:space="preserve"> (Nº de Registro) </w:t>
            </w:r>
          </w:p>
          <w:p w14:paraId="61ECA579" w14:textId="77777777" w:rsidR="00564758" w:rsidRPr="00515664" w:rsidRDefault="00564758" w:rsidP="000C55A6">
            <w:pPr>
              <w:spacing w:after="0" w:line="240" w:lineRule="auto"/>
              <w:rPr>
                <w:rFonts w:ascii="Arial" w:eastAsia="Times New Roman" w:hAnsi="Arial" w:cs="Arial"/>
                <w:lang w:val="es-ES_tradnl" w:eastAsia="es-ES_tradnl"/>
              </w:rPr>
            </w:pPr>
          </w:p>
        </w:tc>
      </w:tr>
      <w:tr w:rsidR="00564758" w:rsidRPr="00515664" w14:paraId="0E571F94" w14:textId="77777777" w:rsidTr="000C55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30"/>
        </w:trPr>
        <w:tc>
          <w:tcPr>
            <w:tcW w:w="1075" w:type="dxa"/>
            <w:tcBorders>
              <w:top w:val="nil"/>
              <w:left w:val="nil"/>
              <w:bottom w:val="nil"/>
              <w:right w:val="nil"/>
            </w:tcBorders>
            <w:shd w:val="clear" w:color="auto" w:fill="auto"/>
          </w:tcPr>
          <w:p w14:paraId="47606553" w14:textId="77777777" w:rsidR="00564758" w:rsidRPr="00515664" w:rsidRDefault="00564758" w:rsidP="000C55A6">
            <w:pPr>
              <w:spacing w:after="0" w:line="240" w:lineRule="auto"/>
              <w:jc w:val="center"/>
              <w:rPr>
                <w:rFonts w:ascii="Arial" w:eastAsia="Times New Roman" w:hAnsi="Arial" w:cs="Arial"/>
                <w:lang w:val="es-ES_tradnl" w:eastAsia="es-ES_tradnl"/>
              </w:rPr>
            </w:pPr>
          </w:p>
        </w:tc>
        <w:tc>
          <w:tcPr>
            <w:tcW w:w="3440" w:type="dxa"/>
            <w:tcBorders>
              <w:top w:val="nil"/>
              <w:left w:val="nil"/>
              <w:bottom w:val="nil"/>
              <w:right w:val="nil"/>
            </w:tcBorders>
            <w:shd w:val="clear" w:color="auto" w:fill="auto"/>
          </w:tcPr>
          <w:p w14:paraId="581C0BA0" w14:textId="77777777" w:rsidR="00564758" w:rsidRPr="00515664" w:rsidRDefault="00564758" w:rsidP="000C55A6">
            <w:pPr>
              <w:spacing w:after="0" w:line="240" w:lineRule="auto"/>
              <w:jc w:val="center"/>
              <w:rPr>
                <w:rFonts w:ascii="Arial" w:eastAsia="Times New Roman" w:hAnsi="Arial" w:cs="Arial"/>
                <w:lang w:val="es-ES_tradnl" w:eastAsia="es-ES_tradnl"/>
              </w:rPr>
            </w:pPr>
          </w:p>
        </w:tc>
        <w:tc>
          <w:tcPr>
            <w:tcW w:w="872" w:type="dxa"/>
            <w:tcBorders>
              <w:top w:val="nil"/>
              <w:left w:val="nil"/>
              <w:bottom w:val="nil"/>
              <w:right w:val="single" w:sz="4" w:space="0" w:color="auto"/>
            </w:tcBorders>
            <w:shd w:val="clear" w:color="auto" w:fill="auto"/>
          </w:tcPr>
          <w:p w14:paraId="46F6D73C" w14:textId="77777777" w:rsidR="00564758" w:rsidRPr="00515664" w:rsidRDefault="00564758" w:rsidP="000C55A6">
            <w:pPr>
              <w:spacing w:after="0" w:line="240" w:lineRule="auto"/>
              <w:jc w:val="center"/>
              <w:rPr>
                <w:rFonts w:ascii="Arial" w:eastAsia="Times New Roman" w:hAnsi="Arial" w:cs="Arial"/>
                <w:lang w:val="es-ES_tradnl" w:eastAsia="es-ES_tradnl"/>
              </w:rPr>
            </w:pPr>
          </w:p>
        </w:tc>
        <w:tc>
          <w:tcPr>
            <w:tcW w:w="4394" w:type="dxa"/>
            <w:vMerge/>
            <w:tcBorders>
              <w:left w:val="single" w:sz="4" w:space="0" w:color="auto"/>
            </w:tcBorders>
            <w:shd w:val="clear" w:color="auto" w:fill="D9D9D9"/>
          </w:tcPr>
          <w:p w14:paraId="06ABF809" w14:textId="77777777" w:rsidR="00564758" w:rsidRPr="00515664" w:rsidRDefault="00564758" w:rsidP="000C55A6">
            <w:pPr>
              <w:spacing w:after="0" w:line="240" w:lineRule="auto"/>
              <w:jc w:val="center"/>
              <w:rPr>
                <w:rFonts w:ascii="Arial" w:eastAsia="Times New Roman" w:hAnsi="Arial" w:cs="Arial"/>
                <w:i/>
                <w:lang w:eastAsia="es-ES_tradnl"/>
              </w:rPr>
            </w:pPr>
          </w:p>
        </w:tc>
      </w:tr>
      <w:tr w:rsidR="00564758" w:rsidRPr="00515664" w14:paraId="1847354A" w14:textId="77777777" w:rsidTr="000C55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30"/>
        </w:trPr>
        <w:tc>
          <w:tcPr>
            <w:tcW w:w="1075" w:type="dxa"/>
            <w:tcBorders>
              <w:top w:val="nil"/>
              <w:left w:val="nil"/>
              <w:bottom w:val="nil"/>
              <w:right w:val="nil"/>
            </w:tcBorders>
            <w:shd w:val="clear" w:color="auto" w:fill="auto"/>
          </w:tcPr>
          <w:p w14:paraId="3F632DFB" w14:textId="77777777" w:rsidR="00564758" w:rsidRPr="00515664" w:rsidRDefault="00564758" w:rsidP="000C55A6">
            <w:pPr>
              <w:spacing w:after="0" w:line="240" w:lineRule="auto"/>
              <w:jc w:val="center"/>
              <w:rPr>
                <w:rFonts w:ascii="Arial" w:eastAsia="Times New Roman" w:hAnsi="Arial" w:cs="Arial"/>
                <w:lang w:val="es-ES_tradnl" w:eastAsia="es-ES_tradnl"/>
              </w:rPr>
            </w:pPr>
          </w:p>
        </w:tc>
        <w:tc>
          <w:tcPr>
            <w:tcW w:w="3440" w:type="dxa"/>
            <w:tcBorders>
              <w:top w:val="nil"/>
              <w:left w:val="nil"/>
              <w:bottom w:val="nil"/>
              <w:right w:val="nil"/>
            </w:tcBorders>
            <w:shd w:val="clear" w:color="auto" w:fill="auto"/>
          </w:tcPr>
          <w:p w14:paraId="5AE7DF62" w14:textId="77777777" w:rsidR="00564758" w:rsidRPr="00515664" w:rsidRDefault="00564758" w:rsidP="000C55A6">
            <w:pPr>
              <w:spacing w:after="0" w:line="240" w:lineRule="auto"/>
              <w:jc w:val="center"/>
              <w:rPr>
                <w:rFonts w:ascii="Arial" w:eastAsia="Times New Roman" w:hAnsi="Arial" w:cs="Arial"/>
                <w:lang w:val="es-ES_tradnl" w:eastAsia="es-ES_tradnl"/>
              </w:rPr>
            </w:pPr>
          </w:p>
        </w:tc>
        <w:tc>
          <w:tcPr>
            <w:tcW w:w="872" w:type="dxa"/>
            <w:tcBorders>
              <w:top w:val="nil"/>
              <w:left w:val="nil"/>
              <w:bottom w:val="nil"/>
              <w:right w:val="single" w:sz="4" w:space="0" w:color="auto"/>
            </w:tcBorders>
            <w:shd w:val="clear" w:color="auto" w:fill="auto"/>
          </w:tcPr>
          <w:p w14:paraId="0C718D58" w14:textId="77777777" w:rsidR="00564758" w:rsidRPr="00515664" w:rsidRDefault="00564758" w:rsidP="000C55A6">
            <w:pPr>
              <w:spacing w:after="0" w:line="240" w:lineRule="auto"/>
              <w:jc w:val="center"/>
              <w:rPr>
                <w:rFonts w:ascii="Arial" w:eastAsia="Times New Roman" w:hAnsi="Arial" w:cs="Arial"/>
                <w:lang w:val="es-ES_tradnl" w:eastAsia="es-ES_tradnl"/>
              </w:rPr>
            </w:pPr>
          </w:p>
        </w:tc>
        <w:tc>
          <w:tcPr>
            <w:tcW w:w="4394" w:type="dxa"/>
            <w:vMerge/>
            <w:tcBorders>
              <w:left w:val="single" w:sz="4" w:space="0" w:color="auto"/>
              <w:bottom w:val="single" w:sz="4" w:space="0" w:color="auto"/>
            </w:tcBorders>
            <w:shd w:val="clear" w:color="auto" w:fill="D9D9D9"/>
          </w:tcPr>
          <w:p w14:paraId="7B481B2B" w14:textId="77777777" w:rsidR="00564758" w:rsidRPr="00515664" w:rsidRDefault="00564758" w:rsidP="000C55A6">
            <w:pPr>
              <w:spacing w:after="0" w:line="240" w:lineRule="auto"/>
              <w:jc w:val="center"/>
              <w:rPr>
                <w:rFonts w:ascii="Arial" w:eastAsia="Times New Roman" w:hAnsi="Arial" w:cs="Arial"/>
                <w:i/>
                <w:lang w:eastAsia="es-ES_tradnl"/>
              </w:rPr>
            </w:pPr>
          </w:p>
        </w:tc>
      </w:tr>
    </w:tbl>
    <w:tbl>
      <w:tblPr>
        <w:tblStyle w:val="Tablaconcuadrcula"/>
        <w:tblW w:w="10057" w:type="dxa"/>
        <w:tblLook w:val="04A0" w:firstRow="1" w:lastRow="0" w:firstColumn="1" w:lastColumn="0" w:noHBand="0" w:noVBand="1"/>
      </w:tblPr>
      <w:tblGrid>
        <w:gridCol w:w="10057"/>
      </w:tblGrid>
      <w:tr w:rsidR="00564758" w:rsidRPr="00C95573" w14:paraId="26B66641" w14:textId="77777777" w:rsidTr="000C55A6">
        <w:trPr>
          <w:trHeight w:val="295"/>
        </w:trPr>
        <w:tc>
          <w:tcPr>
            <w:tcW w:w="10057" w:type="dxa"/>
            <w:tcBorders>
              <w:top w:val="nil"/>
              <w:left w:val="nil"/>
              <w:bottom w:val="single" w:sz="2" w:space="0" w:color="auto"/>
              <w:right w:val="nil"/>
            </w:tcBorders>
          </w:tcPr>
          <w:p w14:paraId="7ED40450" w14:textId="77777777" w:rsidR="00564758" w:rsidRPr="00C95573" w:rsidRDefault="00564758" w:rsidP="000C55A6">
            <w:pPr>
              <w:spacing w:after="160" w:line="259" w:lineRule="auto"/>
              <w:jc w:val="center"/>
              <w:rPr>
                <w:rFonts w:ascii="Arial" w:hAnsi="Arial" w:cs="Arial"/>
                <w:lang w:val="es-ES_tradnl"/>
              </w:rPr>
            </w:pPr>
            <w:r w:rsidRPr="00C95573">
              <w:rPr>
                <w:rFonts w:ascii="Arial" w:hAnsi="Arial" w:cs="Arial"/>
                <w:b/>
                <w:lang w:val="es-ES_tradnl"/>
              </w:rPr>
              <w:lastRenderedPageBreak/>
              <w:sym w:font="Wingdings" w:char="F06E"/>
            </w:r>
            <w:r w:rsidRPr="00C95573">
              <w:rPr>
                <w:rFonts w:ascii="Arial" w:hAnsi="Arial" w:cs="Arial"/>
                <w:b/>
                <w:lang w:val="es-ES_tradnl"/>
              </w:rPr>
              <w:t xml:space="preserve"> Datuen babesari buruzko oinarrizko informazioa</w:t>
            </w:r>
            <w:r w:rsidRPr="00C95573">
              <w:rPr>
                <w:rFonts w:ascii="Arial" w:hAnsi="Arial" w:cs="Arial"/>
                <w:lang w:val="es-ES_tradnl"/>
              </w:rPr>
              <w:t xml:space="preserve"> Información básica sobre protección de datos</w:t>
            </w:r>
          </w:p>
        </w:tc>
      </w:tr>
    </w:tbl>
    <w:p w14:paraId="3E7D8263" w14:textId="77777777" w:rsidR="00564758" w:rsidRPr="00C95573" w:rsidRDefault="00564758" w:rsidP="00564758">
      <w:pPr>
        <w:jc w:val="both"/>
        <w:rPr>
          <w:rFonts w:ascii="Arial" w:hAnsi="Arial" w:cs="Arial"/>
          <w:b/>
          <w:sz w:val="8"/>
          <w:szCs w:val="20"/>
          <w:lang w:val="es-ES_tradnl"/>
        </w:rPr>
      </w:pPr>
    </w:p>
    <w:p w14:paraId="6FFFE156" w14:textId="77777777" w:rsidR="00564758" w:rsidRPr="00C95573" w:rsidRDefault="00564758" w:rsidP="00564758">
      <w:pPr>
        <w:jc w:val="both"/>
        <w:rPr>
          <w:rFonts w:ascii="Arial" w:hAnsi="Arial" w:cs="Arial"/>
          <w:b/>
          <w:sz w:val="20"/>
          <w:szCs w:val="20"/>
        </w:rPr>
      </w:pPr>
      <w:r w:rsidRPr="00C95573">
        <w:rPr>
          <w:rFonts w:ascii="Arial" w:hAnsi="Arial" w:cs="Arial"/>
          <w:b/>
          <w:sz w:val="20"/>
          <w:szCs w:val="20"/>
        </w:rPr>
        <w:t>Dokumentu honetan jasotako datu pertsonalak tratatuko dira, eta "industria-segurtasuneko espedienteen kudeaketa" izeneko tratamendu-jarduerari erantsiko zaizkio.</w:t>
      </w:r>
    </w:p>
    <w:p w14:paraId="4674841F" w14:textId="77777777" w:rsidR="00564758" w:rsidRPr="00C95573" w:rsidRDefault="00564758" w:rsidP="00564758">
      <w:pPr>
        <w:jc w:val="both"/>
        <w:rPr>
          <w:rFonts w:ascii="Arial" w:hAnsi="Arial" w:cs="Arial"/>
          <w:sz w:val="20"/>
          <w:szCs w:val="20"/>
        </w:rPr>
      </w:pPr>
      <w:r w:rsidRPr="00C95573">
        <w:rPr>
          <w:rFonts w:ascii="Arial" w:hAnsi="Arial" w:cs="Arial"/>
          <w:sz w:val="20"/>
          <w:szCs w:val="20"/>
        </w:rPr>
        <w:t>Los datos de carácter personal que consten en este documento serán tratados e incorporados a la actividad de tratamiento denominada “Gestión de expedientes de seguridad industrial”.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227"/>
      </w:tblGrid>
      <w:tr w:rsidR="00564758" w:rsidRPr="00C95573" w14:paraId="4327787E" w14:textId="77777777" w:rsidTr="000C55A6">
        <w:trPr>
          <w:trHeight w:val="1843"/>
        </w:trPr>
        <w:tc>
          <w:tcPr>
            <w:tcW w:w="2694" w:type="dxa"/>
          </w:tcPr>
          <w:p w14:paraId="7EFD780B" w14:textId="77777777" w:rsidR="00564758" w:rsidRPr="00C95573" w:rsidRDefault="00564758" w:rsidP="000C55A6">
            <w:pPr>
              <w:spacing w:after="160" w:line="259" w:lineRule="auto"/>
              <w:jc w:val="both"/>
              <w:rPr>
                <w:rFonts w:ascii="Arial" w:hAnsi="Arial" w:cs="Arial"/>
              </w:rPr>
            </w:pPr>
            <w:r w:rsidRPr="00C95573">
              <w:rPr>
                <w:rFonts w:ascii="Arial" w:hAnsi="Arial" w:cs="Arial"/>
                <w:b/>
                <w:bCs/>
              </w:rPr>
              <w:t>Arduraduna</w:t>
            </w:r>
            <w:r>
              <w:rPr>
                <w:rFonts w:ascii="Arial" w:hAnsi="Arial" w:cs="Arial"/>
                <w:b/>
                <w:bCs/>
              </w:rPr>
              <w:t xml:space="preserve"> </w:t>
            </w:r>
            <w:r>
              <w:rPr>
                <w:rFonts w:ascii="Arial" w:hAnsi="Arial" w:cs="Arial"/>
                <w:bCs/>
              </w:rPr>
              <w:t>Re</w:t>
            </w:r>
            <w:r w:rsidRPr="00C95573">
              <w:rPr>
                <w:rFonts w:ascii="Arial" w:hAnsi="Arial" w:cs="Arial"/>
                <w:bCs/>
              </w:rPr>
              <w:t>sponsable</w:t>
            </w:r>
          </w:p>
        </w:tc>
        <w:tc>
          <w:tcPr>
            <w:tcW w:w="7227" w:type="dxa"/>
          </w:tcPr>
          <w:p w14:paraId="5CF33595" w14:textId="77777777" w:rsidR="00564758" w:rsidRPr="00C95573" w:rsidRDefault="00564758" w:rsidP="000C55A6">
            <w:pPr>
              <w:spacing w:after="160" w:line="259" w:lineRule="auto"/>
              <w:jc w:val="both"/>
              <w:rPr>
                <w:rFonts w:ascii="Arial" w:hAnsi="Arial" w:cs="Arial"/>
                <w:b/>
              </w:rPr>
            </w:pPr>
            <w:r>
              <w:rPr>
                <w:rFonts w:ascii="Arial" w:hAnsi="Arial" w:cs="Arial"/>
                <w:b/>
              </w:rPr>
              <w:t>Proiektu Estrategikoen</w:t>
            </w:r>
            <w:r w:rsidRPr="00C95573">
              <w:rPr>
                <w:rFonts w:ascii="Arial" w:hAnsi="Arial" w:cs="Arial"/>
                <w:b/>
              </w:rPr>
              <w:t xml:space="preserve"> eta Industria Administrazioaren </w:t>
            </w:r>
            <w:r>
              <w:rPr>
                <w:rFonts w:ascii="Arial" w:hAnsi="Arial" w:cs="Arial"/>
                <w:b/>
              </w:rPr>
              <w:t>Z</w:t>
            </w:r>
            <w:r w:rsidRPr="00C95573">
              <w:rPr>
                <w:rFonts w:ascii="Arial" w:hAnsi="Arial" w:cs="Arial"/>
                <w:b/>
              </w:rPr>
              <w:t>uzendaritza, Ekonomiaren Garapena</w:t>
            </w:r>
            <w:r>
              <w:rPr>
                <w:rFonts w:ascii="Arial" w:hAnsi="Arial" w:cs="Arial"/>
                <w:b/>
              </w:rPr>
              <w:t xml:space="preserve">, Jasangarritasun eta Ingurumen </w:t>
            </w:r>
            <w:r w:rsidRPr="00C95573">
              <w:rPr>
                <w:rFonts w:ascii="Arial" w:hAnsi="Arial" w:cs="Arial"/>
                <w:b/>
              </w:rPr>
              <w:t xml:space="preserve">Saila </w:t>
            </w:r>
            <w:r w:rsidRPr="00C95573">
              <w:rPr>
                <w:rFonts w:ascii="Arial" w:hAnsi="Arial" w:cs="Arial"/>
              </w:rPr>
              <w:t xml:space="preserve">Dirección de </w:t>
            </w:r>
            <w:r>
              <w:rPr>
                <w:rFonts w:ascii="Arial" w:hAnsi="Arial" w:cs="Arial"/>
              </w:rPr>
              <w:t>Proyectos Estratégicos y Administración Industrial</w:t>
            </w:r>
            <w:r w:rsidRPr="00C95573">
              <w:rPr>
                <w:rFonts w:ascii="Arial" w:hAnsi="Arial" w:cs="Arial"/>
              </w:rPr>
              <w:t>, Departamento de Desarrollo Económico</w:t>
            </w:r>
            <w:r>
              <w:rPr>
                <w:rFonts w:ascii="Arial" w:hAnsi="Arial" w:cs="Arial"/>
              </w:rPr>
              <w:t>, Sostenibilidad y Medio Ambiente</w:t>
            </w:r>
          </w:p>
          <w:p w14:paraId="795B6B12" w14:textId="77777777" w:rsidR="00564758" w:rsidRPr="00C95573" w:rsidRDefault="00564758" w:rsidP="000C55A6">
            <w:pPr>
              <w:spacing w:after="160" w:line="259" w:lineRule="auto"/>
              <w:jc w:val="both"/>
              <w:rPr>
                <w:rFonts w:ascii="Arial" w:hAnsi="Arial" w:cs="Arial"/>
                <w:b/>
              </w:rPr>
            </w:pPr>
            <w:r w:rsidRPr="00C95573">
              <w:rPr>
                <w:rFonts w:ascii="Arial" w:hAnsi="Arial" w:cs="Arial"/>
                <w:b/>
              </w:rPr>
              <w:t xml:space="preserve">Donostia-San Sebastián 1, 01010, Vitoria-Gasteiz, </w:t>
            </w:r>
            <w:r>
              <w:rPr>
                <w:rFonts w:ascii="Arial" w:hAnsi="Arial" w:cs="Arial"/>
                <w:b/>
              </w:rPr>
              <w:t>Araba</w:t>
            </w:r>
            <w:r w:rsidRPr="00C95573">
              <w:rPr>
                <w:rFonts w:ascii="Arial" w:hAnsi="Arial" w:cs="Arial"/>
                <w:b/>
              </w:rPr>
              <w:t>. Tf.: 945018000.</w:t>
            </w:r>
          </w:p>
        </w:tc>
      </w:tr>
      <w:tr w:rsidR="00564758" w:rsidRPr="00C95573" w14:paraId="1C80C3C3" w14:textId="77777777" w:rsidTr="000C55A6">
        <w:tc>
          <w:tcPr>
            <w:tcW w:w="2694" w:type="dxa"/>
          </w:tcPr>
          <w:p w14:paraId="5C46436D" w14:textId="77777777" w:rsidR="00564758" w:rsidRPr="00C95573" w:rsidRDefault="00564758" w:rsidP="000C55A6">
            <w:pPr>
              <w:spacing w:after="160" w:line="259" w:lineRule="auto"/>
              <w:jc w:val="both"/>
              <w:rPr>
                <w:rFonts w:ascii="Arial" w:hAnsi="Arial" w:cs="Arial"/>
              </w:rPr>
            </w:pPr>
            <w:r w:rsidRPr="00C95573">
              <w:rPr>
                <w:rFonts w:ascii="Arial" w:hAnsi="Arial" w:cs="Arial"/>
                <w:b/>
                <w:bCs/>
              </w:rPr>
              <w:t>Helburua</w:t>
            </w:r>
            <w:r>
              <w:rPr>
                <w:rFonts w:ascii="Arial" w:hAnsi="Arial" w:cs="Arial"/>
                <w:b/>
                <w:bCs/>
              </w:rPr>
              <w:t xml:space="preserve"> </w:t>
            </w:r>
            <w:r w:rsidRPr="00C95573">
              <w:rPr>
                <w:rFonts w:ascii="Arial" w:hAnsi="Arial" w:cs="Arial"/>
                <w:bCs/>
              </w:rPr>
              <w:t>Finalidad</w:t>
            </w:r>
          </w:p>
        </w:tc>
        <w:tc>
          <w:tcPr>
            <w:tcW w:w="7227" w:type="dxa"/>
          </w:tcPr>
          <w:p w14:paraId="0E959BA5" w14:textId="77777777" w:rsidR="00564758" w:rsidRPr="00C95573" w:rsidRDefault="00564758" w:rsidP="000C55A6">
            <w:pPr>
              <w:spacing w:after="160" w:line="259" w:lineRule="auto"/>
              <w:jc w:val="both"/>
              <w:rPr>
                <w:rFonts w:ascii="Arial" w:hAnsi="Arial" w:cs="Arial"/>
              </w:rPr>
            </w:pPr>
            <w:r w:rsidRPr="00C95573">
              <w:rPr>
                <w:rFonts w:ascii="Arial" w:hAnsi="Arial" w:cs="Arial"/>
                <w:b/>
              </w:rPr>
              <w:t xml:space="preserve">Industria-instalazioen eta -jardueren </w:t>
            </w:r>
            <w:r>
              <w:rPr>
                <w:rFonts w:ascii="Arial" w:hAnsi="Arial" w:cs="Arial"/>
                <w:b/>
              </w:rPr>
              <w:t xml:space="preserve">industria-segurtasuna kudeatzea </w:t>
            </w:r>
            <w:r w:rsidRPr="00C95573">
              <w:rPr>
                <w:rFonts w:ascii="Arial" w:hAnsi="Arial" w:cs="Arial"/>
              </w:rPr>
              <w:t>Gestión de la seguridad industrial de las instalaciones y actividades industriales.</w:t>
            </w:r>
          </w:p>
        </w:tc>
      </w:tr>
      <w:tr w:rsidR="00564758" w:rsidRPr="00C95573" w14:paraId="0B4C3591" w14:textId="77777777" w:rsidTr="000C55A6">
        <w:trPr>
          <w:trHeight w:val="913"/>
        </w:trPr>
        <w:tc>
          <w:tcPr>
            <w:tcW w:w="2694" w:type="dxa"/>
          </w:tcPr>
          <w:p w14:paraId="12E2D9DF" w14:textId="77777777" w:rsidR="00564758" w:rsidRPr="00C95573" w:rsidRDefault="00564758" w:rsidP="000C55A6">
            <w:pPr>
              <w:spacing w:after="160" w:line="259" w:lineRule="auto"/>
              <w:jc w:val="both"/>
              <w:rPr>
                <w:rFonts w:ascii="Arial" w:hAnsi="Arial" w:cs="Arial"/>
              </w:rPr>
            </w:pPr>
            <w:r w:rsidRPr="00C95573">
              <w:rPr>
                <w:rFonts w:ascii="Arial" w:hAnsi="Arial" w:cs="Arial"/>
                <w:b/>
                <w:bCs/>
              </w:rPr>
              <w:t>Legitimazioa</w:t>
            </w:r>
            <w:r>
              <w:rPr>
                <w:rFonts w:ascii="Arial" w:hAnsi="Arial" w:cs="Arial"/>
                <w:b/>
                <w:bCs/>
              </w:rPr>
              <w:t xml:space="preserve"> </w:t>
            </w:r>
            <w:r w:rsidRPr="00C95573">
              <w:rPr>
                <w:rFonts w:ascii="Arial" w:hAnsi="Arial" w:cs="Arial"/>
                <w:bCs/>
              </w:rPr>
              <w:t>Legitimación</w:t>
            </w:r>
          </w:p>
        </w:tc>
        <w:tc>
          <w:tcPr>
            <w:tcW w:w="7227" w:type="dxa"/>
          </w:tcPr>
          <w:p w14:paraId="23CD052C" w14:textId="77777777" w:rsidR="00564758" w:rsidRPr="00C95573" w:rsidRDefault="00564758" w:rsidP="000C55A6">
            <w:pPr>
              <w:spacing w:after="160" w:line="259" w:lineRule="auto"/>
              <w:jc w:val="both"/>
              <w:rPr>
                <w:rFonts w:ascii="Arial" w:hAnsi="Arial" w:cs="Arial"/>
              </w:rPr>
            </w:pPr>
            <w:r w:rsidRPr="00C95573">
              <w:rPr>
                <w:rFonts w:ascii="Arial" w:hAnsi="Arial" w:cs="Arial"/>
                <w:b/>
              </w:rPr>
              <w:t>Legezko betebehar aplikagarriak betetzeko beharrezko tratamendua (8/2004 Legea, azaroaren 12koa, Euskal Autonomia Erkidegoko Industriari buruzkoa).</w:t>
            </w:r>
            <w:r>
              <w:rPr>
                <w:rFonts w:ascii="Arial" w:hAnsi="Arial" w:cs="Arial"/>
                <w:b/>
              </w:rPr>
              <w:t xml:space="preserve"> </w:t>
            </w:r>
            <w:r w:rsidRPr="00C95573">
              <w:rPr>
                <w:rFonts w:ascii="Arial" w:hAnsi="Arial" w:cs="Arial"/>
              </w:rPr>
              <w:t>Tratamiento necesario para el cumplimiento de obligaciones legales aplicables (Ley 8/2004, de 12 de noviembre, de Industria de la Comunidad Autónoma de Euskadi).</w:t>
            </w:r>
          </w:p>
        </w:tc>
      </w:tr>
      <w:tr w:rsidR="00564758" w:rsidRPr="00C95573" w14:paraId="5304EDD5" w14:textId="77777777" w:rsidTr="000C55A6">
        <w:tc>
          <w:tcPr>
            <w:tcW w:w="2694" w:type="dxa"/>
          </w:tcPr>
          <w:p w14:paraId="05AFA138" w14:textId="77777777" w:rsidR="00564758" w:rsidRPr="00C95573" w:rsidRDefault="00564758" w:rsidP="000C55A6">
            <w:pPr>
              <w:spacing w:after="160" w:line="259" w:lineRule="auto"/>
              <w:jc w:val="both"/>
              <w:rPr>
                <w:rFonts w:ascii="Arial" w:hAnsi="Arial" w:cs="Arial"/>
              </w:rPr>
            </w:pPr>
            <w:r w:rsidRPr="00C95573">
              <w:rPr>
                <w:rFonts w:ascii="Arial" w:hAnsi="Arial" w:cs="Arial"/>
                <w:b/>
                <w:bCs/>
              </w:rPr>
              <w:t>Hartzaileak</w:t>
            </w:r>
            <w:r>
              <w:rPr>
                <w:rFonts w:ascii="Arial" w:hAnsi="Arial" w:cs="Arial"/>
                <w:b/>
                <w:bCs/>
              </w:rPr>
              <w:t xml:space="preserve"> </w:t>
            </w:r>
            <w:r w:rsidRPr="00C95573">
              <w:rPr>
                <w:rFonts w:ascii="Arial" w:hAnsi="Arial" w:cs="Arial"/>
                <w:bCs/>
              </w:rPr>
              <w:t>Destinatarios</w:t>
            </w:r>
          </w:p>
        </w:tc>
        <w:tc>
          <w:tcPr>
            <w:tcW w:w="7227" w:type="dxa"/>
          </w:tcPr>
          <w:p w14:paraId="3DC894E5" w14:textId="77777777" w:rsidR="00564758" w:rsidRPr="00C95573" w:rsidRDefault="00564758" w:rsidP="000C55A6">
            <w:pPr>
              <w:spacing w:after="160" w:line="259" w:lineRule="auto"/>
              <w:jc w:val="both"/>
              <w:rPr>
                <w:rFonts w:ascii="Arial" w:hAnsi="Arial" w:cs="Arial"/>
              </w:rPr>
            </w:pPr>
            <w:r w:rsidRPr="00C95573">
              <w:rPr>
                <w:rFonts w:ascii="Arial" w:hAnsi="Arial" w:cs="Arial"/>
                <w:b/>
              </w:rPr>
              <w:t>Gaitutako kontrol-erakundeak</w:t>
            </w:r>
            <w:r>
              <w:rPr>
                <w:rFonts w:ascii="Arial" w:hAnsi="Arial" w:cs="Arial"/>
              </w:rPr>
              <w:t xml:space="preserve"> </w:t>
            </w:r>
            <w:r w:rsidRPr="00C95573">
              <w:rPr>
                <w:rFonts w:ascii="Arial" w:hAnsi="Arial" w:cs="Arial"/>
              </w:rPr>
              <w:t xml:space="preserve">Organismos de control </w:t>
            </w:r>
            <w:r>
              <w:rPr>
                <w:rFonts w:ascii="Arial" w:hAnsi="Arial" w:cs="Arial"/>
              </w:rPr>
              <w:t>habilitados</w:t>
            </w:r>
          </w:p>
        </w:tc>
      </w:tr>
      <w:tr w:rsidR="00564758" w:rsidRPr="00C95573" w14:paraId="7ED72395" w14:textId="77777777" w:rsidTr="000C55A6">
        <w:tc>
          <w:tcPr>
            <w:tcW w:w="2694" w:type="dxa"/>
          </w:tcPr>
          <w:p w14:paraId="7F24D9A5" w14:textId="77777777" w:rsidR="00564758" w:rsidRPr="00C95573" w:rsidRDefault="00564758" w:rsidP="000C55A6">
            <w:pPr>
              <w:spacing w:after="160" w:line="259" w:lineRule="auto"/>
              <w:jc w:val="both"/>
              <w:rPr>
                <w:rFonts w:ascii="Arial" w:hAnsi="Arial" w:cs="Arial"/>
              </w:rPr>
            </w:pPr>
            <w:r w:rsidRPr="00C95573">
              <w:rPr>
                <w:rFonts w:ascii="Arial" w:hAnsi="Arial" w:cs="Arial"/>
                <w:b/>
                <w:bCs/>
              </w:rPr>
              <w:t>Eskubideak</w:t>
            </w:r>
            <w:r>
              <w:rPr>
                <w:rFonts w:ascii="Arial" w:hAnsi="Arial" w:cs="Arial"/>
                <w:b/>
                <w:bCs/>
              </w:rPr>
              <w:t xml:space="preserve"> </w:t>
            </w:r>
            <w:r w:rsidRPr="00C95573">
              <w:rPr>
                <w:rFonts w:ascii="Arial" w:hAnsi="Arial" w:cs="Arial"/>
                <w:bCs/>
              </w:rPr>
              <w:t>Derechos</w:t>
            </w:r>
          </w:p>
        </w:tc>
        <w:tc>
          <w:tcPr>
            <w:tcW w:w="7227" w:type="dxa"/>
          </w:tcPr>
          <w:p w14:paraId="43BE83E8" w14:textId="77777777" w:rsidR="00564758" w:rsidRPr="00C95573" w:rsidRDefault="00564758" w:rsidP="000C55A6">
            <w:pPr>
              <w:spacing w:after="160" w:line="259" w:lineRule="auto"/>
              <w:jc w:val="both"/>
              <w:rPr>
                <w:rFonts w:ascii="Arial" w:hAnsi="Arial" w:cs="Arial"/>
              </w:rPr>
            </w:pPr>
            <w:r w:rsidRPr="00C95573">
              <w:rPr>
                <w:rFonts w:ascii="Arial" w:hAnsi="Arial" w:cs="Arial"/>
                <w:b/>
              </w:rPr>
              <w:t>Datuak eskuratzeko, zuzentzeko eta ezabatzeko eskubidea duzu, baita informazio gehigarrian jasotzen diren beste eskubide batzuk ere.</w:t>
            </w:r>
            <w:r>
              <w:rPr>
                <w:rFonts w:ascii="Arial" w:hAnsi="Arial" w:cs="Arial"/>
                <w:b/>
              </w:rPr>
              <w:t xml:space="preserve"> </w:t>
            </w:r>
            <w:r w:rsidRPr="00C95573">
              <w:rPr>
                <w:rFonts w:ascii="Arial" w:hAnsi="Arial" w:cs="Arial"/>
              </w:rPr>
              <w:t>Usted tiene derecho a acceder, rectificar y suprimir los datos, así como otros derechos que se recogen en la información adicional.</w:t>
            </w:r>
          </w:p>
        </w:tc>
      </w:tr>
      <w:tr w:rsidR="00564758" w:rsidRPr="00C95573" w14:paraId="2AAD2DC3" w14:textId="77777777" w:rsidTr="000C55A6">
        <w:tc>
          <w:tcPr>
            <w:tcW w:w="2694" w:type="dxa"/>
          </w:tcPr>
          <w:p w14:paraId="1E7D1633" w14:textId="77777777" w:rsidR="00564758" w:rsidRPr="00C95573" w:rsidRDefault="00564758" w:rsidP="000C55A6">
            <w:pPr>
              <w:spacing w:after="160" w:line="259" w:lineRule="auto"/>
              <w:jc w:val="both"/>
              <w:rPr>
                <w:rFonts w:ascii="Arial" w:hAnsi="Arial" w:cs="Arial"/>
              </w:rPr>
            </w:pPr>
            <w:r w:rsidRPr="00C95573">
              <w:rPr>
                <w:rFonts w:ascii="Arial" w:hAnsi="Arial" w:cs="Arial"/>
                <w:b/>
                <w:bCs/>
              </w:rPr>
              <w:t>Informazio gehigarria</w:t>
            </w:r>
            <w:r>
              <w:rPr>
                <w:rFonts w:ascii="Arial" w:hAnsi="Arial" w:cs="Arial"/>
                <w:b/>
                <w:bCs/>
              </w:rPr>
              <w:t xml:space="preserve"> </w:t>
            </w:r>
            <w:r w:rsidRPr="00C95573">
              <w:rPr>
                <w:rFonts w:ascii="Arial" w:hAnsi="Arial" w:cs="Arial"/>
                <w:bCs/>
              </w:rPr>
              <w:t>Información adicional</w:t>
            </w:r>
          </w:p>
        </w:tc>
        <w:tc>
          <w:tcPr>
            <w:tcW w:w="7227" w:type="dxa"/>
          </w:tcPr>
          <w:p w14:paraId="3FC95ACD" w14:textId="77777777" w:rsidR="00564758" w:rsidRPr="00C95573" w:rsidRDefault="00564758" w:rsidP="000C55A6">
            <w:pPr>
              <w:spacing w:after="160" w:line="259" w:lineRule="auto"/>
              <w:jc w:val="both"/>
              <w:rPr>
                <w:rFonts w:ascii="Arial" w:hAnsi="Arial" w:cs="Arial"/>
              </w:rPr>
            </w:pPr>
            <w:r w:rsidRPr="00C95573">
              <w:rPr>
                <w:rFonts w:ascii="Arial" w:hAnsi="Arial" w:cs="Arial"/>
                <w:b/>
              </w:rPr>
              <w:t>Datuak babesteari buruzko informazio gehigarri eta xehatua kontsulta dezakezu gure webgunean (</w:t>
            </w:r>
            <w:hyperlink r:id="rId15" w:history="1">
              <w:r w:rsidRPr="001060F0">
                <w:rPr>
                  <w:rStyle w:val="Hipervnculo"/>
                  <w:rFonts w:ascii="Arial" w:hAnsi="Arial" w:cs="Arial"/>
                  <w:b/>
                </w:rPr>
                <w:t>https://www.euskadi.eus/informazio-klausulak/web01-sedepd/eu/gardentasuna/134900-capa2-eu.shtml</w:t>
              </w:r>
            </w:hyperlink>
            <w:r w:rsidRPr="00C95573">
              <w:rPr>
                <w:rFonts w:ascii="Arial" w:hAnsi="Arial" w:cs="Arial"/>
                <w:b/>
              </w:rPr>
              <w:t>)</w:t>
            </w:r>
            <w:r>
              <w:rPr>
                <w:rFonts w:ascii="Arial" w:hAnsi="Arial" w:cs="Arial"/>
                <w:b/>
              </w:rPr>
              <w:t xml:space="preserve"> </w:t>
            </w:r>
            <w:r w:rsidRPr="00C95573">
              <w:rPr>
                <w:rFonts w:ascii="Arial" w:hAnsi="Arial" w:cs="Arial"/>
              </w:rPr>
              <w:t>Puede consultar la información adicional y detallada sobre Protección de Datos en nuestra página web (</w:t>
            </w:r>
            <w:hyperlink r:id="rId16" w:history="1">
              <w:r w:rsidRPr="001060F0">
                <w:rPr>
                  <w:rStyle w:val="Hipervnculo"/>
                  <w:rFonts w:ascii="Arial" w:hAnsi="Arial" w:cs="Arial"/>
                </w:rPr>
                <w:t>https://www.euskadi.eus/clausulas-informativas/web01-sedepd/es/transparencia/134900-capa2-es.shtml</w:t>
              </w:r>
            </w:hyperlink>
            <w:r w:rsidRPr="00C95573">
              <w:rPr>
                <w:rFonts w:ascii="Arial" w:hAnsi="Arial" w:cs="Arial"/>
              </w:rPr>
              <w:t>)</w:t>
            </w:r>
          </w:p>
        </w:tc>
      </w:tr>
    </w:tbl>
    <w:p w14:paraId="50C149A9" w14:textId="77777777" w:rsidR="00564758" w:rsidRPr="00C95573" w:rsidRDefault="00564758" w:rsidP="00564758">
      <w:pPr>
        <w:jc w:val="both"/>
        <w:rPr>
          <w:rFonts w:ascii="Arial" w:hAnsi="Arial" w:cs="Arial"/>
          <w:sz w:val="20"/>
          <w:szCs w:val="20"/>
        </w:rPr>
      </w:pPr>
    </w:p>
    <w:p w14:paraId="2233BE99" w14:textId="77777777" w:rsidR="00564758" w:rsidRPr="00C95573" w:rsidRDefault="00564758" w:rsidP="00564758">
      <w:pPr>
        <w:jc w:val="both"/>
        <w:rPr>
          <w:rFonts w:ascii="Arial" w:hAnsi="Arial" w:cs="Arial"/>
          <w:sz w:val="20"/>
          <w:szCs w:val="20"/>
          <w:u w:val="single"/>
        </w:rPr>
      </w:pPr>
      <w:r w:rsidRPr="00C95573">
        <w:rPr>
          <w:rFonts w:ascii="Arial" w:hAnsi="Arial" w:cs="Arial"/>
          <w:b/>
          <w:sz w:val="20"/>
          <w:szCs w:val="20"/>
          <w:u w:val="single"/>
          <w:lang w:val="es-ES_tradnl"/>
        </w:rPr>
        <w:t>Araudia</w:t>
      </w:r>
      <w:r w:rsidRPr="00C95573">
        <w:rPr>
          <w:rFonts w:ascii="Arial" w:hAnsi="Arial" w:cs="Arial"/>
          <w:sz w:val="20"/>
          <w:szCs w:val="20"/>
          <w:u w:val="single"/>
          <w:lang w:val="es-ES_tradnl"/>
        </w:rPr>
        <w:t xml:space="preserve"> Normativa</w:t>
      </w:r>
    </w:p>
    <w:p w14:paraId="3623C422" w14:textId="77777777" w:rsidR="00564758" w:rsidRPr="00C95573" w:rsidRDefault="00564758" w:rsidP="00564758">
      <w:pPr>
        <w:jc w:val="both"/>
        <w:rPr>
          <w:rFonts w:ascii="Arial" w:hAnsi="Arial" w:cs="Arial"/>
          <w:sz w:val="20"/>
          <w:szCs w:val="20"/>
        </w:rPr>
      </w:pPr>
      <w:r w:rsidRPr="00C95573">
        <w:rPr>
          <w:rFonts w:ascii="Arial" w:hAnsi="Arial" w:cs="Arial"/>
          <w:sz w:val="20"/>
          <w:szCs w:val="20"/>
        </w:rPr>
        <w:t xml:space="preserve">- </w:t>
      </w:r>
      <w:r w:rsidRPr="00C95573">
        <w:rPr>
          <w:rFonts w:ascii="Arial" w:hAnsi="Arial" w:cs="Arial"/>
          <w:b/>
          <w:sz w:val="20"/>
          <w:szCs w:val="20"/>
        </w:rPr>
        <w:t xml:space="preserve">2016/679 Erregelamendua, Europako Parlamentuarena eta Kontseiluarena, 2016ko apirilaren 27koa (DBEO), pertsona fisikoen babesari buruzkoa, datu pertsonalen tratamenduari dagokionez eta datu horien zirkulazio askeari dagokionez, eta 95/46/EE Zuzentaraua indargabetzen </w:t>
      </w:r>
      <w:r>
        <w:rPr>
          <w:rFonts w:ascii="Arial" w:hAnsi="Arial" w:cs="Arial"/>
          <w:b/>
          <w:sz w:val="20"/>
          <w:szCs w:val="20"/>
        </w:rPr>
        <w:t xml:space="preserve">duena </w:t>
      </w:r>
      <w:r w:rsidRPr="00C95573">
        <w:rPr>
          <w:rFonts w:ascii="Arial" w:hAnsi="Arial" w:cs="Arial"/>
          <w:sz w:val="20"/>
          <w:szCs w:val="20"/>
        </w:rPr>
        <w:t xml:space="preserve">Reglamento 2016/679 del Parlamento Europeo y del Consejo de 27 de abril de 2016 (RGPD), relativo a la protección de las personas físicas con respecto al tratamiento de datos personales y a la libre circulación de dichos datos, y por el cual se deroga la Directiva 95/46/CE </w:t>
      </w:r>
    </w:p>
    <w:p w14:paraId="152809F2" w14:textId="77777777" w:rsidR="00564758" w:rsidRPr="00C95573" w:rsidRDefault="00564758" w:rsidP="00564758">
      <w:pPr>
        <w:jc w:val="both"/>
        <w:rPr>
          <w:rFonts w:ascii="Arial" w:hAnsi="Arial" w:cs="Arial"/>
          <w:sz w:val="20"/>
          <w:szCs w:val="20"/>
        </w:rPr>
      </w:pPr>
      <w:r w:rsidRPr="00C95573">
        <w:rPr>
          <w:rFonts w:ascii="Arial" w:hAnsi="Arial" w:cs="Arial"/>
          <w:sz w:val="20"/>
          <w:szCs w:val="20"/>
        </w:rPr>
        <w:t xml:space="preserve">- </w:t>
      </w:r>
      <w:r w:rsidRPr="00C95573">
        <w:rPr>
          <w:rFonts w:ascii="Arial" w:hAnsi="Arial" w:cs="Arial"/>
          <w:b/>
          <w:sz w:val="20"/>
          <w:szCs w:val="20"/>
        </w:rPr>
        <w:t>3/2018 Lege Organikoa, abenduaren 5ekoa, Datu Pertsonalak Babesteari eta eskubide digitalak bermatzeari buruzkoa</w:t>
      </w:r>
      <w:r w:rsidRPr="00C95573">
        <w:rPr>
          <w:rFonts w:ascii="Arial" w:hAnsi="Arial" w:cs="Arial"/>
          <w:sz w:val="20"/>
          <w:szCs w:val="20"/>
        </w:rPr>
        <w:t xml:space="preserve"> Ley Orgánica 3/2018, de 5 de diciembre, de Protección de Datos Personales y garantía de los derechos digitales</w:t>
      </w:r>
      <w:r>
        <w:rPr>
          <w:rFonts w:ascii="Arial" w:hAnsi="Arial" w:cs="Arial"/>
          <w:sz w:val="20"/>
          <w:szCs w:val="20"/>
        </w:rPr>
        <w:t>.</w:t>
      </w:r>
    </w:p>
    <w:p w14:paraId="0F2D7A70" w14:textId="77777777" w:rsidR="00C95573" w:rsidRPr="007353CE" w:rsidRDefault="00C95573" w:rsidP="00C95573">
      <w:pPr>
        <w:jc w:val="both"/>
        <w:rPr>
          <w:rFonts w:ascii="Arial" w:hAnsi="Arial" w:cs="Arial"/>
        </w:rPr>
      </w:pPr>
    </w:p>
    <w:sectPr w:rsidR="00C95573" w:rsidRPr="007353CE" w:rsidSect="00D24C21">
      <w:pgSz w:w="11906" w:h="16838"/>
      <w:pgMar w:top="113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8D1FF" w14:textId="77777777" w:rsidR="00AF17D6" w:rsidRDefault="00AF17D6" w:rsidP="00E02444">
      <w:pPr>
        <w:spacing w:after="0" w:line="240" w:lineRule="auto"/>
      </w:pPr>
      <w:r>
        <w:separator/>
      </w:r>
    </w:p>
  </w:endnote>
  <w:endnote w:type="continuationSeparator" w:id="0">
    <w:p w14:paraId="41C5434F" w14:textId="77777777" w:rsidR="00AF17D6" w:rsidRDefault="00AF17D6" w:rsidP="00E0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67639765"/>
      <w:docPartObj>
        <w:docPartGallery w:val="Page Numbers (Bottom of Page)"/>
        <w:docPartUnique/>
      </w:docPartObj>
    </w:sdtPr>
    <w:sdtEndPr/>
    <w:sdtContent>
      <w:p w14:paraId="1C3F7044" w14:textId="007F3C15" w:rsidR="00AF17D6" w:rsidRPr="00AC54D3" w:rsidRDefault="00AF17D6">
        <w:pPr>
          <w:pStyle w:val="Piedepgina"/>
          <w:jc w:val="center"/>
          <w:rPr>
            <w:rFonts w:ascii="Arial" w:hAnsi="Arial" w:cs="Arial"/>
          </w:rPr>
        </w:pPr>
        <w:r w:rsidRPr="00AC54D3">
          <w:rPr>
            <w:rFonts w:ascii="Arial" w:hAnsi="Arial" w:cs="Arial"/>
          </w:rPr>
          <w:fldChar w:fldCharType="begin"/>
        </w:r>
        <w:r w:rsidRPr="00AC54D3">
          <w:rPr>
            <w:rFonts w:ascii="Arial" w:hAnsi="Arial" w:cs="Arial"/>
          </w:rPr>
          <w:instrText>PAGE   \* MERGEFORMAT</w:instrText>
        </w:r>
        <w:r w:rsidRPr="00AC54D3">
          <w:rPr>
            <w:rFonts w:ascii="Arial" w:hAnsi="Arial" w:cs="Arial"/>
          </w:rPr>
          <w:fldChar w:fldCharType="separate"/>
        </w:r>
        <w:r w:rsidR="009F583A">
          <w:rPr>
            <w:rFonts w:ascii="Arial" w:hAnsi="Arial" w:cs="Arial"/>
            <w:noProof/>
          </w:rPr>
          <w:t>4</w:t>
        </w:r>
        <w:r w:rsidRPr="00AC54D3">
          <w:rPr>
            <w:rFonts w:ascii="Arial" w:hAnsi="Arial" w:cs="Arial"/>
          </w:rPr>
          <w:fldChar w:fldCharType="end"/>
        </w:r>
      </w:p>
    </w:sdtContent>
  </w:sdt>
  <w:p w14:paraId="2049FC8B" w14:textId="77777777" w:rsidR="00AF17D6" w:rsidRDefault="00AF17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5F6BD" w14:textId="77777777" w:rsidR="00AF17D6" w:rsidRDefault="00AF17D6" w:rsidP="00E02444">
      <w:pPr>
        <w:spacing w:after="0" w:line="240" w:lineRule="auto"/>
      </w:pPr>
      <w:r>
        <w:separator/>
      </w:r>
    </w:p>
  </w:footnote>
  <w:footnote w:type="continuationSeparator" w:id="0">
    <w:p w14:paraId="65E04865" w14:textId="77777777" w:rsidR="00AF17D6" w:rsidRDefault="00AF17D6" w:rsidP="00E02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9874F" w14:textId="09CA78D1" w:rsidR="00AF17D6" w:rsidRDefault="009F583A">
    <w:pPr>
      <w:pStyle w:val="Encabezado"/>
    </w:pPr>
    <w:r>
      <w:rPr>
        <w:noProof/>
      </w:rPr>
      <w:pict w14:anchorId="47866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328251" o:spid="_x0000_s2050" type="#_x0000_t136" style="position:absolute;margin-left:0;margin-top:0;width:499.55pt;height:99.9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BA13" w14:textId="2D9BC338" w:rsidR="00AF17D6" w:rsidRPr="00E02444" w:rsidRDefault="009F583A" w:rsidP="00E02444">
    <w:pPr>
      <w:pStyle w:val="Encabezado"/>
      <w:jc w:val="right"/>
      <w:rPr>
        <w:rFonts w:ascii="Arial" w:hAnsi="Arial" w:cs="Arial"/>
      </w:rPr>
    </w:pPr>
    <w:r>
      <w:rPr>
        <w:noProof/>
      </w:rPr>
      <w:pict w14:anchorId="0030E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328252" o:spid="_x0000_s2051" type="#_x0000_t136" style="position:absolute;left:0;text-align:left;margin-left:0;margin-top:0;width:499.55pt;height:99.9pt;rotation:315;z-index:-251653120;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r w:rsidR="00AF17D6">
      <w:rPr>
        <w:rFonts w:ascii="Arial" w:hAnsi="Arial" w:cs="Arial"/>
      </w:rPr>
      <w:t>Borrador 1.0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0296D" w14:textId="376A282F" w:rsidR="00AF17D6" w:rsidRDefault="009F583A">
    <w:pPr>
      <w:pStyle w:val="Encabezado"/>
    </w:pPr>
    <w:r>
      <w:rPr>
        <w:noProof/>
      </w:rPr>
      <w:pict w14:anchorId="6E225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328250" o:spid="_x0000_s2049" type="#_x0000_t136" style="position:absolute;margin-left:0;margin-top:0;width:499.55pt;height:99.9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06E6"/>
    <w:multiLevelType w:val="hybridMultilevel"/>
    <w:tmpl w:val="367EE7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1405769"/>
    <w:multiLevelType w:val="hybridMultilevel"/>
    <w:tmpl w:val="FBAEF9EC"/>
    <w:lvl w:ilvl="0" w:tplc="A8E87E04">
      <w:start w:val="4"/>
      <w:numFmt w:val="bullet"/>
      <w:lvlText w:val=""/>
      <w:lvlJc w:val="left"/>
      <w:pPr>
        <w:ind w:left="720" w:hanging="360"/>
      </w:pPr>
      <w:rPr>
        <w:rFonts w:ascii="Wingdings" w:eastAsiaTheme="minorHAnsi" w:hAnsi="Wingdings" w:cstheme="minorBid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72631C1"/>
    <w:multiLevelType w:val="singleLevel"/>
    <w:tmpl w:val="45A4F36C"/>
    <w:lvl w:ilvl="0">
      <w:start w:val="1"/>
      <w:numFmt w:val="decimal"/>
      <w:lvlText w:val="%1."/>
      <w:lvlJc w:val="left"/>
      <w:pPr>
        <w:tabs>
          <w:tab w:val="num" w:pos="360"/>
        </w:tabs>
        <w:ind w:left="360" w:hanging="360"/>
      </w:pPr>
      <w:rPr>
        <w:rFonts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43"/>
    <w:rsid w:val="0000294C"/>
    <w:rsid w:val="0000477D"/>
    <w:rsid w:val="000056A9"/>
    <w:rsid w:val="00016A35"/>
    <w:rsid w:val="00025C9A"/>
    <w:rsid w:val="00026E0E"/>
    <w:rsid w:val="000306EA"/>
    <w:rsid w:val="00035240"/>
    <w:rsid w:val="00036B04"/>
    <w:rsid w:val="00042E83"/>
    <w:rsid w:val="00043BF2"/>
    <w:rsid w:val="00051C32"/>
    <w:rsid w:val="00056835"/>
    <w:rsid w:val="00056B17"/>
    <w:rsid w:val="00057BCC"/>
    <w:rsid w:val="00057F21"/>
    <w:rsid w:val="000602AA"/>
    <w:rsid w:val="00060957"/>
    <w:rsid w:val="00063E1D"/>
    <w:rsid w:val="00072758"/>
    <w:rsid w:val="00072F9A"/>
    <w:rsid w:val="000737F9"/>
    <w:rsid w:val="00077547"/>
    <w:rsid w:val="00080673"/>
    <w:rsid w:val="00090298"/>
    <w:rsid w:val="000A3207"/>
    <w:rsid w:val="000B2BCC"/>
    <w:rsid w:val="000B642A"/>
    <w:rsid w:val="000C0EB4"/>
    <w:rsid w:val="000C2439"/>
    <w:rsid w:val="000C5414"/>
    <w:rsid w:val="000D2875"/>
    <w:rsid w:val="000D5B15"/>
    <w:rsid w:val="000E11C5"/>
    <w:rsid w:val="000E63F4"/>
    <w:rsid w:val="000F1620"/>
    <w:rsid w:val="000F416E"/>
    <w:rsid w:val="0010314D"/>
    <w:rsid w:val="001032BB"/>
    <w:rsid w:val="001271F9"/>
    <w:rsid w:val="0013358E"/>
    <w:rsid w:val="001342B1"/>
    <w:rsid w:val="00134FA5"/>
    <w:rsid w:val="00147293"/>
    <w:rsid w:val="00151513"/>
    <w:rsid w:val="001544F3"/>
    <w:rsid w:val="00163A43"/>
    <w:rsid w:val="001738ED"/>
    <w:rsid w:val="00175695"/>
    <w:rsid w:val="001847E0"/>
    <w:rsid w:val="0019060C"/>
    <w:rsid w:val="00197922"/>
    <w:rsid w:val="001A6E83"/>
    <w:rsid w:val="001B5A52"/>
    <w:rsid w:val="001C6BF2"/>
    <w:rsid w:val="001D4BFE"/>
    <w:rsid w:val="001D672C"/>
    <w:rsid w:val="001E09B1"/>
    <w:rsid w:val="001E1480"/>
    <w:rsid w:val="001E27D7"/>
    <w:rsid w:val="001F025F"/>
    <w:rsid w:val="001F0626"/>
    <w:rsid w:val="001F128D"/>
    <w:rsid w:val="001F4D4E"/>
    <w:rsid w:val="001F61B0"/>
    <w:rsid w:val="001F6B1A"/>
    <w:rsid w:val="001F7306"/>
    <w:rsid w:val="002026B1"/>
    <w:rsid w:val="00204B47"/>
    <w:rsid w:val="00207AB5"/>
    <w:rsid w:val="0021343D"/>
    <w:rsid w:val="00217099"/>
    <w:rsid w:val="00224433"/>
    <w:rsid w:val="0023240D"/>
    <w:rsid w:val="00244884"/>
    <w:rsid w:val="00246689"/>
    <w:rsid w:val="002545B9"/>
    <w:rsid w:val="00255E2E"/>
    <w:rsid w:val="0026565A"/>
    <w:rsid w:val="002661A0"/>
    <w:rsid w:val="002708FA"/>
    <w:rsid w:val="00277B10"/>
    <w:rsid w:val="002807CD"/>
    <w:rsid w:val="00284406"/>
    <w:rsid w:val="00285605"/>
    <w:rsid w:val="00285E97"/>
    <w:rsid w:val="00291B27"/>
    <w:rsid w:val="0029376F"/>
    <w:rsid w:val="002951AF"/>
    <w:rsid w:val="002B6226"/>
    <w:rsid w:val="002B7252"/>
    <w:rsid w:val="002C1F39"/>
    <w:rsid w:val="002C2C17"/>
    <w:rsid w:val="002D11E6"/>
    <w:rsid w:val="002D6800"/>
    <w:rsid w:val="002D6F1F"/>
    <w:rsid w:val="002D7C8C"/>
    <w:rsid w:val="002E03A2"/>
    <w:rsid w:val="002F5C45"/>
    <w:rsid w:val="002F7A42"/>
    <w:rsid w:val="0030353E"/>
    <w:rsid w:val="00311466"/>
    <w:rsid w:val="00311647"/>
    <w:rsid w:val="00312814"/>
    <w:rsid w:val="00313768"/>
    <w:rsid w:val="00315A02"/>
    <w:rsid w:val="00326918"/>
    <w:rsid w:val="00326CA3"/>
    <w:rsid w:val="00340D76"/>
    <w:rsid w:val="0034181E"/>
    <w:rsid w:val="003418FB"/>
    <w:rsid w:val="00344812"/>
    <w:rsid w:val="00350D78"/>
    <w:rsid w:val="003531DE"/>
    <w:rsid w:val="00356D63"/>
    <w:rsid w:val="00361AC5"/>
    <w:rsid w:val="0037487D"/>
    <w:rsid w:val="00376C10"/>
    <w:rsid w:val="00380186"/>
    <w:rsid w:val="0038389C"/>
    <w:rsid w:val="00386E71"/>
    <w:rsid w:val="00390655"/>
    <w:rsid w:val="00392AE5"/>
    <w:rsid w:val="00392F85"/>
    <w:rsid w:val="00393CCF"/>
    <w:rsid w:val="003A2F42"/>
    <w:rsid w:val="003A64CA"/>
    <w:rsid w:val="003A73F8"/>
    <w:rsid w:val="003B2C9B"/>
    <w:rsid w:val="003C007E"/>
    <w:rsid w:val="003C2884"/>
    <w:rsid w:val="003C2FED"/>
    <w:rsid w:val="003D1190"/>
    <w:rsid w:val="003D1437"/>
    <w:rsid w:val="003D19C0"/>
    <w:rsid w:val="003D2E58"/>
    <w:rsid w:val="003D3FEE"/>
    <w:rsid w:val="003D60E8"/>
    <w:rsid w:val="003E2B72"/>
    <w:rsid w:val="003E3F95"/>
    <w:rsid w:val="003E7631"/>
    <w:rsid w:val="003F4A89"/>
    <w:rsid w:val="0041053B"/>
    <w:rsid w:val="004143D1"/>
    <w:rsid w:val="00415975"/>
    <w:rsid w:val="00420E70"/>
    <w:rsid w:val="004266D3"/>
    <w:rsid w:val="00430108"/>
    <w:rsid w:val="004319B9"/>
    <w:rsid w:val="00431BC4"/>
    <w:rsid w:val="00437967"/>
    <w:rsid w:val="004439BB"/>
    <w:rsid w:val="004456CF"/>
    <w:rsid w:val="00446DBE"/>
    <w:rsid w:val="00450C53"/>
    <w:rsid w:val="004563F0"/>
    <w:rsid w:val="0046039F"/>
    <w:rsid w:val="004620EA"/>
    <w:rsid w:val="00463B5C"/>
    <w:rsid w:val="0046404A"/>
    <w:rsid w:val="00472887"/>
    <w:rsid w:val="00473994"/>
    <w:rsid w:val="004806AE"/>
    <w:rsid w:val="004844A7"/>
    <w:rsid w:val="00485F51"/>
    <w:rsid w:val="0048627D"/>
    <w:rsid w:val="00491F58"/>
    <w:rsid w:val="004944A6"/>
    <w:rsid w:val="00495591"/>
    <w:rsid w:val="004B10EC"/>
    <w:rsid w:val="004B7893"/>
    <w:rsid w:val="004C10CF"/>
    <w:rsid w:val="004C1515"/>
    <w:rsid w:val="004D0309"/>
    <w:rsid w:val="004D36E5"/>
    <w:rsid w:val="004E2B1A"/>
    <w:rsid w:val="004E36F3"/>
    <w:rsid w:val="004E3A3C"/>
    <w:rsid w:val="004E428E"/>
    <w:rsid w:val="004F2746"/>
    <w:rsid w:val="004F57C9"/>
    <w:rsid w:val="0050089A"/>
    <w:rsid w:val="0050126C"/>
    <w:rsid w:val="00502878"/>
    <w:rsid w:val="005033D6"/>
    <w:rsid w:val="00505A6D"/>
    <w:rsid w:val="005100AC"/>
    <w:rsid w:val="00513050"/>
    <w:rsid w:val="00516929"/>
    <w:rsid w:val="0052020C"/>
    <w:rsid w:val="00521D5C"/>
    <w:rsid w:val="00523B17"/>
    <w:rsid w:val="00534B7C"/>
    <w:rsid w:val="00541B34"/>
    <w:rsid w:val="005508D2"/>
    <w:rsid w:val="0056133A"/>
    <w:rsid w:val="005626D9"/>
    <w:rsid w:val="00564758"/>
    <w:rsid w:val="005669FA"/>
    <w:rsid w:val="00570AF0"/>
    <w:rsid w:val="00571AB9"/>
    <w:rsid w:val="0057263A"/>
    <w:rsid w:val="00586935"/>
    <w:rsid w:val="00586F41"/>
    <w:rsid w:val="00587E1F"/>
    <w:rsid w:val="005A2886"/>
    <w:rsid w:val="005A6033"/>
    <w:rsid w:val="005C17F8"/>
    <w:rsid w:val="005C4595"/>
    <w:rsid w:val="005C564F"/>
    <w:rsid w:val="005D3E88"/>
    <w:rsid w:val="005D5AAD"/>
    <w:rsid w:val="005E06BF"/>
    <w:rsid w:val="005E29C4"/>
    <w:rsid w:val="005E3001"/>
    <w:rsid w:val="005E3CD2"/>
    <w:rsid w:val="005E462D"/>
    <w:rsid w:val="005E6381"/>
    <w:rsid w:val="005F2551"/>
    <w:rsid w:val="005F4D42"/>
    <w:rsid w:val="0060137B"/>
    <w:rsid w:val="0061200E"/>
    <w:rsid w:val="00616C4C"/>
    <w:rsid w:val="006250C5"/>
    <w:rsid w:val="00625C6D"/>
    <w:rsid w:val="00630506"/>
    <w:rsid w:val="00636A95"/>
    <w:rsid w:val="00643282"/>
    <w:rsid w:val="006508FE"/>
    <w:rsid w:val="00651686"/>
    <w:rsid w:val="00654485"/>
    <w:rsid w:val="006637C3"/>
    <w:rsid w:val="00664E6D"/>
    <w:rsid w:val="006657FF"/>
    <w:rsid w:val="00680BE2"/>
    <w:rsid w:val="00682209"/>
    <w:rsid w:val="0068272C"/>
    <w:rsid w:val="00683174"/>
    <w:rsid w:val="00690E44"/>
    <w:rsid w:val="006A745C"/>
    <w:rsid w:val="006C3016"/>
    <w:rsid w:val="006C4EBC"/>
    <w:rsid w:val="006C6A1E"/>
    <w:rsid w:val="006E2079"/>
    <w:rsid w:val="006E2241"/>
    <w:rsid w:val="006F0588"/>
    <w:rsid w:val="006F13F7"/>
    <w:rsid w:val="006F3C2E"/>
    <w:rsid w:val="006F42BD"/>
    <w:rsid w:val="007008D0"/>
    <w:rsid w:val="00701E96"/>
    <w:rsid w:val="00704654"/>
    <w:rsid w:val="00706AA6"/>
    <w:rsid w:val="00707BBE"/>
    <w:rsid w:val="00711745"/>
    <w:rsid w:val="00726065"/>
    <w:rsid w:val="00730BE7"/>
    <w:rsid w:val="007314BE"/>
    <w:rsid w:val="00731FC1"/>
    <w:rsid w:val="007324EB"/>
    <w:rsid w:val="00734D85"/>
    <w:rsid w:val="007353CE"/>
    <w:rsid w:val="0073711E"/>
    <w:rsid w:val="0074225D"/>
    <w:rsid w:val="00753E3C"/>
    <w:rsid w:val="00755C06"/>
    <w:rsid w:val="00766C8E"/>
    <w:rsid w:val="00766E60"/>
    <w:rsid w:val="00771B50"/>
    <w:rsid w:val="007733E2"/>
    <w:rsid w:val="00774734"/>
    <w:rsid w:val="007761B0"/>
    <w:rsid w:val="007901EF"/>
    <w:rsid w:val="007A68FD"/>
    <w:rsid w:val="007A759C"/>
    <w:rsid w:val="007A7A3B"/>
    <w:rsid w:val="007B113C"/>
    <w:rsid w:val="007B31AE"/>
    <w:rsid w:val="007B4DEA"/>
    <w:rsid w:val="007B70A9"/>
    <w:rsid w:val="007C1501"/>
    <w:rsid w:val="007C42AE"/>
    <w:rsid w:val="007C5E9E"/>
    <w:rsid w:val="007C645F"/>
    <w:rsid w:val="007C66FE"/>
    <w:rsid w:val="007E2B31"/>
    <w:rsid w:val="007F284A"/>
    <w:rsid w:val="007F79DA"/>
    <w:rsid w:val="007F7ACE"/>
    <w:rsid w:val="007F7BBF"/>
    <w:rsid w:val="0080648B"/>
    <w:rsid w:val="0081349C"/>
    <w:rsid w:val="00813BE3"/>
    <w:rsid w:val="0081430E"/>
    <w:rsid w:val="008215AC"/>
    <w:rsid w:val="00824419"/>
    <w:rsid w:val="008278F4"/>
    <w:rsid w:val="008328C8"/>
    <w:rsid w:val="008328F1"/>
    <w:rsid w:val="008352F7"/>
    <w:rsid w:val="00841C96"/>
    <w:rsid w:val="008435C9"/>
    <w:rsid w:val="008451CD"/>
    <w:rsid w:val="00847E30"/>
    <w:rsid w:val="00853595"/>
    <w:rsid w:val="008567C6"/>
    <w:rsid w:val="0086341E"/>
    <w:rsid w:val="00876611"/>
    <w:rsid w:val="008776F0"/>
    <w:rsid w:val="008778EB"/>
    <w:rsid w:val="008872D4"/>
    <w:rsid w:val="00887D8C"/>
    <w:rsid w:val="008905C0"/>
    <w:rsid w:val="00891391"/>
    <w:rsid w:val="008A18AF"/>
    <w:rsid w:val="008B278A"/>
    <w:rsid w:val="008B2D2D"/>
    <w:rsid w:val="008B363A"/>
    <w:rsid w:val="008B5C6F"/>
    <w:rsid w:val="008B7B8F"/>
    <w:rsid w:val="008C077F"/>
    <w:rsid w:val="008C2DE5"/>
    <w:rsid w:val="008C5AB9"/>
    <w:rsid w:val="008C5EDF"/>
    <w:rsid w:val="008C73C5"/>
    <w:rsid w:val="008D087E"/>
    <w:rsid w:val="008D162B"/>
    <w:rsid w:val="008D6105"/>
    <w:rsid w:val="008D77BC"/>
    <w:rsid w:val="008E2676"/>
    <w:rsid w:val="008E6B60"/>
    <w:rsid w:val="008F0842"/>
    <w:rsid w:val="008F4064"/>
    <w:rsid w:val="008F5D08"/>
    <w:rsid w:val="00901454"/>
    <w:rsid w:val="00905CAD"/>
    <w:rsid w:val="0090644F"/>
    <w:rsid w:val="0090777C"/>
    <w:rsid w:val="00910536"/>
    <w:rsid w:val="009121B9"/>
    <w:rsid w:val="00916D17"/>
    <w:rsid w:val="00917196"/>
    <w:rsid w:val="00917452"/>
    <w:rsid w:val="0092135B"/>
    <w:rsid w:val="00927285"/>
    <w:rsid w:val="00930FB2"/>
    <w:rsid w:val="00934A27"/>
    <w:rsid w:val="00935359"/>
    <w:rsid w:val="0093663B"/>
    <w:rsid w:val="00937671"/>
    <w:rsid w:val="00940B68"/>
    <w:rsid w:val="009427EA"/>
    <w:rsid w:val="00943522"/>
    <w:rsid w:val="0094403E"/>
    <w:rsid w:val="0095037F"/>
    <w:rsid w:val="00957731"/>
    <w:rsid w:val="00960B81"/>
    <w:rsid w:val="00960F74"/>
    <w:rsid w:val="009656F8"/>
    <w:rsid w:val="0096694E"/>
    <w:rsid w:val="009700B2"/>
    <w:rsid w:val="00970530"/>
    <w:rsid w:val="00971C52"/>
    <w:rsid w:val="00974083"/>
    <w:rsid w:val="00977E4B"/>
    <w:rsid w:val="00992261"/>
    <w:rsid w:val="0099351C"/>
    <w:rsid w:val="009935CD"/>
    <w:rsid w:val="00993928"/>
    <w:rsid w:val="00993D18"/>
    <w:rsid w:val="00993D5F"/>
    <w:rsid w:val="00997D3D"/>
    <w:rsid w:val="009A3194"/>
    <w:rsid w:val="009B1431"/>
    <w:rsid w:val="009B1F9B"/>
    <w:rsid w:val="009B48CA"/>
    <w:rsid w:val="009C42B6"/>
    <w:rsid w:val="009C670C"/>
    <w:rsid w:val="009E2696"/>
    <w:rsid w:val="009E7D9F"/>
    <w:rsid w:val="009E7DFE"/>
    <w:rsid w:val="009F47EB"/>
    <w:rsid w:val="009F583A"/>
    <w:rsid w:val="009F7008"/>
    <w:rsid w:val="00A10C4A"/>
    <w:rsid w:val="00A151FF"/>
    <w:rsid w:val="00A20B75"/>
    <w:rsid w:val="00A225E8"/>
    <w:rsid w:val="00A3019B"/>
    <w:rsid w:val="00A34007"/>
    <w:rsid w:val="00A42E6C"/>
    <w:rsid w:val="00A4486B"/>
    <w:rsid w:val="00A50B48"/>
    <w:rsid w:val="00A5309C"/>
    <w:rsid w:val="00A565B3"/>
    <w:rsid w:val="00A609C8"/>
    <w:rsid w:val="00A60CCA"/>
    <w:rsid w:val="00A701E5"/>
    <w:rsid w:val="00A706EA"/>
    <w:rsid w:val="00A7184D"/>
    <w:rsid w:val="00A759E3"/>
    <w:rsid w:val="00A75B7C"/>
    <w:rsid w:val="00A77EEE"/>
    <w:rsid w:val="00A81AFA"/>
    <w:rsid w:val="00A87C84"/>
    <w:rsid w:val="00A87FF1"/>
    <w:rsid w:val="00A95677"/>
    <w:rsid w:val="00AA1926"/>
    <w:rsid w:val="00AA4169"/>
    <w:rsid w:val="00AA68E2"/>
    <w:rsid w:val="00AA763E"/>
    <w:rsid w:val="00AB3462"/>
    <w:rsid w:val="00AB687F"/>
    <w:rsid w:val="00AB7CB0"/>
    <w:rsid w:val="00AC2418"/>
    <w:rsid w:val="00AC413D"/>
    <w:rsid w:val="00AC54D3"/>
    <w:rsid w:val="00AD278A"/>
    <w:rsid w:val="00AD2BAF"/>
    <w:rsid w:val="00AE2866"/>
    <w:rsid w:val="00AF17D6"/>
    <w:rsid w:val="00AF340B"/>
    <w:rsid w:val="00AF4423"/>
    <w:rsid w:val="00AF7DDC"/>
    <w:rsid w:val="00B010B6"/>
    <w:rsid w:val="00B03A8C"/>
    <w:rsid w:val="00B04407"/>
    <w:rsid w:val="00B056A2"/>
    <w:rsid w:val="00B12378"/>
    <w:rsid w:val="00B1603F"/>
    <w:rsid w:val="00B16FEC"/>
    <w:rsid w:val="00B30CD4"/>
    <w:rsid w:val="00B30E7E"/>
    <w:rsid w:val="00B30FDA"/>
    <w:rsid w:val="00B31372"/>
    <w:rsid w:val="00B324FE"/>
    <w:rsid w:val="00B32EC3"/>
    <w:rsid w:val="00B43ACA"/>
    <w:rsid w:val="00B44599"/>
    <w:rsid w:val="00B447C0"/>
    <w:rsid w:val="00B4585A"/>
    <w:rsid w:val="00B47273"/>
    <w:rsid w:val="00B51831"/>
    <w:rsid w:val="00B54175"/>
    <w:rsid w:val="00B6181F"/>
    <w:rsid w:val="00B75B36"/>
    <w:rsid w:val="00B77C2F"/>
    <w:rsid w:val="00B818E2"/>
    <w:rsid w:val="00B96CD9"/>
    <w:rsid w:val="00BA487D"/>
    <w:rsid w:val="00BA54E6"/>
    <w:rsid w:val="00BA7E30"/>
    <w:rsid w:val="00BB2F9B"/>
    <w:rsid w:val="00BC2606"/>
    <w:rsid w:val="00BD6484"/>
    <w:rsid w:val="00BE2DFA"/>
    <w:rsid w:val="00BE40D5"/>
    <w:rsid w:val="00BE772B"/>
    <w:rsid w:val="00BF6A6E"/>
    <w:rsid w:val="00BF6BBC"/>
    <w:rsid w:val="00BF740B"/>
    <w:rsid w:val="00C037E5"/>
    <w:rsid w:val="00C07364"/>
    <w:rsid w:val="00C21AA8"/>
    <w:rsid w:val="00C232E5"/>
    <w:rsid w:val="00C32C44"/>
    <w:rsid w:val="00C3386D"/>
    <w:rsid w:val="00C36B48"/>
    <w:rsid w:val="00C3745D"/>
    <w:rsid w:val="00C45858"/>
    <w:rsid w:val="00C4789F"/>
    <w:rsid w:val="00C5343F"/>
    <w:rsid w:val="00C540C7"/>
    <w:rsid w:val="00C54649"/>
    <w:rsid w:val="00C546D4"/>
    <w:rsid w:val="00C628A8"/>
    <w:rsid w:val="00C664A1"/>
    <w:rsid w:val="00C73DC9"/>
    <w:rsid w:val="00C76ED3"/>
    <w:rsid w:val="00C81347"/>
    <w:rsid w:val="00C85912"/>
    <w:rsid w:val="00C95573"/>
    <w:rsid w:val="00CA2504"/>
    <w:rsid w:val="00CC104F"/>
    <w:rsid w:val="00CC37C9"/>
    <w:rsid w:val="00CC3F69"/>
    <w:rsid w:val="00CC7D77"/>
    <w:rsid w:val="00CD410D"/>
    <w:rsid w:val="00CE2F40"/>
    <w:rsid w:val="00CE47AB"/>
    <w:rsid w:val="00CE6210"/>
    <w:rsid w:val="00D05D9C"/>
    <w:rsid w:val="00D06635"/>
    <w:rsid w:val="00D07604"/>
    <w:rsid w:val="00D14BE0"/>
    <w:rsid w:val="00D164DD"/>
    <w:rsid w:val="00D16CC6"/>
    <w:rsid w:val="00D20FD1"/>
    <w:rsid w:val="00D23371"/>
    <w:rsid w:val="00D23CB4"/>
    <w:rsid w:val="00D242CD"/>
    <w:rsid w:val="00D24C21"/>
    <w:rsid w:val="00D3264B"/>
    <w:rsid w:val="00D33538"/>
    <w:rsid w:val="00D3388E"/>
    <w:rsid w:val="00D430D4"/>
    <w:rsid w:val="00D43393"/>
    <w:rsid w:val="00D45076"/>
    <w:rsid w:val="00D465A2"/>
    <w:rsid w:val="00D4666E"/>
    <w:rsid w:val="00D63AE8"/>
    <w:rsid w:val="00D71D9C"/>
    <w:rsid w:val="00D7393D"/>
    <w:rsid w:val="00D73ED2"/>
    <w:rsid w:val="00D73F28"/>
    <w:rsid w:val="00D75623"/>
    <w:rsid w:val="00D7641A"/>
    <w:rsid w:val="00D77D53"/>
    <w:rsid w:val="00D86034"/>
    <w:rsid w:val="00D87A4D"/>
    <w:rsid w:val="00D91D00"/>
    <w:rsid w:val="00D92757"/>
    <w:rsid w:val="00D9432C"/>
    <w:rsid w:val="00DA1CE5"/>
    <w:rsid w:val="00DA297F"/>
    <w:rsid w:val="00DB3BC7"/>
    <w:rsid w:val="00DB5CE6"/>
    <w:rsid w:val="00DC528C"/>
    <w:rsid w:val="00DD556F"/>
    <w:rsid w:val="00DE12C8"/>
    <w:rsid w:val="00DE5E7D"/>
    <w:rsid w:val="00DE77D7"/>
    <w:rsid w:val="00DF0C50"/>
    <w:rsid w:val="00DF18AF"/>
    <w:rsid w:val="00DF4DAB"/>
    <w:rsid w:val="00DF4F24"/>
    <w:rsid w:val="00DF5852"/>
    <w:rsid w:val="00DF6FCD"/>
    <w:rsid w:val="00E02444"/>
    <w:rsid w:val="00E119AE"/>
    <w:rsid w:val="00E158FB"/>
    <w:rsid w:val="00E23C20"/>
    <w:rsid w:val="00E2475D"/>
    <w:rsid w:val="00E26EB3"/>
    <w:rsid w:val="00E2783D"/>
    <w:rsid w:val="00E3103E"/>
    <w:rsid w:val="00E36AB0"/>
    <w:rsid w:val="00E439AE"/>
    <w:rsid w:val="00E4418A"/>
    <w:rsid w:val="00E44E9D"/>
    <w:rsid w:val="00E45246"/>
    <w:rsid w:val="00E57876"/>
    <w:rsid w:val="00E62BA6"/>
    <w:rsid w:val="00E70DC2"/>
    <w:rsid w:val="00E75DDE"/>
    <w:rsid w:val="00E91CE6"/>
    <w:rsid w:val="00E91FEE"/>
    <w:rsid w:val="00E928A1"/>
    <w:rsid w:val="00E93912"/>
    <w:rsid w:val="00E9421F"/>
    <w:rsid w:val="00E95242"/>
    <w:rsid w:val="00E9625C"/>
    <w:rsid w:val="00EA1B25"/>
    <w:rsid w:val="00EA3E20"/>
    <w:rsid w:val="00EB2BC8"/>
    <w:rsid w:val="00EB622A"/>
    <w:rsid w:val="00EC3D19"/>
    <w:rsid w:val="00EC4574"/>
    <w:rsid w:val="00ED3F85"/>
    <w:rsid w:val="00ED4777"/>
    <w:rsid w:val="00EF172B"/>
    <w:rsid w:val="00EF4C07"/>
    <w:rsid w:val="00EF568D"/>
    <w:rsid w:val="00EF7342"/>
    <w:rsid w:val="00F00CDB"/>
    <w:rsid w:val="00F0144C"/>
    <w:rsid w:val="00F15680"/>
    <w:rsid w:val="00F15E60"/>
    <w:rsid w:val="00F17948"/>
    <w:rsid w:val="00F30DC1"/>
    <w:rsid w:val="00F33987"/>
    <w:rsid w:val="00F36FCF"/>
    <w:rsid w:val="00F50AD5"/>
    <w:rsid w:val="00F64D57"/>
    <w:rsid w:val="00F64E29"/>
    <w:rsid w:val="00F662EF"/>
    <w:rsid w:val="00F66B1F"/>
    <w:rsid w:val="00F66DF6"/>
    <w:rsid w:val="00F70D52"/>
    <w:rsid w:val="00F72509"/>
    <w:rsid w:val="00F74D66"/>
    <w:rsid w:val="00F802C7"/>
    <w:rsid w:val="00F80A29"/>
    <w:rsid w:val="00F8701B"/>
    <w:rsid w:val="00F9357B"/>
    <w:rsid w:val="00FA3744"/>
    <w:rsid w:val="00FA459B"/>
    <w:rsid w:val="00FA4ABC"/>
    <w:rsid w:val="00FB0665"/>
    <w:rsid w:val="00FB2024"/>
    <w:rsid w:val="00FB6A9F"/>
    <w:rsid w:val="00FC2572"/>
    <w:rsid w:val="00FC573A"/>
    <w:rsid w:val="00FD5F6B"/>
    <w:rsid w:val="00FD6120"/>
    <w:rsid w:val="00FE3530"/>
    <w:rsid w:val="00FE7B0C"/>
    <w:rsid w:val="00FF1C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67C688"/>
  <w15:chartTrackingRefBased/>
  <w15:docId w15:val="{498DDC9F-B06D-4BC2-9752-67C115E2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7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342B1"/>
    <w:rPr>
      <w:sz w:val="16"/>
      <w:szCs w:val="16"/>
    </w:rPr>
  </w:style>
  <w:style w:type="paragraph" w:styleId="Textocomentario">
    <w:name w:val="annotation text"/>
    <w:basedOn w:val="Normal"/>
    <w:link w:val="TextocomentarioCar"/>
    <w:semiHidden/>
    <w:unhideWhenUsed/>
    <w:rsid w:val="001342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42B1"/>
    <w:rPr>
      <w:sz w:val="20"/>
      <w:szCs w:val="20"/>
    </w:rPr>
  </w:style>
  <w:style w:type="paragraph" w:styleId="Asuntodelcomentario">
    <w:name w:val="annotation subject"/>
    <w:basedOn w:val="Textocomentario"/>
    <w:next w:val="Textocomentario"/>
    <w:link w:val="AsuntodelcomentarioCar"/>
    <w:uiPriority w:val="99"/>
    <w:semiHidden/>
    <w:unhideWhenUsed/>
    <w:rsid w:val="001342B1"/>
    <w:rPr>
      <w:b/>
      <w:bCs/>
    </w:rPr>
  </w:style>
  <w:style w:type="character" w:customStyle="1" w:styleId="AsuntodelcomentarioCar">
    <w:name w:val="Asunto del comentario Car"/>
    <w:basedOn w:val="TextocomentarioCar"/>
    <w:link w:val="Asuntodelcomentario"/>
    <w:uiPriority w:val="99"/>
    <w:semiHidden/>
    <w:rsid w:val="001342B1"/>
    <w:rPr>
      <w:b/>
      <w:bCs/>
      <w:sz w:val="20"/>
      <w:szCs w:val="20"/>
    </w:rPr>
  </w:style>
  <w:style w:type="paragraph" w:styleId="Textodeglobo">
    <w:name w:val="Balloon Text"/>
    <w:basedOn w:val="Normal"/>
    <w:link w:val="TextodegloboCar"/>
    <w:uiPriority w:val="99"/>
    <w:semiHidden/>
    <w:unhideWhenUsed/>
    <w:rsid w:val="001342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42B1"/>
    <w:rPr>
      <w:rFonts w:ascii="Segoe UI" w:hAnsi="Segoe UI" w:cs="Segoe UI"/>
      <w:sz w:val="18"/>
      <w:szCs w:val="18"/>
    </w:rPr>
  </w:style>
  <w:style w:type="paragraph" w:styleId="Encabezado">
    <w:name w:val="header"/>
    <w:basedOn w:val="Normal"/>
    <w:link w:val="EncabezadoCar"/>
    <w:uiPriority w:val="99"/>
    <w:unhideWhenUsed/>
    <w:rsid w:val="00E024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2444"/>
  </w:style>
  <w:style w:type="paragraph" w:styleId="Piedepgina">
    <w:name w:val="footer"/>
    <w:basedOn w:val="Normal"/>
    <w:link w:val="PiedepginaCar"/>
    <w:unhideWhenUsed/>
    <w:rsid w:val="00E02444"/>
    <w:pPr>
      <w:tabs>
        <w:tab w:val="center" w:pos="4252"/>
        <w:tab w:val="right" w:pos="8504"/>
      </w:tabs>
      <w:spacing w:after="0" w:line="240" w:lineRule="auto"/>
    </w:pPr>
  </w:style>
  <w:style w:type="character" w:customStyle="1" w:styleId="PiedepginaCar">
    <w:name w:val="Pie de página Car"/>
    <w:basedOn w:val="Fuentedeprrafopredeter"/>
    <w:link w:val="Piedepgina"/>
    <w:rsid w:val="00E02444"/>
  </w:style>
  <w:style w:type="paragraph" w:styleId="Textoindependiente3">
    <w:name w:val="Body Text 3"/>
    <w:basedOn w:val="Normal"/>
    <w:link w:val="Textoindependiente3Car"/>
    <w:rsid w:val="00D24C21"/>
    <w:pPr>
      <w:spacing w:after="0" w:line="240" w:lineRule="auto"/>
      <w:jc w:val="both"/>
    </w:pPr>
    <w:rPr>
      <w:rFonts w:ascii="Times New Roman" w:eastAsia="Times New Roman" w:hAnsi="Times New Roman" w:cs="Times New Roman"/>
      <w:b/>
      <w:sz w:val="24"/>
      <w:szCs w:val="20"/>
      <w:lang w:val="es-ES_tradnl" w:eastAsia="es-ES_tradnl"/>
    </w:rPr>
  </w:style>
  <w:style w:type="character" w:customStyle="1" w:styleId="Textoindependiente3Car">
    <w:name w:val="Texto independiente 3 Car"/>
    <w:basedOn w:val="Fuentedeprrafopredeter"/>
    <w:link w:val="Textoindependiente3"/>
    <w:rsid w:val="00D24C21"/>
    <w:rPr>
      <w:rFonts w:ascii="Times New Roman" w:eastAsia="Times New Roman" w:hAnsi="Times New Roman" w:cs="Times New Roman"/>
      <w:b/>
      <w:sz w:val="24"/>
      <w:szCs w:val="20"/>
      <w:lang w:val="es-ES_tradnl" w:eastAsia="es-ES_tradnl"/>
    </w:rPr>
  </w:style>
  <w:style w:type="paragraph" w:styleId="Prrafodelista">
    <w:name w:val="List Paragraph"/>
    <w:basedOn w:val="Normal"/>
    <w:uiPriority w:val="34"/>
    <w:qFormat/>
    <w:rsid w:val="001F7306"/>
    <w:pPr>
      <w:ind w:left="720"/>
      <w:contextualSpacing/>
    </w:pPr>
  </w:style>
  <w:style w:type="table" w:styleId="Tablaconcuadrcula">
    <w:name w:val="Table Grid"/>
    <w:basedOn w:val="Tablanormal"/>
    <w:rsid w:val="00C95573"/>
    <w:pPr>
      <w:spacing w:after="0" w:line="240" w:lineRule="auto"/>
    </w:pPr>
    <w:rPr>
      <w:rFonts w:ascii="Times New Roman" w:eastAsia="Times New Roman" w:hAnsi="Times New Roman" w:cs="Times New Roman"/>
      <w:sz w:val="20"/>
      <w:szCs w:val="20"/>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955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7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uskadi.eus/clausulas-informativas/web01-sedepd/es/transparencia/134900-capa2-es.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uskadi.eus/informazio-klausulak/web01-sedepd/eu/gardentasuna/134900-capa2-eu.s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BF3D55D255C64C9EDF1B942B114F7A" ma:contentTypeVersion="11" ma:contentTypeDescription="Create a new document." ma:contentTypeScope="" ma:versionID="6952dc10c7f31badbb7d9fd7f4b288f6">
  <xsd:schema xmlns:xsd="http://www.w3.org/2001/XMLSchema" xmlns:xs="http://www.w3.org/2001/XMLSchema" xmlns:p="http://schemas.microsoft.com/office/2006/metadata/properties" xmlns:ns3="1f505877-d49b-40e2-bdd3-ba5ca51bdc00" xmlns:ns4="fdbb7118-d5a5-4dc7-aae6-91d04f1da375" targetNamespace="http://schemas.microsoft.com/office/2006/metadata/properties" ma:root="true" ma:fieldsID="e119da9a84a6bae28f9bc758532667b4" ns3:_="" ns4:_="">
    <xsd:import namespace="1f505877-d49b-40e2-bdd3-ba5ca51bdc00"/>
    <xsd:import namespace="fdbb7118-d5a5-4dc7-aae6-91d04f1da3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05877-d49b-40e2-bdd3-ba5ca51bd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bb7118-d5a5-4dc7-aae6-91d04f1da37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32027-AC11-4EFF-862B-EACCE05DC51E}">
  <ds:schemaRefs>
    <ds:schemaRef ds:uri="http://schemas.microsoft.com/sharepoint/v3/contenttype/forms"/>
  </ds:schemaRefs>
</ds:datastoreItem>
</file>

<file path=customXml/itemProps2.xml><?xml version="1.0" encoding="utf-8"?>
<ds:datastoreItem xmlns:ds="http://schemas.openxmlformats.org/officeDocument/2006/customXml" ds:itemID="{39C2D128-34BA-4FE5-A100-10B475B5F32E}">
  <ds:schemaRefs>
    <ds:schemaRef ds:uri="http://purl.org/dc/elements/1.1/"/>
    <ds:schemaRef ds:uri="http://schemas.microsoft.com/office/2006/metadata/properties"/>
    <ds:schemaRef ds:uri="fdbb7118-d5a5-4dc7-aae6-91d04f1da375"/>
    <ds:schemaRef ds:uri="1f505877-d49b-40e2-bdd3-ba5ca51bdc00"/>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1B377A-419B-4E91-AF9B-B2D7E54B9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05877-d49b-40e2-bdd3-ba5ca51bdc00"/>
    <ds:schemaRef ds:uri="fdbb7118-d5a5-4dc7-aae6-91d04f1da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F8222-FF54-41F5-A275-FE567B9BF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18</Pages>
  <Words>7852</Words>
  <Characters>43190</Characters>
  <Application>Microsoft Office Word</Application>
  <DocSecurity>0</DocSecurity>
  <Lines>359</Lines>
  <Paragraphs>101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Eusko Jaurlaritza Gobierno Vasco</Company>
  <LinksUpToDate>false</LinksUpToDate>
  <CharactersWithSpaces>50941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Caballero Torres, Hector</dc:creator>
  <cp:keywords/>
  <dc:description/>
  <cp:lastModifiedBy>Caballero Torres, Hector</cp:lastModifiedBy>
  <cp:revision>23</cp:revision>
  <cp:lastPrinted>2021-09-20T10:43:00Z</cp:lastPrinted>
  <dcterms:created xsi:type="dcterms:W3CDTF">2021-09-10T06:37:00Z</dcterms:created>
  <dcterms:modified xsi:type="dcterms:W3CDTF">2021-09-22T08:09:00Z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0x010100BCBF3D55D255C64C9EDF1B942B114F7A</vt:lpwstr>
  </property>
</Properties>
</file>